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7796" w:rsidRPr="006F7377" w:rsidRDefault="006A7796" w:rsidP="006A7796">
      <w:pPr>
        <w:spacing w:line="240" w:lineRule="atLeast"/>
        <w:ind w:left="430"/>
        <w:jc w:val="center"/>
        <w:rPr>
          <w:rFonts w:ascii="Tahoma" w:hAnsi="Tahoma" w:cs="Tahoma"/>
          <w:b/>
          <w:sz w:val="28"/>
          <w:szCs w:val="28"/>
        </w:rPr>
      </w:pPr>
      <w:r w:rsidRPr="004B4FFD">
        <w:rPr>
          <w:rFonts w:ascii="Tahoma" w:hAnsi="Tahoma" w:cs="Tahoma"/>
          <w:b/>
          <w:sz w:val="28"/>
          <w:szCs w:val="28"/>
        </w:rPr>
        <w:t xml:space="preserve">ΠΑΡΑΡΤΗΜΑ </w:t>
      </w:r>
      <w:r>
        <w:rPr>
          <w:rFonts w:ascii="Tahoma" w:hAnsi="Tahoma" w:cs="Tahoma"/>
          <w:b/>
          <w:sz w:val="28"/>
          <w:szCs w:val="28"/>
        </w:rPr>
        <w:t>Ι</w:t>
      </w:r>
    </w:p>
    <w:p w:rsidR="006A7796" w:rsidRPr="00EC0E59" w:rsidRDefault="006A7796" w:rsidP="006A7796">
      <w:pPr>
        <w:spacing w:line="240" w:lineRule="atLeast"/>
        <w:ind w:left="430"/>
        <w:jc w:val="center"/>
        <w:rPr>
          <w:rFonts w:ascii="Tahoma" w:hAnsi="Tahoma" w:cs="Tahoma"/>
          <w:b/>
          <w:sz w:val="28"/>
          <w:szCs w:val="28"/>
        </w:rPr>
      </w:pPr>
      <w:r w:rsidRPr="00FB710B">
        <w:rPr>
          <w:rFonts w:ascii="Tahoma" w:hAnsi="Tahoma" w:cs="Tahoma"/>
          <w:b/>
          <w:sz w:val="28"/>
          <w:szCs w:val="28"/>
        </w:rPr>
        <w:t>ΑΠΑΙΤΟΥΜΕΝΑ ΔΙΚΑΙΟΛΟΓΗΤΙΚΑ ΥΠΟΒΟΛΗΣ</w:t>
      </w:r>
      <w:r w:rsidRPr="00D4038B">
        <w:rPr>
          <w:rFonts w:ascii="Tahoma" w:hAnsi="Tahoma" w:cs="Tahoma"/>
          <w:b/>
          <w:sz w:val="28"/>
          <w:szCs w:val="28"/>
        </w:rPr>
        <w:t>/ΕΝΤΑΞΗΣ</w:t>
      </w:r>
      <w:r w:rsidRPr="00EC0E59">
        <w:rPr>
          <w:rFonts w:ascii="Tahoma" w:hAnsi="Tahoma" w:cs="Tahoma"/>
          <w:b/>
          <w:sz w:val="28"/>
          <w:szCs w:val="28"/>
        </w:rPr>
        <w:t>*</w:t>
      </w:r>
    </w:p>
    <w:p w:rsidR="00153231" w:rsidRPr="00A74E4F" w:rsidRDefault="00153231" w:rsidP="00153231">
      <w:pPr>
        <w:jc w:val="both"/>
        <w:rPr>
          <w:b/>
          <w:sz w:val="20"/>
          <w:szCs w:val="20"/>
        </w:rPr>
      </w:pPr>
      <w:r w:rsidRPr="00A74E4F">
        <w:rPr>
          <w:rFonts w:ascii="Verdana" w:hAnsi="Verdana"/>
          <w:b/>
          <w:bCs/>
          <w:sz w:val="20"/>
          <w:szCs w:val="20"/>
        </w:rPr>
        <w:t>*ΠΡΟΣΟΧΗ: Επισημαίνεται ότι κάθε επισυναπτόμενο έγγραφο θα πρέπει ν</w:t>
      </w:r>
      <w:r>
        <w:rPr>
          <w:rFonts w:ascii="Verdana" w:hAnsi="Verdana"/>
          <w:b/>
          <w:bCs/>
          <w:sz w:val="20"/>
          <w:szCs w:val="20"/>
        </w:rPr>
        <w:t xml:space="preserve">α έχει χωρητικότητα μέχρι 10 ΜΒ </w:t>
      </w:r>
      <w:r w:rsidRPr="00A74E4F">
        <w:rPr>
          <w:rFonts w:ascii="Verdana" w:hAnsi="Verdana"/>
          <w:b/>
          <w:bCs/>
          <w:color w:val="0070C0"/>
          <w:sz w:val="20"/>
          <w:szCs w:val="20"/>
        </w:rPr>
        <w:t>και ότι το σύνολο των επισυναπτόμενων δικαιολογητικών δε θα πρέπει να ξεπερνά τα 50 ΜΒ</w:t>
      </w:r>
    </w:p>
    <w:p w:rsidR="006A7796" w:rsidRDefault="006A7796" w:rsidP="006A7796">
      <w:pPr>
        <w:rPr>
          <w:rFonts w:ascii="Tahoma" w:hAnsi="Tahoma" w:cs="Tahoma"/>
          <w:sz w:val="20"/>
          <w:szCs w:val="20"/>
        </w:rPr>
      </w:pPr>
    </w:p>
    <w:p w:rsidR="006A7796" w:rsidRPr="00875111" w:rsidRDefault="006A7796" w:rsidP="006A7796">
      <w:pPr>
        <w:rPr>
          <w:rFonts w:ascii="Tahoma" w:hAnsi="Tahoma" w:cs="Tahoma"/>
          <w:sz w:val="20"/>
          <w:szCs w:val="20"/>
        </w:rPr>
      </w:pPr>
    </w:p>
    <w:tbl>
      <w:tblPr>
        <w:tblW w:w="513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33"/>
        <w:gridCol w:w="7580"/>
      </w:tblGrid>
      <w:tr w:rsidR="006A7796" w:rsidRPr="00FB710B" w:rsidTr="00903C1B">
        <w:trPr>
          <w:trHeight w:val="1005"/>
        </w:trPr>
        <w:tc>
          <w:tcPr>
            <w:tcW w:w="548" w:type="pct"/>
            <w:shd w:val="clear" w:color="auto" w:fill="F2F2F2"/>
          </w:tcPr>
          <w:p w:rsidR="006A7796" w:rsidRPr="00FB710B" w:rsidRDefault="006A7796" w:rsidP="00903C1B">
            <w:pPr>
              <w:spacing w:line="300" w:lineRule="exact"/>
              <w:jc w:val="center"/>
              <w:rPr>
                <w:rFonts w:ascii="Tahoma" w:hAnsi="Tahoma" w:cs="Tahoma"/>
                <w:b/>
                <w:sz w:val="20"/>
                <w:szCs w:val="20"/>
              </w:rPr>
            </w:pPr>
            <w:r w:rsidRPr="00FB710B">
              <w:rPr>
                <w:rFonts w:ascii="Tahoma" w:hAnsi="Tahoma" w:cs="Tahoma"/>
                <w:b/>
                <w:sz w:val="20"/>
                <w:szCs w:val="20"/>
              </w:rPr>
              <w:t>Α/Α</w:t>
            </w:r>
          </w:p>
        </w:tc>
        <w:tc>
          <w:tcPr>
            <w:tcW w:w="4452" w:type="pct"/>
            <w:shd w:val="clear" w:color="auto" w:fill="F2F2F2"/>
          </w:tcPr>
          <w:p w:rsidR="006A7796" w:rsidRPr="00FB710B" w:rsidRDefault="006A7796" w:rsidP="00903C1B">
            <w:pPr>
              <w:spacing w:line="260" w:lineRule="exact"/>
              <w:jc w:val="both"/>
              <w:rPr>
                <w:rFonts w:ascii="Tahoma" w:hAnsi="Tahoma" w:cs="Tahoma"/>
                <w:b/>
                <w:sz w:val="20"/>
                <w:szCs w:val="20"/>
              </w:rPr>
            </w:pPr>
            <w:r w:rsidRPr="00A65203">
              <w:rPr>
                <w:rFonts w:ascii="Tahoma" w:hAnsi="Tahoma" w:cs="Tahoma"/>
                <w:b/>
                <w:sz w:val="20"/>
                <w:szCs w:val="20"/>
              </w:rPr>
              <w:t xml:space="preserve">ΑΠΑΙΤΟΥΜΕΝΑ ΔΙΚΑΙΟΛΟΓΗΤΙΚΑ </w:t>
            </w:r>
            <w:r>
              <w:rPr>
                <w:rFonts w:ascii="Tahoma" w:hAnsi="Tahoma" w:cs="Tahoma"/>
                <w:b/>
                <w:sz w:val="20"/>
                <w:szCs w:val="20"/>
              </w:rPr>
              <w:t>ΥΠΟΒΟΛΗΣ/</w:t>
            </w:r>
            <w:r w:rsidRPr="00A65203">
              <w:rPr>
                <w:rFonts w:ascii="Tahoma" w:hAnsi="Tahoma" w:cs="Tahoma"/>
                <w:b/>
                <w:sz w:val="20"/>
                <w:szCs w:val="20"/>
              </w:rPr>
              <w:t xml:space="preserve">ΕΝΤΑΞΗΣ </w:t>
            </w:r>
            <w:r>
              <w:rPr>
                <w:rFonts w:ascii="Tahoma" w:hAnsi="Tahoma" w:cs="Tahoma"/>
                <w:b/>
                <w:sz w:val="20"/>
                <w:szCs w:val="20"/>
              </w:rPr>
              <w:t>– ΦΑΚΕΛΟΣ ΥΠΟΨΗΦΙΟΤΗΤΑΣ</w:t>
            </w:r>
          </w:p>
        </w:tc>
      </w:tr>
      <w:tr w:rsidR="006A7796" w:rsidRPr="00FB710B" w:rsidTr="00903C1B">
        <w:trPr>
          <w:trHeight w:val="415"/>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204322" w:rsidRDefault="006A7796" w:rsidP="00204322">
            <w:pPr>
              <w:spacing w:line="260" w:lineRule="exact"/>
              <w:jc w:val="both"/>
              <w:rPr>
                <w:rFonts w:ascii="Tahoma" w:hAnsi="Tahoma" w:cs="Tahoma"/>
                <w:sz w:val="20"/>
                <w:szCs w:val="20"/>
              </w:rPr>
            </w:pPr>
            <w:r w:rsidRPr="000E7BEF">
              <w:rPr>
                <w:rFonts w:ascii="Tahoma" w:hAnsi="Tahoma" w:cs="Tahoma"/>
                <w:sz w:val="20"/>
                <w:szCs w:val="20"/>
              </w:rPr>
              <w:t>Έντυπο υποβολής (αρκεί η οριστικοποίησή του στην ηλεκτρονική υποβολή του ΠΣΚΕ)</w:t>
            </w:r>
            <w:r w:rsidR="00EF01BD">
              <w:rPr>
                <w:rFonts w:ascii="Tahoma" w:hAnsi="Tahoma" w:cs="Tahoma"/>
                <w:sz w:val="20"/>
                <w:szCs w:val="20"/>
              </w:rPr>
              <w:t xml:space="preserve"> </w:t>
            </w:r>
          </w:p>
          <w:p w:rsidR="00204322" w:rsidRPr="007B16C7" w:rsidRDefault="00EF01BD" w:rsidP="00204322">
            <w:pPr>
              <w:spacing w:line="260" w:lineRule="exact"/>
              <w:jc w:val="both"/>
              <w:rPr>
                <w:rFonts w:ascii="Tahoma" w:hAnsi="Tahoma" w:cs="Tahoma"/>
                <w:color w:val="0070C0"/>
                <w:sz w:val="20"/>
                <w:szCs w:val="20"/>
              </w:rPr>
            </w:pPr>
            <w:r w:rsidRPr="007B16C7">
              <w:rPr>
                <w:rFonts w:ascii="Tahoma" w:hAnsi="Tahoma" w:cs="Tahoma"/>
                <w:color w:val="0070C0"/>
                <w:sz w:val="20"/>
                <w:szCs w:val="20"/>
              </w:rPr>
              <w:t>Δεν επισυνάπτετ</w:t>
            </w:r>
            <w:r w:rsidR="00EF343E">
              <w:rPr>
                <w:rFonts w:ascii="Tahoma" w:hAnsi="Tahoma" w:cs="Tahoma"/>
                <w:color w:val="0070C0"/>
                <w:sz w:val="20"/>
                <w:szCs w:val="20"/>
              </w:rPr>
              <w:t>ε</w:t>
            </w:r>
            <w:r w:rsidRPr="007B16C7">
              <w:rPr>
                <w:rFonts w:ascii="Tahoma" w:hAnsi="Tahoma" w:cs="Tahoma"/>
                <w:color w:val="0070C0"/>
                <w:sz w:val="20"/>
                <w:szCs w:val="20"/>
              </w:rPr>
              <w:t xml:space="preserve"> </w:t>
            </w:r>
            <w:r w:rsidR="00332DF4" w:rsidRPr="007B16C7">
              <w:rPr>
                <w:rFonts w:ascii="Tahoma" w:hAnsi="Tahoma" w:cs="Tahoma"/>
                <w:color w:val="0070C0"/>
                <w:sz w:val="20"/>
                <w:szCs w:val="20"/>
              </w:rPr>
              <w:t xml:space="preserve">κάποιο αρχείο, το έντυπο </w:t>
            </w:r>
            <w:r w:rsidRPr="007B16C7">
              <w:rPr>
                <w:rFonts w:ascii="Tahoma" w:hAnsi="Tahoma" w:cs="Tahoma"/>
                <w:color w:val="0070C0"/>
                <w:sz w:val="20"/>
                <w:szCs w:val="20"/>
              </w:rPr>
              <w:t xml:space="preserve">παράγεται </w:t>
            </w:r>
            <w:r w:rsidR="00D82FCE" w:rsidRPr="007B16C7">
              <w:rPr>
                <w:rFonts w:ascii="Tahoma" w:hAnsi="Tahoma" w:cs="Tahoma"/>
                <w:color w:val="0070C0"/>
                <w:sz w:val="20"/>
                <w:szCs w:val="20"/>
              </w:rPr>
              <w:t xml:space="preserve">αυτόματα </w:t>
            </w:r>
            <w:r w:rsidRPr="007B16C7">
              <w:rPr>
                <w:rFonts w:ascii="Tahoma" w:hAnsi="Tahoma" w:cs="Tahoma"/>
                <w:color w:val="0070C0"/>
                <w:sz w:val="20"/>
                <w:szCs w:val="20"/>
              </w:rPr>
              <w:t>από το Π</w:t>
            </w:r>
            <w:r w:rsidR="00332DF4" w:rsidRPr="007B16C7">
              <w:rPr>
                <w:rFonts w:ascii="Tahoma" w:hAnsi="Tahoma" w:cs="Tahoma"/>
                <w:color w:val="0070C0"/>
                <w:sz w:val="20"/>
                <w:szCs w:val="20"/>
              </w:rPr>
              <w:t>ληροφοριακ</w:t>
            </w:r>
            <w:r w:rsidR="00D82FCE" w:rsidRPr="007B16C7">
              <w:rPr>
                <w:rFonts w:ascii="Tahoma" w:hAnsi="Tahoma" w:cs="Tahoma"/>
                <w:color w:val="0070C0"/>
                <w:sz w:val="20"/>
                <w:szCs w:val="20"/>
              </w:rPr>
              <w:t>ό Σ</w:t>
            </w:r>
            <w:r w:rsidR="00332DF4" w:rsidRPr="007B16C7">
              <w:rPr>
                <w:rFonts w:ascii="Tahoma" w:hAnsi="Tahoma" w:cs="Tahoma"/>
                <w:color w:val="0070C0"/>
                <w:sz w:val="20"/>
                <w:szCs w:val="20"/>
              </w:rPr>
              <w:t xml:space="preserve">ύστημα Κρατικών </w:t>
            </w:r>
            <w:r w:rsidR="00D82FCE" w:rsidRPr="007B16C7">
              <w:rPr>
                <w:rFonts w:ascii="Tahoma" w:hAnsi="Tahoma" w:cs="Tahoma"/>
                <w:color w:val="0070C0"/>
                <w:sz w:val="20"/>
                <w:szCs w:val="20"/>
              </w:rPr>
              <w:t>Ενισχύσεων (ΠΣΚΕ)</w:t>
            </w:r>
            <w:r w:rsidR="00941403" w:rsidRPr="007B16C7">
              <w:rPr>
                <w:rFonts w:ascii="Tahoma" w:hAnsi="Tahoma" w:cs="Tahoma"/>
                <w:color w:val="0070C0"/>
                <w:sz w:val="20"/>
                <w:szCs w:val="20"/>
              </w:rPr>
              <w:t xml:space="preserve"> (</w:t>
            </w:r>
            <w:hyperlink r:id="rId7" w:history="1">
              <w:r w:rsidR="00941403" w:rsidRPr="007B16C7">
                <w:rPr>
                  <w:rStyle w:val="-"/>
                  <w:rFonts w:ascii="Tahoma" w:hAnsi="Tahoma" w:cs="Tahoma"/>
                  <w:color w:val="0070C0"/>
                  <w:sz w:val="20"/>
                  <w:szCs w:val="20"/>
                </w:rPr>
                <w:t>www.ependyseis.gr/mis</w:t>
              </w:r>
            </w:hyperlink>
            <w:r w:rsidR="00941403" w:rsidRPr="007B16C7">
              <w:rPr>
                <w:rFonts w:ascii="Tahoma" w:hAnsi="Tahoma" w:cs="Tahoma"/>
                <w:color w:val="0070C0"/>
                <w:sz w:val="20"/>
                <w:szCs w:val="20"/>
              </w:rPr>
              <w:t>),</w:t>
            </w:r>
            <w:r w:rsidR="00D82FCE" w:rsidRPr="007B16C7">
              <w:rPr>
                <w:rFonts w:ascii="Tahoma" w:hAnsi="Tahoma" w:cs="Tahoma"/>
                <w:color w:val="0070C0"/>
                <w:sz w:val="20"/>
                <w:szCs w:val="20"/>
              </w:rPr>
              <w:t xml:space="preserve"> στο οποίο υποβάλλετ</w:t>
            </w:r>
            <w:r w:rsidR="00307F21">
              <w:rPr>
                <w:rFonts w:ascii="Tahoma" w:hAnsi="Tahoma" w:cs="Tahoma"/>
                <w:color w:val="0070C0"/>
                <w:sz w:val="20"/>
                <w:szCs w:val="20"/>
              </w:rPr>
              <w:t>ε τ</w:t>
            </w:r>
            <w:r w:rsidR="00D82FCE" w:rsidRPr="007B16C7">
              <w:rPr>
                <w:rFonts w:ascii="Tahoma" w:hAnsi="Tahoma" w:cs="Tahoma"/>
                <w:color w:val="0070C0"/>
                <w:sz w:val="20"/>
                <w:szCs w:val="20"/>
              </w:rPr>
              <w:t>η</w:t>
            </w:r>
            <w:r w:rsidR="00307F21">
              <w:rPr>
                <w:rFonts w:ascii="Tahoma" w:hAnsi="Tahoma" w:cs="Tahoma"/>
                <w:color w:val="0070C0"/>
                <w:sz w:val="20"/>
                <w:szCs w:val="20"/>
              </w:rPr>
              <w:t>ν</w:t>
            </w:r>
            <w:r w:rsidR="00D82FCE" w:rsidRPr="007B16C7">
              <w:rPr>
                <w:rFonts w:ascii="Tahoma" w:hAnsi="Tahoma" w:cs="Tahoma"/>
                <w:color w:val="0070C0"/>
                <w:sz w:val="20"/>
                <w:szCs w:val="20"/>
              </w:rPr>
              <w:t xml:space="preserve"> αίτηση χρηματοδ</w:t>
            </w:r>
            <w:r w:rsidR="00941403" w:rsidRPr="007B16C7">
              <w:rPr>
                <w:rFonts w:ascii="Tahoma" w:hAnsi="Tahoma" w:cs="Tahoma"/>
                <w:color w:val="0070C0"/>
                <w:sz w:val="20"/>
                <w:szCs w:val="20"/>
              </w:rPr>
              <w:t>ότησης</w:t>
            </w:r>
            <w:r w:rsidR="00204322" w:rsidRPr="007B16C7">
              <w:rPr>
                <w:rFonts w:ascii="Tahoma" w:hAnsi="Tahoma" w:cs="Tahoma"/>
                <w:color w:val="0070C0"/>
                <w:sz w:val="20"/>
                <w:szCs w:val="20"/>
              </w:rPr>
              <w:t xml:space="preserve"> </w:t>
            </w:r>
            <w:r w:rsidR="00941403" w:rsidRPr="007B16C7">
              <w:rPr>
                <w:rFonts w:ascii="Tahoma" w:hAnsi="Tahoma" w:cs="Tahoma"/>
                <w:color w:val="0070C0"/>
                <w:sz w:val="20"/>
                <w:szCs w:val="20"/>
              </w:rPr>
              <w:t xml:space="preserve">(βλ. </w:t>
            </w:r>
            <w:r w:rsidR="000403C3" w:rsidRPr="007B16C7">
              <w:rPr>
                <w:rFonts w:ascii="Tahoma" w:hAnsi="Tahoma" w:cs="Tahoma"/>
                <w:color w:val="0070C0"/>
                <w:sz w:val="20"/>
                <w:szCs w:val="20"/>
              </w:rPr>
              <w:t xml:space="preserve">οδηγό εισαγωγής στο ΠΣΚΕ/ ΦΑΚΕΛΟΣ υποδειγμάτων και </w:t>
            </w:r>
            <w:r w:rsidR="00BC259C" w:rsidRPr="007B16C7">
              <w:rPr>
                <w:rFonts w:ascii="Tahoma" w:hAnsi="Tahoma" w:cs="Tahoma"/>
                <w:color w:val="0070C0"/>
                <w:sz w:val="20"/>
                <w:szCs w:val="20"/>
              </w:rPr>
              <w:t>οδηγιών</w:t>
            </w:r>
            <w:r w:rsidR="00941403" w:rsidRPr="007B16C7">
              <w:rPr>
                <w:rFonts w:ascii="Tahoma" w:hAnsi="Tahoma" w:cs="Tahoma"/>
                <w:color w:val="0070C0"/>
                <w:sz w:val="20"/>
                <w:szCs w:val="20"/>
              </w:rPr>
              <w:t>)</w:t>
            </w:r>
            <w:r w:rsidR="00264237" w:rsidRPr="007B16C7">
              <w:rPr>
                <w:rFonts w:ascii="Tahoma" w:hAnsi="Tahoma" w:cs="Tahoma"/>
                <w:color w:val="0070C0"/>
                <w:sz w:val="20"/>
                <w:szCs w:val="20"/>
              </w:rPr>
              <w:t>.</w:t>
            </w:r>
          </w:p>
          <w:p w:rsidR="006A7796" w:rsidRPr="00204322" w:rsidRDefault="006A7796" w:rsidP="00941403">
            <w:pPr>
              <w:spacing w:line="260" w:lineRule="exact"/>
              <w:jc w:val="both"/>
              <w:rPr>
                <w:rFonts w:ascii="Tahoma" w:hAnsi="Tahoma" w:cs="Tahoma"/>
                <w:color w:val="FF0000"/>
                <w:sz w:val="20"/>
                <w:szCs w:val="20"/>
              </w:rPr>
            </w:pPr>
          </w:p>
        </w:tc>
      </w:tr>
      <w:tr w:rsidR="006A7796" w:rsidRPr="00FB710B" w:rsidTr="00903C1B">
        <w:trPr>
          <w:trHeight w:val="415"/>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D0155D" w:rsidRDefault="00CD1BF9" w:rsidP="00516B8F">
            <w:pPr>
              <w:spacing w:line="260" w:lineRule="exact"/>
              <w:jc w:val="both"/>
              <w:rPr>
                <w:rFonts w:ascii="Tahoma" w:hAnsi="Tahoma" w:cs="Tahoma"/>
                <w:sz w:val="20"/>
                <w:szCs w:val="20"/>
              </w:rPr>
            </w:pPr>
            <w:r>
              <w:rPr>
                <w:rFonts w:ascii="Tahoma" w:hAnsi="Tahoma" w:cs="Tahoma"/>
                <w:sz w:val="20"/>
                <w:szCs w:val="20"/>
              </w:rPr>
              <w:t>Κ</w:t>
            </w:r>
            <w:r w:rsidRPr="00A21F0A">
              <w:rPr>
                <w:rFonts w:ascii="Tahoma" w:hAnsi="Tahoma" w:cs="Tahoma"/>
                <w:sz w:val="20"/>
                <w:szCs w:val="20"/>
              </w:rPr>
              <w:t xml:space="preserve">ατάσταση ενεργών δραστηριοτήτων (ΚΑΔ) της επιχείρησης μέσω της ιστοσελίδας </w:t>
            </w:r>
            <w:proofErr w:type="spellStart"/>
            <w:r w:rsidRPr="00A21F0A">
              <w:rPr>
                <w:rFonts w:ascii="Tahoma" w:hAnsi="Tahoma" w:cs="Tahoma"/>
                <w:sz w:val="20"/>
                <w:szCs w:val="20"/>
                <w:lang w:val="en-US"/>
              </w:rPr>
              <w:t>gsis</w:t>
            </w:r>
            <w:proofErr w:type="spellEnd"/>
            <w:r w:rsidRPr="00A21F0A">
              <w:rPr>
                <w:rFonts w:ascii="Tahoma" w:hAnsi="Tahoma" w:cs="Tahoma"/>
                <w:sz w:val="20"/>
                <w:szCs w:val="20"/>
              </w:rPr>
              <w:t>.</w:t>
            </w:r>
            <w:r w:rsidRPr="00A21F0A">
              <w:rPr>
                <w:rFonts w:ascii="Tahoma" w:hAnsi="Tahoma" w:cs="Tahoma"/>
                <w:sz w:val="20"/>
                <w:szCs w:val="20"/>
                <w:lang w:val="en-US"/>
              </w:rPr>
              <w:t>gr</w:t>
            </w:r>
            <w:r w:rsidR="000C3609">
              <w:rPr>
                <w:rFonts w:ascii="Tahoma" w:hAnsi="Tahoma" w:cs="Tahoma"/>
                <w:sz w:val="20"/>
                <w:szCs w:val="20"/>
              </w:rPr>
              <w:t xml:space="preserve"> </w:t>
            </w:r>
            <w:r w:rsidRPr="009B1B38">
              <w:rPr>
                <w:rFonts w:ascii="Tahoma" w:hAnsi="Tahoma" w:cs="Tahoma"/>
                <w:sz w:val="20"/>
                <w:szCs w:val="20"/>
              </w:rPr>
              <w:t>(</w:t>
            </w:r>
            <w:r w:rsidRPr="00D0155D">
              <w:rPr>
                <w:rFonts w:ascii="Tahoma" w:hAnsi="Tahoma" w:cs="Tahoma"/>
                <w:b/>
                <w:sz w:val="20"/>
                <w:szCs w:val="20"/>
              </w:rPr>
              <w:t>με εμφανή την ημερομηνία εκτύπωσης</w:t>
            </w:r>
            <w:r w:rsidRPr="009B1B38">
              <w:rPr>
                <w:rFonts w:ascii="Tahoma" w:hAnsi="Tahoma" w:cs="Tahoma"/>
                <w:sz w:val="20"/>
                <w:szCs w:val="20"/>
              </w:rPr>
              <w:t xml:space="preserve"> η οποία θα είναι μεταγενέστερη από την ημερομηνία της πρόσκλησης</w:t>
            </w:r>
            <w:r w:rsidR="00D0155D">
              <w:rPr>
                <w:rFonts w:ascii="Tahoma" w:hAnsi="Tahoma" w:cs="Tahoma"/>
                <w:sz w:val="20"/>
                <w:szCs w:val="20"/>
              </w:rPr>
              <w:t>)</w:t>
            </w:r>
            <w:r w:rsidR="00516B8F">
              <w:rPr>
                <w:rFonts w:ascii="Tahoma" w:hAnsi="Tahoma" w:cs="Tahoma"/>
                <w:sz w:val="20"/>
                <w:szCs w:val="20"/>
              </w:rPr>
              <w:t xml:space="preserve"> </w:t>
            </w:r>
          </w:p>
          <w:p w:rsidR="00EF343E" w:rsidRPr="007B16C7" w:rsidRDefault="00EF343E" w:rsidP="00EF343E">
            <w:pPr>
              <w:spacing w:line="260" w:lineRule="exact"/>
              <w:jc w:val="both"/>
              <w:rPr>
                <w:rFonts w:ascii="Tahoma" w:hAnsi="Tahoma" w:cs="Tahoma"/>
                <w:color w:val="0070C0"/>
                <w:sz w:val="20"/>
                <w:szCs w:val="20"/>
              </w:rPr>
            </w:pPr>
            <w:r>
              <w:rPr>
                <w:rFonts w:ascii="Tahoma" w:hAnsi="Tahoma" w:cs="Tahoma"/>
                <w:color w:val="0070C0"/>
                <w:sz w:val="20"/>
                <w:szCs w:val="20"/>
              </w:rPr>
              <w:t xml:space="preserve">Επισυνάπτετε </w:t>
            </w:r>
            <w:r w:rsidR="00FB24C2" w:rsidRPr="007B16C7">
              <w:rPr>
                <w:rFonts w:ascii="Tahoma" w:hAnsi="Tahoma" w:cs="Tahoma"/>
                <w:color w:val="0070C0"/>
                <w:sz w:val="20"/>
                <w:szCs w:val="20"/>
              </w:rPr>
              <w:t>π</w:t>
            </w:r>
            <w:r w:rsidR="00EF01BD" w:rsidRPr="007B16C7">
              <w:rPr>
                <w:rFonts w:ascii="Tahoma" w:hAnsi="Tahoma" w:cs="Tahoma"/>
                <w:color w:val="0070C0"/>
                <w:sz w:val="20"/>
                <w:szCs w:val="20"/>
              </w:rPr>
              <w:t>ρόσφατη</w:t>
            </w:r>
            <w:r w:rsidR="00D0155D" w:rsidRPr="007B16C7">
              <w:rPr>
                <w:rFonts w:ascii="Tahoma" w:hAnsi="Tahoma" w:cs="Tahoma"/>
                <w:color w:val="0070C0"/>
                <w:sz w:val="20"/>
                <w:szCs w:val="20"/>
              </w:rPr>
              <w:t xml:space="preserve"> εκτύπωση</w:t>
            </w:r>
            <w:r w:rsidR="00947D24" w:rsidRPr="007B16C7">
              <w:rPr>
                <w:rFonts w:ascii="Tahoma" w:hAnsi="Tahoma" w:cs="Tahoma"/>
                <w:color w:val="0070C0"/>
                <w:sz w:val="20"/>
                <w:szCs w:val="20"/>
              </w:rPr>
              <w:t xml:space="preserve"> ενεργών ΚΑΔ</w:t>
            </w:r>
            <w:r w:rsidR="00C0726B">
              <w:rPr>
                <w:rFonts w:ascii="Tahoma" w:hAnsi="Tahoma" w:cs="Tahoma"/>
                <w:color w:val="0070C0"/>
                <w:sz w:val="20"/>
                <w:szCs w:val="20"/>
              </w:rPr>
              <w:t xml:space="preserve"> (προσωποποιημένη πληροφόρηση)</w:t>
            </w:r>
            <w:r w:rsidR="00006EA3" w:rsidRPr="007B16C7">
              <w:rPr>
                <w:rFonts w:ascii="Tahoma" w:hAnsi="Tahoma" w:cs="Tahoma"/>
                <w:color w:val="0070C0"/>
                <w:sz w:val="20"/>
                <w:szCs w:val="20"/>
              </w:rPr>
              <w:t>,</w:t>
            </w:r>
            <w:r w:rsidR="00947D24" w:rsidRPr="007B16C7">
              <w:rPr>
                <w:rFonts w:ascii="Tahoma" w:hAnsi="Tahoma" w:cs="Tahoma"/>
                <w:color w:val="0070C0"/>
                <w:sz w:val="20"/>
                <w:szCs w:val="20"/>
              </w:rPr>
              <w:t xml:space="preserve"> από τα στοιχεία μητρώου της επιχείρησης σ</w:t>
            </w:r>
            <w:r w:rsidR="00D2630F" w:rsidRPr="007B16C7">
              <w:rPr>
                <w:rFonts w:ascii="Tahoma" w:hAnsi="Tahoma" w:cs="Tahoma"/>
                <w:color w:val="0070C0"/>
                <w:sz w:val="20"/>
                <w:szCs w:val="20"/>
              </w:rPr>
              <w:t xml:space="preserve">το </w:t>
            </w:r>
            <w:r w:rsidR="00D2630F" w:rsidRPr="007B16C7">
              <w:rPr>
                <w:rFonts w:ascii="Tahoma" w:hAnsi="Tahoma" w:cs="Tahoma"/>
                <w:color w:val="0070C0"/>
                <w:sz w:val="20"/>
                <w:szCs w:val="20"/>
                <w:lang w:val="en-US"/>
              </w:rPr>
              <w:t>TAXISnet</w:t>
            </w:r>
            <w:r w:rsidR="00EF01BD" w:rsidRPr="007B16C7">
              <w:rPr>
                <w:rFonts w:ascii="Tahoma" w:hAnsi="Tahoma" w:cs="Tahoma"/>
                <w:color w:val="0070C0"/>
                <w:sz w:val="20"/>
                <w:szCs w:val="20"/>
              </w:rPr>
              <w:t xml:space="preserve">, </w:t>
            </w:r>
            <w:r w:rsidR="00006EA3" w:rsidRPr="007B16C7">
              <w:rPr>
                <w:rFonts w:ascii="Tahoma" w:hAnsi="Tahoma" w:cs="Tahoma"/>
                <w:color w:val="0070C0"/>
                <w:sz w:val="20"/>
                <w:szCs w:val="20"/>
              </w:rPr>
              <w:t xml:space="preserve">που θα φέρει ημερομηνία </w:t>
            </w:r>
            <w:r w:rsidR="00EF01BD" w:rsidRPr="007B16C7">
              <w:rPr>
                <w:rFonts w:ascii="Tahoma" w:hAnsi="Tahoma" w:cs="Tahoma"/>
                <w:color w:val="0070C0"/>
                <w:sz w:val="20"/>
                <w:szCs w:val="20"/>
              </w:rPr>
              <w:t xml:space="preserve">τουλάχιστον </w:t>
            </w:r>
            <w:r w:rsidR="00B41D97">
              <w:rPr>
                <w:rFonts w:ascii="Tahoma" w:hAnsi="Tahoma" w:cs="Tahoma"/>
                <w:color w:val="0070C0"/>
                <w:sz w:val="20"/>
                <w:szCs w:val="20"/>
              </w:rPr>
              <w:t xml:space="preserve">μεταγενέστερη </w:t>
            </w:r>
            <w:r w:rsidR="006D4A23">
              <w:rPr>
                <w:rFonts w:ascii="Tahoma" w:hAnsi="Tahoma" w:cs="Tahoma"/>
                <w:color w:val="0070C0"/>
                <w:sz w:val="20"/>
                <w:szCs w:val="20"/>
              </w:rPr>
              <w:t xml:space="preserve">από την ημερομηνία της πρόσκλησης </w:t>
            </w:r>
            <w:r w:rsidRPr="009B7842">
              <w:rPr>
                <w:rFonts w:ascii="Tahoma" w:hAnsi="Tahoma" w:cs="Tahoma"/>
                <w:color w:val="0070C0"/>
                <w:sz w:val="20"/>
                <w:szCs w:val="20"/>
              </w:rPr>
              <w:t xml:space="preserve">(βλ. σχετικό ενδεικτικό υπόδειγμα κατάστασης ενεργών δραστηριοτήτων </w:t>
            </w:r>
            <w:r>
              <w:rPr>
                <w:rFonts w:ascii="Tahoma" w:hAnsi="Tahoma" w:cs="Tahoma"/>
                <w:color w:val="0070C0"/>
                <w:sz w:val="20"/>
                <w:szCs w:val="20"/>
              </w:rPr>
              <w:t>στο</w:t>
            </w:r>
            <w:r w:rsidRPr="009B7842">
              <w:rPr>
                <w:rFonts w:ascii="Tahoma" w:hAnsi="Tahoma" w:cs="Tahoma"/>
                <w:color w:val="0070C0"/>
                <w:sz w:val="20"/>
                <w:szCs w:val="20"/>
              </w:rPr>
              <w:t xml:space="preserve"> </w:t>
            </w:r>
            <w:r w:rsidR="003F75F9">
              <w:rPr>
                <w:rFonts w:ascii="Tahoma" w:hAnsi="Tahoma" w:cs="Tahoma"/>
                <w:color w:val="0070C0"/>
                <w:sz w:val="20"/>
                <w:szCs w:val="20"/>
              </w:rPr>
              <w:t>ΦΑΚΕΛΟ</w:t>
            </w:r>
            <w:r w:rsidR="004A3180" w:rsidRPr="007B16C7">
              <w:rPr>
                <w:rFonts w:ascii="Tahoma" w:hAnsi="Tahoma" w:cs="Tahoma"/>
                <w:color w:val="0070C0"/>
                <w:sz w:val="20"/>
                <w:szCs w:val="20"/>
              </w:rPr>
              <w:t xml:space="preserve"> υποδειγμάτων και οδηγιών</w:t>
            </w:r>
            <w:r w:rsidRPr="009B7842">
              <w:rPr>
                <w:rFonts w:ascii="Tahoma" w:hAnsi="Tahoma" w:cs="Tahoma"/>
                <w:color w:val="0070C0"/>
                <w:sz w:val="20"/>
                <w:szCs w:val="20"/>
              </w:rPr>
              <w:t>).</w:t>
            </w:r>
          </w:p>
          <w:p w:rsidR="001C204B" w:rsidRDefault="001C204B" w:rsidP="001C204B">
            <w:pPr>
              <w:spacing w:line="260" w:lineRule="exact"/>
              <w:jc w:val="both"/>
              <w:rPr>
                <w:rFonts w:ascii="Tahoma" w:hAnsi="Tahoma" w:cs="Tahoma"/>
                <w:color w:val="0070C0"/>
                <w:sz w:val="20"/>
                <w:szCs w:val="20"/>
              </w:rPr>
            </w:pPr>
          </w:p>
          <w:p w:rsidR="001C204B" w:rsidRPr="00A906FF" w:rsidRDefault="000863E8" w:rsidP="000863E8">
            <w:pPr>
              <w:spacing w:line="260" w:lineRule="exact"/>
              <w:jc w:val="both"/>
              <w:rPr>
                <w:rFonts w:ascii="Tahoma" w:hAnsi="Tahoma" w:cs="Tahoma"/>
                <w:color w:val="0070C0"/>
                <w:sz w:val="20"/>
                <w:szCs w:val="20"/>
              </w:rPr>
            </w:pPr>
            <w:r>
              <w:rPr>
                <w:rFonts w:ascii="Tahoma" w:hAnsi="Tahoma" w:cs="Tahoma"/>
                <w:color w:val="0070C0"/>
                <w:sz w:val="20"/>
                <w:szCs w:val="20"/>
              </w:rPr>
              <w:t>Επισημαίνεται ότι σ</w:t>
            </w:r>
            <w:r w:rsidR="001C204B" w:rsidRPr="00A906FF">
              <w:rPr>
                <w:rFonts w:ascii="Tahoma" w:hAnsi="Tahoma" w:cs="Tahoma"/>
                <w:color w:val="0070C0"/>
                <w:sz w:val="20"/>
                <w:szCs w:val="20"/>
              </w:rPr>
              <w:t xml:space="preserve">ε περίπτωση που βάσει του παραπάνω εντύπου, η ημερομηνία έναρξης της επιχείρησης στη ΔΟΥ είναι μεταγενέστερη της 1/1/2016, αυτή δεν είναι επιλέξιμη στη δράση. </w:t>
            </w:r>
          </w:p>
          <w:p w:rsidR="006A7796" w:rsidRPr="006A2106" w:rsidRDefault="00C61FC2" w:rsidP="006A2106">
            <w:pPr>
              <w:spacing w:line="260" w:lineRule="atLeast"/>
              <w:jc w:val="both"/>
              <w:rPr>
                <w:rFonts w:ascii="Tahoma" w:hAnsi="Tahoma" w:cs="Tahoma"/>
                <w:sz w:val="20"/>
                <w:szCs w:val="20"/>
              </w:rPr>
            </w:pPr>
            <w:r w:rsidRPr="006A2106">
              <w:rPr>
                <w:rFonts w:ascii="Tahoma" w:hAnsi="Tahoma" w:cs="Tahoma"/>
                <w:color w:val="FF0000"/>
                <w:sz w:val="20"/>
                <w:szCs w:val="20"/>
              </w:rPr>
              <w:t xml:space="preserve"> </w:t>
            </w:r>
          </w:p>
        </w:tc>
      </w:tr>
      <w:tr w:rsidR="006A7796" w:rsidRPr="00FB710B" w:rsidTr="00903C1B">
        <w:trPr>
          <w:trHeight w:val="415"/>
        </w:trPr>
        <w:tc>
          <w:tcPr>
            <w:tcW w:w="548" w:type="pct"/>
          </w:tcPr>
          <w:p w:rsidR="006A7796" w:rsidRPr="00F9479D"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6A7796" w:rsidRPr="009C323B" w:rsidRDefault="006A7796" w:rsidP="009C323B">
            <w:pPr>
              <w:spacing w:line="260" w:lineRule="atLeast"/>
              <w:jc w:val="both"/>
              <w:rPr>
                <w:rFonts w:ascii="Tahoma" w:hAnsi="Tahoma" w:cs="Tahoma"/>
                <w:b/>
                <w:sz w:val="20"/>
                <w:szCs w:val="20"/>
              </w:rPr>
            </w:pPr>
            <w:r w:rsidRPr="009C323B">
              <w:rPr>
                <w:rFonts w:ascii="Tahoma" w:hAnsi="Tahoma" w:cs="Tahoma"/>
                <w:b/>
                <w:sz w:val="20"/>
                <w:szCs w:val="20"/>
              </w:rPr>
              <w:t xml:space="preserve">Για Α.Ε.: </w:t>
            </w:r>
          </w:p>
          <w:p w:rsidR="009C323B" w:rsidRDefault="001C7DFA" w:rsidP="006A2106">
            <w:pPr>
              <w:pStyle w:val="a5"/>
              <w:numPr>
                <w:ilvl w:val="0"/>
                <w:numId w:val="7"/>
              </w:numPr>
              <w:spacing w:line="260" w:lineRule="atLeast"/>
              <w:ind w:left="458"/>
              <w:jc w:val="both"/>
              <w:rPr>
                <w:rFonts w:ascii="Tahoma" w:hAnsi="Tahoma" w:cs="Tahoma"/>
                <w:sz w:val="20"/>
                <w:szCs w:val="20"/>
              </w:rPr>
            </w:pPr>
            <w:r w:rsidRPr="00264237">
              <w:rPr>
                <w:rFonts w:ascii="Tahoma" w:hAnsi="Tahoma" w:cs="Tahoma"/>
                <w:sz w:val="20"/>
                <w:szCs w:val="20"/>
              </w:rPr>
              <w:t>Ισχύον</w:t>
            </w:r>
            <w:r w:rsidRPr="009B1B38">
              <w:rPr>
                <w:rFonts w:ascii="Tahoma" w:hAnsi="Tahoma" w:cs="Tahoma"/>
                <w:sz w:val="20"/>
                <w:szCs w:val="20"/>
              </w:rPr>
              <w:t xml:space="preserve"> Καταστατικό (Νομαρχία ή ΓΕΜΗ ανάλογα με τη χρονική περίοδο) </w:t>
            </w:r>
          </w:p>
          <w:p w:rsidR="00B94B00" w:rsidRPr="007B16C7" w:rsidRDefault="001E539F" w:rsidP="00310A36">
            <w:pPr>
              <w:spacing w:line="260" w:lineRule="atLeast"/>
              <w:jc w:val="both"/>
              <w:rPr>
                <w:rFonts w:ascii="Tahoma" w:hAnsi="Tahoma" w:cs="Tahoma"/>
                <w:color w:val="0070C0"/>
                <w:sz w:val="20"/>
                <w:szCs w:val="20"/>
              </w:rPr>
            </w:pPr>
            <w:r>
              <w:rPr>
                <w:rFonts w:ascii="Tahoma" w:hAnsi="Tahoma" w:cs="Tahoma"/>
                <w:color w:val="0070C0"/>
                <w:sz w:val="20"/>
                <w:szCs w:val="20"/>
              </w:rPr>
              <w:t>Επισυνάπτετε</w:t>
            </w:r>
            <w:r w:rsidRPr="007B16C7">
              <w:rPr>
                <w:rFonts w:ascii="Tahoma" w:hAnsi="Tahoma" w:cs="Tahoma"/>
                <w:color w:val="0070C0"/>
                <w:sz w:val="20"/>
                <w:szCs w:val="20"/>
              </w:rPr>
              <w:t xml:space="preserve"> </w:t>
            </w:r>
            <w:r w:rsidRPr="007B16C7">
              <w:rPr>
                <w:rFonts w:ascii="Tahoma" w:hAnsi="Tahoma" w:cs="Tahoma"/>
                <w:b/>
                <w:color w:val="0070C0"/>
                <w:sz w:val="20"/>
                <w:szCs w:val="20"/>
              </w:rPr>
              <w:t xml:space="preserve">το </w:t>
            </w:r>
            <w:r>
              <w:rPr>
                <w:rFonts w:ascii="Tahoma" w:hAnsi="Tahoma" w:cs="Tahoma"/>
                <w:b/>
                <w:color w:val="0070C0"/>
                <w:sz w:val="20"/>
                <w:szCs w:val="20"/>
              </w:rPr>
              <w:t xml:space="preserve">ισχύον καταστατικό σύστασης ή το </w:t>
            </w:r>
            <w:r w:rsidRPr="007B16C7">
              <w:rPr>
                <w:rFonts w:ascii="Tahoma" w:hAnsi="Tahoma" w:cs="Tahoma"/>
                <w:b/>
                <w:color w:val="0070C0"/>
                <w:sz w:val="20"/>
                <w:szCs w:val="20"/>
              </w:rPr>
              <w:t>τελευταίο</w:t>
            </w:r>
            <w:r w:rsidRPr="007B16C7">
              <w:rPr>
                <w:rFonts w:ascii="Tahoma" w:hAnsi="Tahoma" w:cs="Tahoma"/>
                <w:color w:val="0070C0"/>
                <w:sz w:val="20"/>
                <w:szCs w:val="20"/>
              </w:rPr>
              <w:t xml:space="preserve"> </w:t>
            </w:r>
            <w:r w:rsidRPr="007B16C7">
              <w:rPr>
                <w:rFonts w:ascii="Tahoma" w:hAnsi="Tahoma" w:cs="Tahoma"/>
                <w:b/>
                <w:color w:val="0070C0"/>
                <w:sz w:val="20"/>
                <w:szCs w:val="20"/>
              </w:rPr>
              <w:t>κωδικοποιημένο</w:t>
            </w:r>
            <w:r w:rsidRPr="007B16C7">
              <w:rPr>
                <w:rFonts w:ascii="Tahoma" w:hAnsi="Tahoma" w:cs="Tahoma"/>
                <w:color w:val="0070C0"/>
                <w:sz w:val="20"/>
                <w:szCs w:val="20"/>
              </w:rPr>
              <w:t xml:space="preserve"> </w:t>
            </w:r>
            <w:r w:rsidRPr="007B16C7">
              <w:rPr>
                <w:rFonts w:ascii="Tahoma" w:hAnsi="Tahoma" w:cs="Tahoma"/>
                <w:b/>
                <w:color w:val="0070C0"/>
                <w:sz w:val="20"/>
                <w:szCs w:val="20"/>
              </w:rPr>
              <w:t>καταστατικό</w:t>
            </w:r>
            <w:r w:rsidRPr="007B16C7">
              <w:rPr>
                <w:rFonts w:ascii="Tahoma" w:hAnsi="Tahoma" w:cs="Tahoma"/>
                <w:color w:val="0070C0"/>
                <w:sz w:val="20"/>
                <w:szCs w:val="20"/>
              </w:rPr>
              <w:t xml:space="preserve"> που έχει κατατεθεί στην αρμόδια υπηρεσία.</w:t>
            </w:r>
            <w:r w:rsidR="00334034" w:rsidRPr="007B16C7">
              <w:rPr>
                <w:rFonts w:ascii="Tahoma" w:hAnsi="Tahoma" w:cs="Tahoma"/>
                <w:color w:val="0070C0"/>
                <w:sz w:val="20"/>
                <w:szCs w:val="20"/>
              </w:rPr>
              <w:t xml:space="preserve">. Σημειώνεται ότι στα αντίγραφα που θα υποβληθούν </w:t>
            </w:r>
            <w:r w:rsidR="00334034" w:rsidRPr="007B16C7">
              <w:rPr>
                <w:rFonts w:ascii="Tahoma" w:hAnsi="Tahoma" w:cs="Tahoma"/>
                <w:b/>
                <w:color w:val="0070C0"/>
                <w:sz w:val="20"/>
                <w:szCs w:val="20"/>
              </w:rPr>
              <w:t>θα πρέπει να είναι εμφανή τα στοιχεία κατάθεσης</w:t>
            </w:r>
            <w:r w:rsidR="00334034" w:rsidRPr="007B16C7">
              <w:rPr>
                <w:rFonts w:ascii="Tahoma" w:hAnsi="Tahoma" w:cs="Tahoma"/>
                <w:color w:val="0070C0"/>
                <w:sz w:val="20"/>
                <w:szCs w:val="20"/>
              </w:rPr>
              <w:t xml:space="preserve"> – σφραγίδα νομαρχίας ή ηλεκτρονική σήμανση από ΓΕΜΗ.</w:t>
            </w:r>
            <w:r w:rsidR="00B94B00" w:rsidRPr="009B7842">
              <w:rPr>
                <w:rFonts w:ascii="Tahoma" w:hAnsi="Tahoma" w:cs="Tahoma"/>
                <w:color w:val="0070C0"/>
                <w:sz w:val="20"/>
                <w:szCs w:val="20"/>
              </w:rPr>
              <w:t xml:space="preserve"> (βλ. σχετικό ενδεικτικό υπόδειγμα</w:t>
            </w:r>
            <w:r w:rsidR="000863E8">
              <w:rPr>
                <w:rFonts w:ascii="Tahoma" w:hAnsi="Tahoma" w:cs="Tahoma"/>
                <w:color w:val="0070C0"/>
                <w:sz w:val="20"/>
                <w:szCs w:val="20"/>
              </w:rPr>
              <w:t xml:space="preserve"> καταστατικού ΑΕ </w:t>
            </w:r>
            <w:r w:rsidR="00B94B00">
              <w:rPr>
                <w:rFonts w:ascii="Tahoma" w:hAnsi="Tahoma" w:cs="Tahoma"/>
                <w:color w:val="0070C0"/>
                <w:sz w:val="20"/>
                <w:szCs w:val="20"/>
              </w:rPr>
              <w:t>στο</w:t>
            </w:r>
            <w:r w:rsidR="00B94B00" w:rsidRPr="009B7842">
              <w:rPr>
                <w:rFonts w:ascii="Tahoma" w:hAnsi="Tahoma" w:cs="Tahoma"/>
                <w:color w:val="0070C0"/>
                <w:sz w:val="20"/>
                <w:szCs w:val="20"/>
              </w:rPr>
              <w:t xml:space="preserve"> </w:t>
            </w:r>
            <w:r w:rsidR="003F75F9" w:rsidRPr="007B16C7">
              <w:rPr>
                <w:rFonts w:ascii="Tahoma" w:hAnsi="Tahoma" w:cs="Tahoma"/>
                <w:color w:val="0070C0"/>
                <w:sz w:val="20"/>
                <w:szCs w:val="20"/>
              </w:rPr>
              <w:t>ΦΑΚΕΛΟ υποδειγμάτων και οδηγιών</w:t>
            </w:r>
            <w:r w:rsidR="00B94B00" w:rsidRPr="009B7842">
              <w:rPr>
                <w:rFonts w:ascii="Tahoma" w:hAnsi="Tahoma" w:cs="Tahoma"/>
                <w:color w:val="0070C0"/>
                <w:sz w:val="20"/>
                <w:szCs w:val="20"/>
              </w:rPr>
              <w:t>).</w:t>
            </w:r>
          </w:p>
          <w:p w:rsidR="00334034" w:rsidRPr="00B94B00" w:rsidRDefault="00334034" w:rsidP="00B94B00">
            <w:pPr>
              <w:spacing w:line="260" w:lineRule="atLeast"/>
              <w:jc w:val="both"/>
              <w:rPr>
                <w:rFonts w:ascii="Tahoma" w:hAnsi="Tahoma" w:cs="Tahoma"/>
                <w:sz w:val="20"/>
                <w:szCs w:val="20"/>
              </w:rPr>
            </w:pPr>
          </w:p>
          <w:p w:rsidR="001C7DFA" w:rsidRDefault="001C7DFA" w:rsidP="006A2106">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Συγκρότηση ΔΣ &amp; Ορισμός Νομίμου Εκπροσώπου (ΦΕΚ ή ΓΕΜΗ ανάλογα με τη χρονική περίοδο)</w:t>
            </w:r>
          </w:p>
          <w:p w:rsidR="00C36D74" w:rsidRDefault="00C36D74" w:rsidP="00310A36">
            <w:pPr>
              <w:spacing w:line="260" w:lineRule="atLeast"/>
              <w:jc w:val="both"/>
              <w:rPr>
                <w:rFonts w:ascii="Tahoma" w:hAnsi="Tahoma" w:cs="Tahoma"/>
                <w:color w:val="0070C0"/>
                <w:sz w:val="20"/>
                <w:szCs w:val="20"/>
              </w:rPr>
            </w:pPr>
            <w:r>
              <w:rPr>
                <w:rFonts w:ascii="Tahoma" w:hAnsi="Tahoma" w:cs="Tahoma"/>
                <w:color w:val="0070C0"/>
                <w:sz w:val="20"/>
                <w:szCs w:val="20"/>
              </w:rPr>
              <w:t>Επισυνάπτετε</w:t>
            </w:r>
            <w:r w:rsidRPr="004B7EA6">
              <w:rPr>
                <w:rFonts w:ascii="Tahoma" w:hAnsi="Tahoma" w:cs="Tahoma"/>
                <w:color w:val="0070C0"/>
                <w:sz w:val="20"/>
                <w:szCs w:val="20"/>
              </w:rPr>
              <w:t xml:space="preserve"> </w:t>
            </w:r>
            <w:r>
              <w:rPr>
                <w:rFonts w:ascii="Tahoma" w:hAnsi="Tahoma" w:cs="Tahoma"/>
                <w:color w:val="0070C0"/>
                <w:sz w:val="20"/>
                <w:szCs w:val="20"/>
              </w:rPr>
              <w:t>τ</w:t>
            </w:r>
            <w:r w:rsidRPr="004B7EA6">
              <w:rPr>
                <w:rFonts w:ascii="Tahoma" w:hAnsi="Tahoma" w:cs="Tahoma"/>
                <w:color w:val="0070C0"/>
                <w:sz w:val="20"/>
                <w:szCs w:val="20"/>
              </w:rPr>
              <w:t>η</w:t>
            </w:r>
            <w:r>
              <w:rPr>
                <w:rFonts w:ascii="Tahoma" w:hAnsi="Tahoma" w:cs="Tahoma"/>
                <w:color w:val="0070C0"/>
                <w:sz w:val="20"/>
                <w:szCs w:val="20"/>
              </w:rPr>
              <w:t>ν</w:t>
            </w:r>
            <w:r w:rsidRPr="004B7EA6">
              <w:rPr>
                <w:rFonts w:ascii="Tahoma" w:hAnsi="Tahoma" w:cs="Tahoma"/>
                <w:color w:val="0070C0"/>
                <w:sz w:val="20"/>
                <w:szCs w:val="20"/>
              </w:rPr>
              <w:t xml:space="preserve"> απόφαση συγκρότησης του τελευταίου Διοικητικού Συμβουλίου της επιχείρησης, στην οποία ορίζονται ο/οι διαχειριστής/ες και ο/οι νόμιμος/οι εκπρόσωπος/οι της επιχείρησης, που είτε έχει δημοσιευθεί σε ΦΕΚ (επισυνάπτετ</w:t>
            </w:r>
            <w:r w:rsidR="003F75F9" w:rsidRPr="003F75F9">
              <w:rPr>
                <w:rFonts w:ascii="Tahoma" w:hAnsi="Tahoma" w:cs="Tahoma"/>
                <w:color w:val="0070C0"/>
                <w:sz w:val="20"/>
                <w:szCs w:val="20"/>
              </w:rPr>
              <w:t>ε</w:t>
            </w:r>
            <w:r w:rsidRPr="004B7EA6">
              <w:rPr>
                <w:rFonts w:ascii="Tahoma" w:hAnsi="Tahoma" w:cs="Tahoma"/>
                <w:color w:val="0070C0"/>
                <w:sz w:val="20"/>
                <w:szCs w:val="20"/>
              </w:rPr>
              <w:t xml:space="preserve"> αντίγραφο του ΦΕΚ), είτε έχει κατατεθεί στο ΓΕΜΗ </w:t>
            </w:r>
          </w:p>
          <w:p w:rsidR="00C36D74" w:rsidRPr="004B7EA6" w:rsidRDefault="00C36D74" w:rsidP="00310A36">
            <w:pPr>
              <w:spacing w:line="260" w:lineRule="atLeast"/>
              <w:jc w:val="both"/>
              <w:rPr>
                <w:rFonts w:ascii="Tahoma" w:hAnsi="Tahoma" w:cs="Tahoma"/>
                <w:color w:val="0070C0"/>
                <w:sz w:val="20"/>
                <w:szCs w:val="20"/>
              </w:rPr>
            </w:pPr>
            <w:r w:rsidRPr="00BB4377">
              <w:rPr>
                <w:rFonts w:ascii="Tahoma" w:hAnsi="Tahoma" w:cs="Tahoma"/>
                <w:color w:val="0070C0"/>
                <w:sz w:val="20"/>
                <w:szCs w:val="20"/>
              </w:rPr>
              <w:t xml:space="preserve">(βλ. σχετικό ενδεικτικό υπόδειγμα συγκρότησης ΔΣ και Ορισμού Νομίμου Εκπροσώπου από το ΓΕΜΗ,  στο </w:t>
            </w:r>
            <w:r w:rsidR="002A6E54" w:rsidRPr="007B16C7">
              <w:rPr>
                <w:rFonts w:ascii="Tahoma" w:hAnsi="Tahoma" w:cs="Tahoma"/>
                <w:color w:val="0070C0"/>
                <w:sz w:val="20"/>
                <w:szCs w:val="20"/>
              </w:rPr>
              <w:t>ΦΑΚΕΛΟ υποδειγμάτων και οδηγιών</w:t>
            </w:r>
            <w:r w:rsidRPr="00BB4377">
              <w:rPr>
                <w:rFonts w:ascii="Tahoma" w:hAnsi="Tahoma" w:cs="Tahoma"/>
                <w:color w:val="0070C0"/>
                <w:sz w:val="20"/>
                <w:szCs w:val="20"/>
              </w:rPr>
              <w:t>).</w:t>
            </w:r>
          </w:p>
          <w:p w:rsidR="002240F0" w:rsidRPr="00B24D3D" w:rsidRDefault="002240F0" w:rsidP="00B24D3D">
            <w:pPr>
              <w:spacing w:line="260" w:lineRule="atLeast"/>
              <w:jc w:val="both"/>
              <w:rPr>
                <w:rFonts w:ascii="Tahoma" w:hAnsi="Tahoma" w:cs="Tahoma"/>
                <w:sz w:val="20"/>
                <w:szCs w:val="20"/>
              </w:rPr>
            </w:pPr>
          </w:p>
          <w:p w:rsidR="006A7796" w:rsidRDefault="001C7DFA" w:rsidP="006A2106">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 xml:space="preserve">Απόφαση Γενικής Συνέλευσης ή Μετοχολόγιο από την οποία προκύπτει η </w:t>
            </w:r>
            <w:r w:rsidRPr="00A25D3E">
              <w:rPr>
                <w:rFonts w:ascii="Tahoma" w:hAnsi="Tahoma" w:cs="Tahoma"/>
                <w:sz w:val="20"/>
                <w:szCs w:val="20"/>
              </w:rPr>
              <w:t>ισχύουσα μετοχική σύνθεση</w:t>
            </w:r>
            <w:r w:rsidRPr="009B1B38">
              <w:rPr>
                <w:rFonts w:ascii="Tahoma" w:hAnsi="Tahoma" w:cs="Tahoma"/>
                <w:sz w:val="20"/>
                <w:szCs w:val="20"/>
              </w:rPr>
              <w:t xml:space="preserve"> </w:t>
            </w:r>
            <w:r w:rsidRPr="009C323B">
              <w:rPr>
                <w:rFonts w:ascii="Tahoma" w:hAnsi="Tahoma" w:cs="Tahoma"/>
                <w:sz w:val="20"/>
                <w:szCs w:val="20"/>
              </w:rPr>
              <w:t>με υπογραφή και σφραγίδα του νομίμου εκπροσώπου της επιχείρησης</w:t>
            </w:r>
          </w:p>
          <w:p w:rsidR="00C36D74" w:rsidRDefault="00C36D74" w:rsidP="00310A36">
            <w:pPr>
              <w:spacing w:line="260" w:lineRule="atLeast"/>
              <w:jc w:val="both"/>
              <w:rPr>
                <w:rFonts w:ascii="Tahoma" w:hAnsi="Tahoma" w:cs="Tahoma"/>
                <w:color w:val="0070C0"/>
                <w:sz w:val="20"/>
                <w:szCs w:val="20"/>
              </w:rPr>
            </w:pPr>
            <w:r>
              <w:rPr>
                <w:rFonts w:ascii="Tahoma" w:hAnsi="Tahoma" w:cs="Tahoma"/>
                <w:color w:val="0070C0"/>
                <w:sz w:val="20"/>
                <w:szCs w:val="20"/>
              </w:rPr>
              <w:lastRenderedPageBreak/>
              <w:t>Επισυνάπτετε</w:t>
            </w:r>
            <w:r w:rsidRPr="004B7EA6">
              <w:rPr>
                <w:rFonts w:ascii="Tahoma" w:hAnsi="Tahoma" w:cs="Tahoma"/>
                <w:color w:val="0070C0"/>
                <w:sz w:val="20"/>
                <w:szCs w:val="20"/>
              </w:rPr>
              <w:t xml:space="preserve"> αντίγραφο της </w:t>
            </w:r>
            <w:r w:rsidRPr="004B7EA6">
              <w:rPr>
                <w:rFonts w:ascii="Tahoma" w:hAnsi="Tahoma" w:cs="Tahoma"/>
                <w:b/>
                <w:color w:val="0070C0"/>
                <w:sz w:val="20"/>
                <w:szCs w:val="20"/>
              </w:rPr>
              <w:t>πιο πρόσφατης</w:t>
            </w:r>
            <w:r w:rsidRPr="004B7EA6">
              <w:rPr>
                <w:rFonts w:ascii="Tahoma" w:hAnsi="Tahoma" w:cs="Tahoma"/>
                <w:color w:val="0070C0"/>
                <w:sz w:val="20"/>
                <w:szCs w:val="20"/>
              </w:rPr>
              <w:t xml:space="preserve"> απόφασης Γενικής Συνέλευσης (Τακτικής ή Έκτακτης), ή αντίγραφο του βιβλίου μετόχων, από τα οποία θα προκύπτει </w:t>
            </w:r>
            <w:r w:rsidRPr="004B7EA6">
              <w:rPr>
                <w:rFonts w:ascii="Tahoma" w:hAnsi="Tahoma" w:cs="Tahoma"/>
                <w:b/>
                <w:color w:val="0070C0"/>
                <w:sz w:val="20"/>
                <w:szCs w:val="20"/>
              </w:rPr>
              <w:t>η ισχύουσα μετοχική σύνθεση</w:t>
            </w:r>
            <w:r w:rsidRPr="004B7EA6">
              <w:rPr>
                <w:rFonts w:ascii="Tahoma" w:hAnsi="Tahoma" w:cs="Tahoma"/>
                <w:color w:val="0070C0"/>
                <w:sz w:val="20"/>
                <w:szCs w:val="20"/>
              </w:rPr>
              <w:t xml:space="preserve"> της εταιρίας. Τα αντίγραφα θα πρέπει να φέρουν </w:t>
            </w:r>
            <w:r w:rsidRPr="004B7EA6">
              <w:rPr>
                <w:rFonts w:ascii="Tahoma" w:hAnsi="Tahoma" w:cs="Tahoma"/>
                <w:b/>
                <w:color w:val="0070C0"/>
                <w:sz w:val="20"/>
                <w:szCs w:val="20"/>
              </w:rPr>
              <w:t>σφραγίδα και υπογραφή του νομίμου εκπροσώπου</w:t>
            </w:r>
            <w:r w:rsidRPr="004B7EA6">
              <w:rPr>
                <w:rFonts w:ascii="Tahoma" w:hAnsi="Tahoma" w:cs="Tahoma"/>
                <w:color w:val="0070C0"/>
                <w:sz w:val="20"/>
                <w:szCs w:val="20"/>
              </w:rPr>
              <w:t>.</w:t>
            </w:r>
          </w:p>
          <w:p w:rsidR="00C36D74" w:rsidRPr="004B7EA6" w:rsidRDefault="00C36D74" w:rsidP="00310A36">
            <w:pPr>
              <w:spacing w:line="260" w:lineRule="atLeast"/>
              <w:jc w:val="both"/>
              <w:rPr>
                <w:rFonts w:ascii="Tahoma" w:hAnsi="Tahoma" w:cs="Tahoma"/>
                <w:color w:val="0070C0"/>
                <w:sz w:val="20"/>
                <w:szCs w:val="20"/>
              </w:rPr>
            </w:pPr>
            <w:r w:rsidRPr="009B7842">
              <w:rPr>
                <w:rFonts w:ascii="Tahoma" w:hAnsi="Tahoma" w:cs="Tahoma"/>
                <w:color w:val="0070C0"/>
                <w:sz w:val="20"/>
                <w:szCs w:val="20"/>
              </w:rPr>
              <w:t xml:space="preserve">(βλ. σχετικό ενδεικτικό </w:t>
            </w:r>
            <w:r w:rsidRPr="00D35C65">
              <w:rPr>
                <w:rFonts w:ascii="Tahoma" w:hAnsi="Tahoma" w:cs="Tahoma"/>
                <w:color w:val="2E74B5" w:themeColor="accent5" w:themeShade="BF"/>
                <w:sz w:val="20"/>
                <w:szCs w:val="20"/>
              </w:rPr>
              <w:t xml:space="preserve">υπόδειγμα Απόφαση Γενικής Συνέλευσης και Μετοχολόγιο,  </w:t>
            </w:r>
            <w:r w:rsidR="002A6E54">
              <w:rPr>
                <w:rFonts w:ascii="Tahoma" w:hAnsi="Tahoma" w:cs="Tahoma"/>
                <w:color w:val="0070C0"/>
                <w:sz w:val="20"/>
                <w:szCs w:val="20"/>
              </w:rPr>
              <w:t>στο</w:t>
            </w:r>
            <w:r w:rsidR="002A6E54" w:rsidRPr="009B7842">
              <w:rPr>
                <w:rFonts w:ascii="Tahoma" w:hAnsi="Tahoma" w:cs="Tahoma"/>
                <w:color w:val="0070C0"/>
                <w:sz w:val="20"/>
                <w:szCs w:val="20"/>
              </w:rPr>
              <w:t xml:space="preserve"> </w:t>
            </w:r>
            <w:r w:rsidR="002A6E54" w:rsidRPr="007B16C7">
              <w:rPr>
                <w:rFonts w:ascii="Tahoma" w:hAnsi="Tahoma" w:cs="Tahoma"/>
                <w:color w:val="0070C0"/>
                <w:sz w:val="20"/>
                <w:szCs w:val="20"/>
              </w:rPr>
              <w:t>ΦΑΚΕΛΟ υποδειγμάτων και οδηγιών</w:t>
            </w:r>
            <w:r w:rsidRPr="00D35C65">
              <w:rPr>
                <w:rFonts w:ascii="Tahoma" w:hAnsi="Tahoma" w:cs="Tahoma"/>
                <w:color w:val="2E74B5" w:themeColor="accent5" w:themeShade="BF"/>
                <w:sz w:val="20"/>
                <w:szCs w:val="20"/>
              </w:rPr>
              <w:t>).</w:t>
            </w:r>
          </w:p>
          <w:p w:rsidR="00B24D3D" w:rsidRPr="002240F0" w:rsidRDefault="00B24D3D" w:rsidP="002240F0">
            <w:pPr>
              <w:spacing w:line="260" w:lineRule="atLeast"/>
              <w:ind w:left="98"/>
              <w:jc w:val="both"/>
              <w:rPr>
                <w:rFonts w:ascii="Tahoma" w:hAnsi="Tahoma" w:cs="Tahoma"/>
                <w:color w:val="0070C0"/>
                <w:sz w:val="20"/>
                <w:szCs w:val="20"/>
              </w:rPr>
            </w:pPr>
          </w:p>
          <w:p w:rsidR="006A7796" w:rsidRPr="00A25D3E" w:rsidRDefault="006A7796" w:rsidP="00A25D3E">
            <w:pPr>
              <w:spacing w:line="260" w:lineRule="atLeast"/>
              <w:jc w:val="both"/>
              <w:rPr>
                <w:rFonts w:ascii="Tahoma" w:hAnsi="Tahoma" w:cs="Tahoma"/>
                <w:b/>
                <w:sz w:val="20"/>
                <w:szCs w:val="20"/>
              </w:rPr>
            </w:pPr>
            <w:r w:rsidRPr="00A25D3E">
              <w:rPr>
                <w:rFonts w:ascii="Tahoma" w:hAnsi="Tahoma" w:cs="Tahoma"/>
                <w:b/>
                <w:sz w:val="20"/>
                <w:szCs w:val="20"/>
              </w:rPr>
              <w:t>Για Ε.Π.Ε</w:t>
            </w:r>
            <w:r w:rsidR="00061C06">
              <w:rPr>
                <w:rFonts w:ascii="Tahoma" w:hAnsi="Tahoma" w:cs="Tahoma"/>
                <w:b/>
                <w:sz w:val="20"/>
                <w:szCs w:val="20"/>
              </w:rPr>
              <w:t>.</w:t>
            </w:r>
            <w:r w:rsidRPr="00061C06">
              <w:rPr>
                <w:rFonts w:ascii="Tahoma" w:hAnsi="Tahoma" w:cs="Tahoma"/>
                <w:b/>
                <w:sz w:val="20"/>
                <w:szCs w:val="20"/>
              </w:rPr>
              <w:t>:</w:t>
            </w:r>
            <w:r w:rsidRPr="00A25D3E">
              <w:rPr>
                <w:rFonts w:ascii="Tahoma" w:hAnsi="Tahoma" w:cs="Tahoma"/>
                <w:b/>
                <w:sz w:val="20"/>
                <w:szCs w:val="20"/>
              </w:rPr>
              <w:t xml:space="preserve"> </w:t>
            </w:r>
          </w:p>
          <w:p w:rsidR="00A25D3E" w:rsidRDefault="006A7796" w:rsidP="006A2106">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Ισχύον Καταστατικό (Πρωτοδικείο ή ΓΕΜΗ  ανάλογα με τη χρονική περίοδο)</w:t>
            </w:r>
          </w:p>
          <w:p w:rsidR="00C36D74" w:rsidRDefault="00C36D74" w:rsidP="00310A36">
            <w:pPr>
              <w:spacing w:line="260" w:lineRule="atLeast"/>
              <w:jc w:val="both"/>
              <w:rPr>
                <w:rFonts w:ascii="Tahoma" w:hAnsi="Tahoma" w:cs="Tahoma"/>
                <w:color w:val="0070C0"/>
                <w:sz w:val="20"/>
                <w:szCs w:val="20"/>
              </w:rPr>
            </w:pPr>
            <w:r>
              <w:rPr>
                <w:rFonts w:ascii="Tahoma" w:hAnsi="Tahoma" w:cs="Tahoma"/>
                <w:color w:val="0070C0"/>
                <w:sz w:val="20"/>
                <w:szCs w:val="20"/>
              </w:rPr>
              <w:t>Επισυνάπτετε</w:t>
            </w:r>
            <w:r w:rsidRPr="007B16C7">
              <w:rPr>
                <w:rFonts w:ascii="Tahoma" w:hAnsi="Tahoma" w:cs="Tahoma"/>
                <w:color w:val="0070C0"/>
                <w:sz w:val="20"/>
                <w:szCs w:val="20"/>
              </w:rPr>
              <w:t xml:space="preserve"> </w:t>
            </w:r>
            <w:r w:rsidRPr="007B16C7">
              <w:rPr>
                <w:rFonts w:ascii="Tahoma" w:hAnsi="Tahoma" w:cs="Tahoma"/>
                <w:b/>
                <w:color w:val="0070C0"/>
                <w:sz w:val="20"/>
                <w:szCs w:val="20"/>
              </w:rPr>
              <w:t>το</w:t>
            </w:r>
            <w:r>
              <w:rPr>
                <w:rFonts w:ascii="Tahoma" w:hAnsi="Tahoma" w:cs="Tahoma"/>
                <w:b/>
                <w:color w:val="0070C0"/>
                <w:sz w:val="20"/>
                <w:szCs w:val="20"/>
              </w:rPr>
              <w:t xml:space="preserve"> πιο πρόσφατο κωδικοποιημένο καταστατικό (σε περίπτωση κωδικοποίησης) ή</w:t>
            </w:r>
            <w:r w:rsidRPr="007B16C7">
              <w:rPr>
                <w:rFonts w:ascii="Tahoma" w:hAnsi="Tahoma" w:cs="Tahoma"/>
                <w:b/>
                <w:color w:val="0070C0"/>
                <w:sz w:val="20"/>
                <w:szCs w:val="20"/>
              </w:rPr>
              <w:t xml:space="preserve"> </w:t>
            </w:r>
            <w:r w:rsidRPr="00715B4B">
              <w:rPr>
                <w:rFonts w:ascii="Tahoma" w:hAnsi="Tahoma" w:cs="Tahoma"/>
                <w:b/>
                <w:color w:val="0070C0"/>
                <w:sz w:val="20"/>
                <w:szCs w:val="20"/>
              </w:rPr>
              <w:t>αρχικ</w:t>
            </w:r>
            <w:r>
              <w:rPr>
                <w:rFonts w:ascii="Tahoma" w:hAnsi="Tahoma" w:cs="Tahoma"/>
                <w:b/>
                <w:color w:val="0070C0"/>
                <w:sz w:val="20"/>
                <w:szCs w:val="20"/>
              </w:rPr>
              <w:t xml:space="preserve">ό καταστατικό σύστασης </w:t>
            </w:r>
            <w:r w:rsidRPr="007B16C7">
              <w:rPr>
                <w:rFonts w:ascii="Tahoma" w:hAnsi="Tahoma" w:cs="Tahoma"/>
                <w:b/>
                <w:color w:val="0070C0"/>
                <w:sz w:val="20"/>
                <w:szCs w:val="20"/>
              </w:rPr>
              <w:t xml:space="preserve">και </w:t>
            </w:r>
            <w:r>
              <w:rPr>
                <w:rFonts w:ascii="Tahoma" w:hAnsi="Tahoma" w:cs="Tahoma"/>
                <w:b/>
                <w:color w:val="0070C0"/>
                <w:sz w:val="20"/>
                <w:szCs w:val="20"/>
              </w:rPr>
              <w:t>όλες οι</w:t>
            </w:r>
            <w:r w:rsidRPr="007B16C7">
              <w:rPr>
                <w:rFonts w:ascii="Tahoma" w:hAnsi="Tahoma" w:cs="Tahoma"/>
                <w:b/>
                <w:color w:val="0070C0"/>
                <w:sz w:val="20"/>
                <w:szCs w:val="20"/>
              </w:rPr>
              <w:t xml:space="preserve"> τροποποιήσεις </w:t>
            </w:r>
            <w:r>
              <w:rPr>
                <w:rFonts w:ascii="Tahoma" w:hAnsi="Tahoma" w:cs="Tahoma"/>
                <w:b/>
                <w:color w:val="0070C0"/>
                <w:sz w:val="20"/>
                <w:szCs w:val="20"/>
              </w:rPr>
              <w:t>του</w:t>
            </w:r>
            <w:r w:rsidRPr="007B16C7">
              <w:rPr>
                <w:rFonts w:ascii="Tahoma" w:hAnsi="Tahoma" w:cs="Tahoma"/>
                <w:color w:val="0070C0"/>
                <w:sz w:val="20"/>
                <w:szCs w:val="20"/>
              </w:rPr>
              <w:t>.</w:t>
            </w:r>
            <w:r>
              <w:rPr>
                <w:rFonts w:ascii="Tahoma" w:hAnsi="Tahoma" w:cs="Tahoma"/>
                <w:color w:val="0070C0"/>
                <w:sz w:val="20"/>
                <w:szCs w:val="20"/>
              </w:rPr>
              <w:t xml:space="preserve"> </w:t>
            </w:r>
            <w:r w:rsidRPr="004B7EA6">
              <w:rPr>
                <w:rFonts w:ascii="Tahoma" w:hAnsi="Tahoma" w:cs="Tahoma"/>
                <w:color w:val="0070C0"/>
                <w:sz w:val="20"/>
                <w:szCs w:val="20"/>
              </w:rPr>
              <w:t xml:space="preserve">Σημειώνεται ότι στα αντίγραφα που θα υποβληθούν </w:t>
            </w:r>
            <w:r w:rsidRPr="004B7EA6">
              <w:rPr>
                <w:rFonts w:ascii="Tahoma" w:hAnsi="Tahoma" w:cs="Tahoma"/>
                <w:b/>
                <w:color w:val="0070C0"/>
                <w:sz w:val="20"/>
                <w:szCs w:val="20"/>
              </w:rPr>
              <w:t>θα πρέπει να είναι εμφανή τα στοιχεία κατάθεσης</w:t>
            </w:r>
            <w:r w:rsidRPr="004B7EA6">
              <w:rPr>
                <w:rFonts w:ascii="Tahoma" w:hAnsi="Tahoma" w:cs="Tahoma"/>
                <w:color w:val="0070C0"/>
                <w:sz w:val="20"/>
                <w:szCs w:val="20"/>
              </w:rPr>
              <w:t xml:space="preserve"> – σφραγίδα πρωτοδικείου ή ηλεκτρονική σήμανση από ΓΕΜΗ.</w:t>
            </w:r>
          </w:p>
          <w:p w:rsidR="00C36D74" w:rsidRPr="004B7EA6" w:rsidRDefault="00C36D74" w:rsidP="00310A36">
            <w:pPr>
              <w:spacing w:line="260" w:lineRule="atLeast"/>
              <w:jc w:val="both"/>
              <w:rPr>
                <w:rFonts w:ascii="Tahoma" w:hAnsi="Tahoma" w:cs="Tahoma"/>
                <w:color w:val="0070C0"/>
                <w:sz w:val="20"/>
                <w:szCs w:val="20"/>
              </w:rPr>
            </w:pPr>
            <w:r w:rsidRPr="009B7842">
              <w:rPr>
                <w:rFonts w:ascii="Tahoma" w:hAnsi="Tahoma" w:cs="Tahoma"/>
                <w:color w:val="0070C0"/>
                <w:sz w:val="20"/>
                <w:szCs w:val="20"/>
              </w:rPr>
              <w:t xml:space="preserve">(βλ. </w:t>
            </w:r>
            <w:r w:rsidR="000863E8">
              <w:rPr>
                <w:rFonts w:ascii="Tahoma" w:hAnsi="Tahoma" w:cs="Tahoma"/>
                <w:color w:val="0070C0"/>
                <w:sz w:val="20"/>
                <w:szCs w:val="20"/>
              </w:rPr>
              <w:t>σχετικά υποδείγματα</w:t>
            </w:r>
            <w:r>
              <w:rPr>
                <w:rFonts w:ascii="Tahoma" w:hAnsi="Tahoma" w:cs="Tahoma"/>
                <w:color w:val="0070C0"/>
                <w:sz w:val="20"/>
                <w:szCs w:val="20"/>
              </w:rPr>
              <w:t xml:space="preserve"> </w:t>
            </w:r>
            <w:r w:rsidR="000863E8">
              <w:rPr>
                <w:rFonts w:ascii="Tahoma" w:hAnsi="Tahoma" w:cs="Tahoma"/>
                <w:color w:val="0070C0"/>
                <w:sz w:val="20"/>
                <w:szCs w:val="20"/>
              </w:rPr>
              <w:t>καταστατικών</w:t>
            </w:r>
            <w:r w:rsidR="00310A36">
              <w:rPr>
                <w:rFonts w:ascii="Tahoma" w:hAnsi="Tahoma" w:cs="Tahoma"/>
                <w:color w:val="0070C0"/>
                <w:sz w:val="20"/>
                <w:szCs w:val="20"/>
              </w:rPr>
              <w:t xml:space="preserve"> για Ε.Π.Ε/Ι.Κ.Ε.</w:t>
            </w:r>
            <w:r w:rsidRPr="009B7842">
              <w:rPr>
                <w:rFonts w:ascii="Tahoma" w:hAnsi="Tahoma" w:cs="Tahoma"/>
                <w:color w:val="0070C0"/>
                <w:sz w:val="20"/>
                <w:szCs w:val="20"/>
              </w:rPr>
              <w:t xml:space="preserve"> </w:t>
            </w:r>
            <w:r w:rsidR="002A6E54">
              <w:rPr>
                <w:rFonts w:ascii="Tahoma" w:hAnsi="Tahoma" w:cs="Tahoma"/>
                <w:color w:val="0070C0"/>
                <w:sz w:val="20"/>
                <w:szCs w:val="20"/>
              </w:rPr>
              <w:t>στο</w:t>
            </w:r>
            <w:r w:rsidR="002A6E54" w:rsidRPr="009B7842">
              <w:rPr>
                <w:rFonts w:ascii="Tahoma" w:hAnsi="Tahoma" w:cs="Tahoma"/>
                <w:color w:val="0070C0"/>
                <w:sz w:val="20"/>
                <w:szCs w:val="20"/>
              </w:rPr>
              <w:t xml:space="preserve"> </w:t>
            </w:r>
            <w:r w:rsidR="002A6E54" w:rsidRPr="007B16C7">
              <w:rPr>
                <w:rFonts w:ascii="Tahoma" w:hAnsi="Tahoma" w:cs="Tahoma"/>
                <w:color w:val="0070C0"/>
                <w:sz w:val="20"/>
                <w:szCs w:val="20"/>
              </w:rPr>
              <w:t>ΦΑΚΕΛΟ υποδειγμάτων και οδηγιών</w:t>
            </w:r>
            <w:r w:rsidRPr="009B7842">
              <w:rPr>
                <w:rFonts w:ascii="Tahoma" w:hAnsi="Tahoma" w:cs="Tahoma"/>
                <w:color w:val="0070C0"/>
                <w:sz w:val="20"/>
                <w:szCs w:val="20"/>
              </w:rPr>
              <w:t>).</w:t>
            </w:r>
          </w:p>
          <w:p w:rsidR="002240F0" w:rsidRPr="006A2106" w:rsidRDefault="002240F0" w:rsidP="002240F0">
            <w:pPr>
              <w:pStyle w:val="a5"/>
              <w:spacing w:line="260" w:lineRule="atLeast"/>
              <w:ind w:left="458"/>
              <w:jc w:val="both"/>
              <w:rPr>
                <w:rFonts w:ascii="Tahoma" w:hAnsi="Tahoma" w:cs="Tahoma"/>
                <w:sz w:val="20"/>
                <w:szCs w:val="20"/>
              </w:rPr>
            </w:pPr>
          </w:p>
          <w:p w:rsidR="006C64DD" w:rsidRDefault="006A7796" w:rsidP="006A2106">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 xml:space="preserve">Πράξη εκπροσώπησης (ΦΕΚ εκπροσώπησης ή ΓΕΜΗ ανάλογα με τη χρονική        περίοδο) </w:t>
            </w:r>
            <w:r w:rsidRPr="006C64DD">
              <w:rPr>
                <w:rFonts w:ascii="Tahoma" w:hAnsi="Tahoma" w:cs="Tahoma"/>
                <w:sz w:val="20"/>
                <w:szCs w:val="20"/>
              </w:rPr>
              <w:t>σε περίπτωση που η εκπροσώπηση δεν προκύπτει από το ανωτέρω  Καταστατικό</w:t>
            </w:r>
          </w:p>
          <w:p w:rsidR="002240F0" w:rsidRPr="004B7EA6" w:rsidRDefault="002240F0" w:rsidP="00310A36">
            <w:pPr>
              <w:spacing w:line="260" w:lineRule="atLeast"/>
              <w:jc w:val="both"/>
              <w:rPr>
                <w:rFonts w:ascii="Tahoma" w:hAnsi="Tahoma" w:cs="Tahoma"/>
                <w:color w:val="0070C0"/>
                <w:sz w:val="20"/>
                <w:szCs w:val="20"/>
              </w:rPr>
            </w:pPr>
            <w:r w:rsidRPr="004B7EA6">
              <w:rPr>
                <w:rFonts w:ascii="Tahoma" w:hAnsi="Tahoma" w:cs="Tahoma"/>
                <w:color w:val="0070C0"/>
                <w:sz w:val="20"/>
                <w:szCs w:val="20"/>
              </w:rPr>
              <w:t>Επισυνάπτετ</w:t>
            </w:r>
            <w:r w:rsidR="00F543D7">
              <w:rPr>
                <w:rFonts w:ascii="Tahoma" w:hAnsi="Tahoma" w:cs="Tahoma"/>
                <w:color w:val="0070C0"/>
                <w:sz w:val="20"/>
                <w:szCs w:val="20"/>
              </w:rPr>
              <w:t>ε</w:t>
            </w:r>
            <w:r w:rsidRPr="004B7EA6">
              <w:rPr>
                <w:rFonts w:ascii="Tahoma" w:hAnsi="Tahoma" w:cs="Tahoma"/>
                <w:color w:val="0070C0"/>
                <w:sz w:val="20"/>
                <w:szCs w:val="20"/>
              </w:rPr>
              <w:t xml:space="preserve"> αντίγραφο του ΦΕΚ ορισμού του νομίμου εκπροσώπου της επιχείρησης ή Πιστοποιητικό εκπροσώπησης από το ΓΕΜΗ, </w:t>
            </w:r>
            <w:r w:rsidRPr="004B7EA6">
              <w:rPr>
                <w:rFonts w:ascii="Tahoma" w:hAnsi="Tahoma" w:cs="Tahoma"/>
                <w:b/>
                <w:color w:val="0070C0"/>
                <w:sz w:val="20"/>
                <w:szCs w:val="20"/>
              </w:rPr>
              <w:t>μόνο στην περίπτωση που στο καταστατικό δεν ορίζεται ο νόμιμος εκπρόσωπος της επιχείρησης.</w:t>
            </w:r>
          </w:p>
          <w:p w:rsidR="002240F0" w:rsidRPr="006C64DD" w:rsidRDefault="00F543D7" w:rsidP="002240F0">
            <w:pPr>
              <w:spacing w:line="260" w:lineRule="atLeast"/>
              <w:jc w:val="both"/>
              <w:rPr>
                <w:rFonts w:ascii="Tahoma" w:hAnsi="Tahoma" w:cs="Tahoma"/>
                <w:sz w:val="20"/>
                <w:szCs w:val="20"/>
              </w:rPr>
            </w:pPr>
            <w:r w:rsidRPr="009B7842">
              <w:rPr>
                <w:rFonts w:ascii="Tahoma" w:hAnsi="Tahoma" w:cs="Tahoma"/>
                <w:color w:val="0070C0"/>
                <w:sz w:val="20"/>
                <w:szCs w:val="20"/>
              </w:rPr>
              <w:t xml:space="preserve">(βλ. σχετικό ενδεικτικό </w:t>
            </w:r>
            <w:r w:rsidRPr="00D35C65">
              <w:rPr>
                <w:rFonts w:ascii="Tahoma" w:hAnsi="Tahoma" w:cs="Tahoma"/>
                <w:color w:val="2E74B5" w:themeColor="accent5" w:themeShade="BF"/>
                <w:sz w:val="20"/>
                <w:szCs w:val="20"/>
              </w:rPr>
              <w:t xml:space="preserve">υπόδειγμα </w:t>
            </w:r>
            <w:r>
              <w:rPr>
                <w:rFonts w:ascii="Tahoma" w:hAnsi="Tahoma" w:cs="Tahoma"/>
                <w:color w:val="2E74B5" w:themeColor="accent5" w:themeShade="BF"/>
                <w:sz w:val="20"/>
                <w:szCs w:val="20"/>
              </w:rPr>
              <w:t>εκπροσώπησης από το ΓΕΜΗ</w:t>
            </w:r>
            <w:r w:rsidRPr="00D35C65">
              <w:rPr>
                <w:rFonts w:ascii="Tahoma" w:hAnsi="Tahoma" w:cs="Tahoma"/>
                <w:color w:val="2E74B5" w:themeColor="accent5" w:themeShade="BF"/>
                <w:sz w:val="20"/>
                <w:szCs w:val="20"/>
              </w:rPr>
              <w:t xml:space="preserve">,  </w:t>
            </w:r>
            <w:r w:rsidR="002A6E54">
              <w:rPr>
                <w:rFonts w:ascii="Tahoma" w:hAnsi="Tahoma" w:cs="Tahoma"/>
                <w:color w:val="0070C0"/>
                <w:sz w:val="20"/>
                <w:szCs w:val="20"/>
              </w:rPr>
              <w:t>στο</w:t>
            </w:r>
            <w:r w:rsidR="002A6E54" w:rsidRPr="009B7842">
              <w:rPr>
                <w:rFonts w:ascii="Tahoma" w:hAnsi="Tahoma" w:cs="Tahoma"/>
                <w:color w:val="0070C0"/>
                <w:sz w:val="20"/>
                <w:szCs w:val="20"/>
              </w:rPr>
              <w:t xml:space="preserve"> </w:t>
            </w:r>
            <w:r w:rsidR="002A6E54" w:rsidRPr="007B16C7">
              <w:rPr>
                <w:rFonts w:ascii="Tahoma" w:hAnsi="Tahoma" w:cs="Tahoma"/>
                <w:color w:val="0070C0"/>
                <w:sz w:val="20"/>
                <w:szCs w:val="20"/>
              </w:rPr>
              <w:t>ΦΑΚΕΛΟ υποδειγμάτων και οδηγιών</w:t>
            </w:r>
            <w:r w:rsidRPr="00D35C65">
              <w:rPr>
                <w:rFonts w:ascii="Tahoma" w:hAnsi="Tahoma" w:cs="Tahoma"/>
                <w:color w:val="2E74B5" w:themeColor="accent5" w:themeShade="BF"/>
                <w:sz w:val="20"/>
                <w:szCs w:val="20"/>
              </w:rPr>
              <w:t>).</w:t>
            </w:r>
          </w:p>
          <w:p w:rsidR="002240F0" w:rsidRPr="006A2106" w:rsidRDefault="002240F0" w:rsidP="002240F0">
            <w:pPr>
              <w:pStyle w:val="a5"/>
              <w:spacing w:line="260" w:lineRule="atLeast"/>
              <w:ind w:left="458"/>
              <w:jc w:val="both"/>
              <w:rPr>
                <w:rFonts w:ascii="Tahoma" w:hAnsi="Tahoma" w:cs="Tahoma"/>
                <w:sz w:val="20"/>
                <w:szCs w:val="20"/>
              </w:rPr>
            </w:pPr>
          </w:p>
          <w:p w:rsidR="006C64DD" w:rsidRPr="006C64DD" w:rsidRDefault="006A7796" w:rsidP="006C64DD">
            <w:pPr>
              <w:spacing w:line="260" w:lineRule="atLeast"/>
              <w:jc w:val="both"/>
              <w:rPr>
                <w:rFonts w:ascii="Tahoma" w:hAnsi="Tahoma" w:cs="Tahoma"/>
                <w:b/>
                <w:sz w:val="20"/>
                <w:szCs w:val="20"/>
              </w:rPr>
            </w:pPr>
            <w:r w:rsidRPr="006C64DD">
              <w:rPr>
                <w:rFonts w:ascii="Tahoma" w:hAnsi="Tahoma" w:cs="Tahoma"/>
                <w:b/>
                <w:sz w:val="20"/>
                <w:szCs w:val="20"/>
              </w:rPr>
              <w:t>Για Ο.Ε./Ε.Ε</w:t>
            </w:r>
            <w:r w:rsidR="00061C06" w:rsidRPr="00061C06">
              <w:rPr>
                <w:rFonts w:ascii="Tahoma" w:hAnsi="Tahoma" w:cs="Tahoma"/>
                <w:b/>
                <w:sz w:val="20"/>
                <w:szCs w:val="20"/>
              </w:rPr>
              <w:t>./Ι.Κ.Ε.</w:t>
            </w:r>
            <w:r w:rsidRPr="006C64DD">
              <w:rPr>
                <w:rFonts w:ascii="Tahoma" w:hAnsi="Tahoma" w:cs="Tahoma"/>
                <w:b/>
                <w:sz w:val="20"/>
                <w:szCs w:val="20"/>
              </w:rPr>
              <w:t xml:space="preserve">: </w:t>
            </w:r>
          </w:p>
          <w:p w:rsidR="006A7796" w:rsidRPr="006A2106" w:rsidRDefault="006A7796" w:rsidP="006A2106">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Πλέον πρόσφατο καταστατικό επικυρωμένο από την αρμόδια Υπηρεσία (Πρωτοδικείο ή ΓΕΜΗ), στο οποίο θα αποτυπώνεται η Διαχείριση-Εκπροσώπηση</w:t>
            </w:r>
          </w:p>
          <w:p w:rsidR="00C36D74" w:rsidRDefault="00C36D74" w:rsidP="00C36D74">
            <w:pPr>
              <w:spacing w:line="260" w:lineRule="atLeast"/>
              <w:ind w:left="98"/>
              <w:jc w:val="both"/>
              <w:rPr>
                <w:rFonts w:ascii="Tahoma" w:hAnsi="Tahoma" w:cs="Tahoma"/>
                <w:color w:val="0070C0"/>
                <w:sz w:val="20"/>
                <w:szCs w:val="20"/>
              </w:rPr>
            </w:pPr>
            <w:r>
              <w:rPr>
                <w:rFonts w:ascii="Tahoma" w:hAnsi="Tahoma" w:cs="Tahoma"/>
                <w:color w:val="0070C0"/>
                <w:sz w:val="20"/>
                <w:szCs w:val="20"/>
              </w:rPr>
              <w:t>Επισυνάπτετε</w:t>
            </w:r>
            <w:r w:rsidRPr="007B16C7">
              <w:rPr>
                <w:rFonts w:ascii="Tahoma" w:hAnsi="Tahoma" w:cs="Tahoma"/>
                <w:color w:val="0070C0"/>
                <w:sz w:val="20"/>
                <w:szCs w:val="20"/>
              </w:rPr>
              <w:t xml:space="preserve"> </w:t>
            </w:r>
            <w:r w:rsidRPr="007B16C7">
              <w:rPr>
                <w:rFonts w:ascii="Tahoma" w:hAnsi="Tahoma" w:cs="Tahoma"/>
                <w:b/>
                <w:color w:val="0070C0"/>
                <w:sz w:val="20"/>
                <w:szCs w:val="20"/>
              </w:rPr>
              <w:t>το</w:t>
            </w:r>
            <w:r>
              <w:rPr>
                <w:rFonts w:ascii="Tahoma" w:hAnsi="Tahoma" w:cs="Tahoma"/>
                <w:b/>
                <w:color w:val="0070C0"/>
                <w:sz w:val="20"/>
                <w:szCs w:val="20"/>
              </w:rPr>
              <w:t xml:space="preserve"> πιο πρόσφατο κωδικοποιημένο καταστατικό (σε περίπτωση κωδικοποίησης) ή</w:t>
            </w:r>
            <w:r w:rsidRPr="007B16C7">
              <w:rPr>
                <w:rFonts w:ascii="Tahoma" w:hAnsi="Tahoma" w:cs="Tahoma"/>
                <w:b/>
                <w:color w:val="0070C0"/>
                <w:sz w:val="20"/>
                <w:szCs w:val="20"/>
              </w:rPr>
              <w:t xml:space="preserve"> </w:t>
            </w:r>
            <w:r w:rsidRPr="00715B4B">
              <w:rPr>
                <w:rFonts w:ascii="Tahoma" w:hAnsi="Tahoma" w:cs="Tahoma"/>
                <w:b/>
                <w:color w:val="0070C0"/>
                <w:sz w:val="20"/>
                <w:szCs w:val="20"/>
              </w:rPr>
              <w:t>αρχικ</w:t>
            </w:r>
            <w:r>
              <w:rPr>
                <w:rFonts w:ascii="Tahoma" w:hAnsi="Tahoma" w:cs="Tahoma"/>
                <w:b/>
                <w:color w:val="0070C0"/>
                <w:sz w:val="20"/>
                <w:szCs w:val="20"/>
              </w:rPr>
              <w:t xml:space="preserve">ό καταστατικό σύστασης </w:t>
            </w:r>
            <w:r w:rsidRPr="007B16C7">
              <w:rPr>
                <w:rFonts w:ascii="Tahoma" w:hAnsi="Tahoma" w:cs="Tahoma"/>
                <w:b/>
                <w:color w:val="0070C0"/>
                <w:sz w:val="20"/>
                <w:szCs w:val="20"/>
              </w:rPr>
              <w:t xml:space="preserve">και </w:t>
            </w:r>
            <w:r>
              <w:rPr>
                <w:rFonts w:ascii="Tahoma" w:hAnsi="Tahoma" w:cs="Tahoma"/>
                <w:b/>
                <w:color w:val="0070C0"/>
                <w:sz w:val="20"/>
                <w:szCs w:val="20"/>
              </w:rPr>
              <w:t>όλες οι</w:t>
            </w:r>
            <w:r w:rsidRPr="007B16C7">
              <w:rPr>
                <w:rFonts w:ascii="Tahoma" w:hAnsi="Tahoma" w:cs="Tahoma"/>
                <w:b/>
                <w:color w:val="0070C0"/>
                <w:sz w:val="20"/>
                <w:szCs w:val="20"/>
              </w:rPr>
              <w:t xml:space="preserve"> τροποποιήσεις </w:t>
            </w:r>
            <w:r>
              <w:rPr>
                <w:rFonts w:ascii="Tahoma" w:hAnsi="Tahoma" w:cs="Tahoma"/>
                <w:b/>
                <w:color w:val="0070C0"/>
                <w:sz w:val="20"/>
                <w:szCs w:val="20"/>
              </w:rPr>
              <w:t>του</w:t>
            </w:r>
            <w:r w:rsidRPr="007B16C7">
              <w:rPr>
                <w:rFonts w:ascii="Tahoma" w:hAnsi="Tahoma" w:cs="Tahoma"/>
                <w:color w:val="0070C0"/>
                <w:sz w:val="20"/>
                <w:szCs w:val="20"/>
              </w:rPr>
              <w:t>.</w:t>
            </w:r>
            <w:r>
              <w:rPr>
                <w:rFonts w:ascii="Tahoma" w:hAnsi="Tahoma" w:cs="Tahoma"/>
                <w:color w:val="0070C0"/>
                <w:sz w:val="20"/>
                <w:szCs w:val="20"/>
              </w:rPr>
              <w:t xml:space="preserve"> </w:t>
            </w:r>
            <w:r w:rsidRPr="004B7EA6">
              <w:rPr>
                <w:rFonts w:ascii="Tahoma" w:hAnsi="Tahoma" w:cs="Tahoma"/>
                <w:color w:val="0070C0"/>
                <w:sz w:val="20"/>
                <w:szCs w:val="20"/>
              </w:rPr>
              <w:t xml:space="preserve">Σημειώνεται ότι στα αντίγραφα που θα υποβληθούν </w:t>
            </w:r>
            <w:r w:rsidRPr="004B7EA6">
              <w:rPr>
                <w:rFonts w:ascii="Tahoma" w:hAnsi="Tahoma" w:cs="Tahoma"/>
                <w:b/>
                <w:color w:val="0070C0"/>
                <w:sz w:val="20"/>
                <w:szCs w:val="20"/>
              </w:rPr>
              <w:t>θα πρέπει να είναι εμφανή τα στοιχεία κατάθεσης</w:t>
            </w:r>
            <w:r w:rsidRPr="004B7EA6">
              <w:rPr>
                <w:rFonts w:ascii="Tahoma" w:hAnsi="Tahoma" w:cs="Tahoma"/>
                <w:color w:val="0070C0"/>
                <w:sz w:val="20"/>
                <w:szCs w:val="20"/>
              </w:rPr>
              <w:t xml:space="preserve"> – σφραγίδα πρωτοδικείου ή ηλεκτρονική σήμανση από ΓΕΜΗ.</w:t>
            </w:r>
          </w:p>
          <w:p w:rsidR="00F543D7" w:rsidRPr="007B16C7" w:rsidRDefault="00310A36" w:rsidP="00C36D74">
            <w:pPr>
              <w:spacing w:line="260" w:lineRule="atLeast"/>
              <w:ind w:left="98"/>
              <w:jc w:val="both"/>
              <w:rPr>
                <w:rFonts w:ascii="Tahoma" w:hAnsi="Tahoma" w:cs="Tahoma"/>
                <w:color w:val="0070C0"/>
                <w:sz w:val="20"/>
                <w:szCs w:val="20"/>
              </w:rPr>
            </w:pPr>
            <w:r>
              <w:rPr>
                <w:rFonts w:ascii="Tahoma" w:hAnsi="Tahoma" w:cs="Tahoma"/>
                <w:color w:val="0070C0"/>
                <w:sz w:val="20"/>
                <w:szCs w:val="20"/>
              </w:rPr>
              <w:t xml:space="preserve">(βλ. σχετικό ενδεικτικά υποδείγματα καταστατικών για Ο.Ε/Ε.Ε. </w:t>
            </w:r>
            <w:r w:rsidR="00266BB3">
              <w:rPr>
                <w:rFonts w:ascii="Tahoma" w:hAnsi="Tahoma" w:cs="Tahoma"/>
                <w:color w:val="0070C0"/>
                <w:sz w:val="20"/>
                <w:szCs w:val="20"/>
              </w:rPr>
              <w:t>στο</w:t>
            </w:r>
            <w:r w:rsidR="00266BB3" w:rsidRPr="009B7842">
              <w:rPr>
                <w:rFonts w:ascii="Tahoma" w:hAnsi="Tahoma" w:cs="Tahoma"/>
                <w:color w:val="0070C0"/>
                <w:sz w:val="20"/>
                <w:szCs w:val="20"/>
              </w:rPr>
              <w:t xml:space="preserve"> </w:t>
            </w:r>
            <w:r w:rsidR="00266BB3" w:rsidRPr="007B16C7">
              <w:rPr>
                <w:rFonts w:ascii="Tahoma" w:hAnsi="Tahoma" w:cs="Tahoma"/>
                <w:color w:val="0070C0"/>
                <w:sz w:val="20"/>
                <w:szCs w:val="20"/>
              </w:rPr>
              <w:t>ΦΑΚΕΛΟ υποδειγμάτων και οδηγιών</w:t>
            </w:r>
            <w:r w:rsidRPr="009B7842">
              <w:rPr>
                <w:rFonts w:ascii="Tahoma" w:hAnsi="Tahoma" w:cs="Tahoma"/>
                <w:color w:val="0070C0"/>
                <w:sz w:val="20"/>
                <w:szCs w:val="20"/>
              </w:rPr>
              <w:t>).</w:t>
            </w:r>
          </w:p>
          <w:p w:rsidR="00307F21" w:rsidRDefault="00307F21" w:rsidP="006A2106">
            <w:pPr>
              <w:spacing w:line="260" w:lineRule="atLeast"/>
              <w:jc w:val="both"/>
              <w:rPr>
                <w:rFonts w:ascii="Tahoma" w:hAnsi="Tahoma" w:cs="Tahoma"/>
                <w:b/>
                <w:sz w:val="20"/>
                <w:szCs w:val="20"/>
              </w:rPr>
            </w:pPr>
          </w:p>
          <w:p w:rsidR="006A2106" w:rsidRDefault="006C64DD" w:rsidP="006A2106">
            <w:pPr>
              <w:spacing w:line="260" w:lineRule="atLeast"/>
              <w:jc w:val="both"/>
              <w:rPr>
                <w:rFonts w:ascii="Tahoma" w:eastAsiaTheme="minorHAnsi" w:hAnsi="Tahoma" w:cs="Tahoma"/>
                <w:color w:val="000000"/>
                <w:sz w:val="20"/>
                <w:szCs w:val="20"/>
                <w:lang w:eastAsia="en-US"/>
              </w:rPr>
            </w:pPr>
            <w:r w:rsidRPr="006C64DD">
              <w:rPr>
                <w:rFonts w:ascii="Tahoma" w:hAnsi="Tahoma" w:cs="Tahoma"/>
                <w:b/>
                <w:sz w:val="20"/>
                <w:szCs w:val="20"/>
              </w:rPr>
              <w:t>Για Ατομικές Επιχειρήσεις</w:t>
            </w:r>
            <w:r w:rsidR="009D7665">
              <w:rPr>
                <w:rFonts w:ascii="Tahoma" w:hAnsi="Tahoma" w:cs="Tahoma"/>
                <w:b/>
                <w:sz w:val="20"/>
                <w:szCs w:val="20"/>
              </w:rPr>
              <w:t>:</w:t>
            </w:r>
            <w:r w:rsidR="006A7796" w:rsidRPr="006C64DD">
              <w:rPr>
                <w:rFonts w:ascii="Tahoma" w:hAnsi="Tahoma" w:cs="Tahoma"/>
                <w:b/>
                <w:sz w:val="20"/>
                <w:szCs w:val="20"/>
              </w:rPr>
              <w:t xml:space="preserve"> </w:t>
            </w:r>
            <w:r w:rsidR="00310A36" w:rsidRPr="006A2106">
              <w:rPr>
                <w:rFonts w:ascii="Tahoma" w:hAnsi="Tahoma" w:cs="Tahoma"/>
                <w:sz w:val="20"/>
                <w:szCs w:val="20"/>
              </w:rPr>
              <w:t>αρκεί η υποβολή του δικαιολογητικού με α/α : 2</w:t>
            </w:r>
            <w:r w:rsidR="00310A36">
              <w:rPr>
                <w:rFonts w:ascii="Tahoma" w:hAnsi="Tahoma" w:cs="Tahoma"/>
                <w:sz w:val="20"/>
                <w:szCs w:val="20"/>
              </w:rPr>
              <w:t xml:space="preserve"> </w:t>
            </w:r>
            <w:r w:rsidR="00310A36" w:rsidRPr="006A2106">
              <w:rPr>
                <w:rFonts w:ascii="Tahoma" w:hAnsi="Tahoma" w:cs="Tahoma"/>
                <w:sz w:val="20"/>
                <w:szCs w:val="20"/>
              </w:rPr>
              <w:t>(Κατάσταση ενεργών δραστηριοτήτων (ΚΑΔ) της επιχείρησης μέσω της ιστοσελίδας gsis.gr, εκτύπωση μεταγενέστερη από την ημερομηνία δημοσίευσης της πρόσκλη</w:t>
            </w:r>
            <w:r w:rsidR="00310A36" w:rsidRPr="006A2106">
              <w:rPr>
                <w:rFonts w:ascii="Tahoma" w:eastAsiaTheme="minorHAnsi" w:hAnsi="Tahoma" w:cs="Tahoma"/>
                <w:color w:val="000000"/>
                <w:sz w:val="20"/>
                <w:szCs w:val="20"/>
                <w:lang w:eastAsia="en-US"/>
              </w:rPr>
              <w:t>σης)</w:t>
            </w:r>
          </w:p>
          <w:p w:rsidR="00310A36" w:rsidRPr="00002E82" w:rsidRDefault="00310A36" w:rsidP="00310A36">
            <w:pPr>
              <w:spacing w:line="260" w:lineRule="atLeast"/>
              <w:jc w:val="both"/>
              <w:rPr>
                <w:rFonts w:ascii="Tahoma" w:hAnsi="Tahoma" w:cs="Tahoma"/>
                <w:sz w:val="20"/>
                <w:szCs w:val="20"/>
              </w:rPr>
            </w:pPr>
            <w:r w:rsidRPr="009B7842">
              <w:rPr>
                <w:rFonts w:ascii="Tahoma" w:hAnsi="Tahoma" w:cs="Tahoma"/>
                <w:color w:val="0070C0"/>
                <w:sz w:val="20"/>
                <w:szCs w:val="20"/>
              </w:rPr>
              <w:t xml:space="preserve">(βλ. σχετικό ενδεικτικό υπόδειγμα κατάστασης ενεργών δραστηριοτήτων </w:t>
            </w:r>
            <w:r w:rsidR="00266BB3">
              <w:rPr>
                <w:rFonts w:ascii="Tahoma" w:hAnsi="Tahoma" w:cs="Tahoma"/>
                <w:color w:val="0070C0"/>
                <w:sz w:val="20"/>
                <w:szCs w:val="20"/>
              </w:rPr>
              <w:t>στο</w:t>
            </w:r>
            <w:r w:rsidR="00266BB3" w:rsidRPr="009B7842">
              <w:rPr>
                <w:rFonts w:ascii="Tahoma" w:hAnsi="Tahoma" w:cs="Tahoma"/>
                <w:color w:val="0070C0"/>
                <w:sz w:val="20"/>
                <w:szCs w:val="20"/>
              </w:rPr>
              <w:t xml:space="preserve"> </w:t>
            </w:r>
            <w:r w:rsidR="00266BB3" w:rsidRPr="007B16C7">
              <w:rPr>
                <w:rFonts w:ascii="Tahoma" w:hAnsi="Tahoma" w:cs="Tahoma"/>
                <w:color w:val="0070C0"/>
                <w:sz w:val="20"/>
                <w:szCs w:val="20"/>
              </w:rPr>
              <w:t>ΦΑΚΕΛΟ υποδειγμάτων και οδηγιών</w:t>
            </w:r>
            <w:r w:rsidRPr="009B7842">
              <w:rPr>
                <w:rFonts w:ascii="Tahoma" w:hAnsi="Tahoma" w:cs="Tahoma"/>
                <w:color w:val="0070C0"/>
                <w:sz w:val="20"/>
                <w:szCs w:val="20"/>
              </w:rPr>
              <w:t>).</w:t>
            </w:r>
          </w:p>
          <w:p w:rsidR="006A2106" w:rsidRDefault="006A2106" w:rsidP="006D6473">
            <w:pPr>
              <w:spacing w:line="260" w:lineRule="atLeast"/>
              <w:jc w:val="both"/>
              <w:rPr>
                <w:rFonts w:ascii="Tahoma" w:hAnsi="Tahoma" w:cs="Tahoma"/>
                <w:b/>
                <w:sz w:val="20"/>
                <w:szCs w:val="20"/>
              </w:rPr>
            </w:pPr>
          </w:p>
          <w:p w:rsidR="007A0D61" w:rsidRPr="006D6473" w:rsidRDefault="007A0D61" w:rsidP="006D6473">
            <w:pPr>
              <w:spacing w:line="260" w:lineRule="atLeast"/>
              <w:jc w:val="both"/>
              <w:rPr>
                <w:rFonts w:ascii="Tahoma" w:hAnsi="Tahoma" w:cs="Tahoma"/>
                <w:b/>
                <w:sz w:val="20"/>
                <w:szCs w:val="20"/>
              </w:rPr>
            </w:pPr>
            <w:r w:rsidRPr="006D6473">
              <w:rPr>
                <w:rFonts w:ascii="Tahoma" w:hAnsi="Tahoma" w:cs="Tahoma"/>
                <w:b/>
                <w:sz w:val="20"/>
                <w:szCs w:val="20"/>
              </w:rPr>
              <w:t xml:space="preserve">Για Κοινωνικές Συνεταιριστικές Επιχειρήσεις του Ν. 4430/2016 όπως ισχύει: </w:t>
            </w:r>
          </w:p>
          <w:p w:rsidR="007A0D61" w:rsidRPr="009B1B38" w:rsidRDefault="007A0D61" w:rsidP="009C323B">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 xml:space="preserve">Πιστοποιητικό εγγραφής στο Γενικό Μητρώο Φορέων Κοινωνικής και Αλληλέγγυας Οικονομίας, </w:t>
            </w:r>
            <w:r w:rsidR="00EF677D" w:rsidRPr="009B7842">
              <w:rPr>
                <w:rFonts w:ascii="Tahoma" w:hAnsi="Tahoma" w:cs="Tahoma"/>
                <w:color w:val="0070C0"/>
                <w:sz w:val="20"/>
                <w:szCs w:val="20"/>
              </w:rPr>
              <w:t xml:space="preserve">(βλ. σχετικό ενδεικτικό υπόδειγμα </w:t>
            </w:r>
            <w:r w:rsidR="00EF677D">
              <w:rPr>
                <w:rFonts w:ascii="Tahoma" w:hAnsi="Tahoma" w:cs="Tahoma"/>
                <w:color w:val="0070C0"/>
                <w:sz w:val="20"/>
                <w:szCs w:val="20"/>
              </w:rPr>
              <w:t xml:space="preserve">πιστοποιητικού εγγραφής </w:t>
            </w:r>
            <w:r w:rsidR="00266BB3">
              <w:rPr>
                <w:rFonts w:ascii="Tahoma" w:hAnsi="Tahoma" w:cs="Tahoma"/>
                <w:color w:val="0070C0"/>
                <w:sz w:val="20"/>
                <w:szCs w:val="20"/>
              </w:rPr>
              <w:t>στο</w:t>
            </w:r>
            <w:r w:rsidR="00266BB3" w:rsidRPr="009B7842">
              <w:rPr>
                <w:rFonts w:ascii="Tahoma" w:hAnsi="Tahoma" w:cs="Tahoma"/>
                <w:color w:val="0070C0"/>
                <w:sz w:val="20"/>
                <w:szCs w:val="20"/>
              </w:rPr>
              <w:t xml:space="preserve"> </w:t>
            </w:r>
            <w:r w:rsidR="00266BB3" w:rsidRPr="007B16C7">
              <w:rPr>
                <w:rFonts w:ascii="Tahoma" w:hAnsi="Tahoma" w:cs="Tahoma"/>
                <w:color w:val="0070C0"/>
                <w:sz w:val="20"/>
                <w:szCs w:val="20"/>
              </w:rPr>
              <w:t>ΦΑΚΕΛΟ υποδειγμάτων και οδηγιών</w:t>
            </w:r>
            <w:r w:rsidR="00EF677D" w:rsidRPr="009B7842">
              <w:rPr>
                <w:rFonts w:ascii="Tahoma" w:hAnsi="Tahoma" w:cs="Tahoma"/>
                <w:color w:val="0070C0"/>
                <w:sz w:val="20"/>
                <w:szCs w:val="20"/>
              </w:rPr>
              <w:t>).</w:t>
            </w:r>
          </w:p>
          <w:p w:rsidR="006A7796" w:rsidRPr="00B025E0" w:rsidRDefault="007A0D61" w:rsidP="006D6473">
            <w:pPr>
              <w:pStyle w:val="a5"/>
              <w:numPr>
                <w:ilvl w:val="0"/>
                <w:numId w:val="7"/>
              </w:numPr>
              <w:spacing w:line="260" w:lineRule="atLeast"/>
              <w:ind w:left="458"/>
              <w:jc w:val="both"/>
              <w:rPr>
                <w:rFonts w:ascii="Tahoma" w:hAnsi="Tahoma" w:cs="Tahoma"/>
                <w:sz w:val="20"/>
                <w:szCs w:val="20"/>
              </w:rPr>
            </w:pPr>
            <w:r w:rsidRPr="009B1B38">
              <w:rPr>
                <w:rFonts w:ascii="Tahoma" w:hAnsi="Tahoma" w:cs="Tahoma"/>
                <w:sz w:val="20"/>
                <w:szCs w:val="20"/>
              </w:rPr>
              <w:t>Αρχικά υποβληθέν καταστατικό και η τελευταία τροποποίηση αυτού (αν υπάρχει)</w:t>
            </w:r>
            <w:r w:rsidR="00426122">
              <w:rPr>
                <w:rFonts w:ascii="Tahoma" w:hAnsi="Tahoma" w:cs="Tahoma"/>
                <w:sz w:val="20"/>
                <w:szCs w:val="20"/>
              </w:rPr>
              <w:t xml:space="preserve"> </w:t>
            </w:r>
            <w:r w:rsidR="00426122" w:rsidRPr="004B7EA6">
              <w:rPr>
                <w:rFonts w:ascii="Tahoma" w:hAnsi="Tahoma" w:cs="Tahoma"/>
                <w:color w:val="0070C0"/>
                <w:sz w:val="20"/>
                <w:szCs w:val="20"/>
              </w:rPr>
              <w:t>Θα πρέπει να είναι εμφανή τα στοιχεία κατάθεσης - σφραγίδα της υπηρεσίας.</w:t>
            </w:r>
            <w:r w:rsidR="00517E7A" w:rsidRPr="009B7842">
              <w:rPr>
                <w:rFonts w:ascii="Tahoma" w:hAnsi="Tahoma" w:cs="Tahoma"/>
                <w:color w:val="0070C0"/>
                <w:sz w:val="20"/>
                <w:szCs w:val="20"/>
              </w:rPr>
              <w:t xml:space="preserve"> (βλ. σχετικό ενδεικτικό υπόδειγμα </w:t>
            </w:r>
            <w:r w:rsidR="00517E7A">
              <w:rPr>
                <w:rFonts w:ascii="Tahoma" w:hAnsi="Tahoma" w:cs="Tahoma"/>
                <w:color w:val="0070C0"/>
                <w:sz w:val="20"/>
                <w:szCs w:val="20"/>
              </w:rPr>
              <w:t xml:space="preserve">Καταστατικού για </w:t>
            </w:r>
            <w:proofErr w:type="spellStart"/>
            <w:r w:rsidR="00517E7A">
              <w:rPr>
                <w:rFonts w:ascii="Tahoma" w:hAnsi="Tahoma" w:cs="Tahoma"/>
                <w:color w:val="0070C0"/>
                <w:sz w:val="20"/>
                <w:szCs w:val="20"/>
              </w:rPr>
              <w:t>Κοιν.Σ.Επ</w:t>
            </w:r>
            <w:proofErr w:type="spellEnd"/>
            <w:r w:rsidR="00517E7A">
              <w:rPr>
                <w:rFonts w:ascii="Tahoma" w:hAnsi="Tahoma" w:cs="Tahoma"/>
                <w:color w:val="0070C0"/>
                <w:sz w:val="20"/>
                <w:szCs w:val="20"/>
              </w:rPr>
              <w:t xml:space="preserve"> </w:t>
            </w:r>
            <w:r w:rsidR="00266BB3">
              <w:rPr>
                <w:rFonts w:ascii="Tahoma" w:hAnsi="Tahoma" w:cs="Tahoma"/>
                <w:color w:val="0070C0"/>
                <w:sz w:val="20"/>
                <w:szCs w:val="20"/>
              </w:rPr>
              <w:t>στο</w:t>
            </w:r>
            <w:r w:rsidR="00266BB3" w:rsidRPr="009B7842">
              <w:rPr>
                <w:rFonts w:ascii="Tahoma" w:hAnsi="Tahoma" w:cs="Tahoma"/>
                <w:color w:val="0070C0"/>
                <w:sz w:val="20"/>
                <w:szCs w:val="20"/>
              </w:rPr>
              <w:t xml:space="preserve"> </w:t>
            </w:r>
            <w:r w:rsidR="00266BB3" w:rsidRPr="007B16C7">
              <w:rPr>
                <w:rFonts w:ascii="Tahoma" w:hAnsi="Tahoma" w:cs="Tahoma"/>
                <w:color w:val="0070C0"/>
                <w:sz w:val="20"/>
                <w:szCs w:val="20"/>
              </w:rPr>
              <w:t>ΦΑΚΕΛΟ υποδειγμάτων και οδηγιών</w:t>
            </w:r>
            <w:r w:rsidR="00517E7A" w:rsidRPr="009B7842">
              <w:rPr>
                <w:rFonts w:ascii="Tahoma" w:hAnsi="Tahoma" w:cs="Tahoma"/>
                <w:color w:val="0070C0"/>
                <w:sz w:val="20"/>
                <w:szCs w:val="20"/>
              </w:rPr>
              <w:t>).</w:t>
            </w:r>
          </w:p>
          <w:p w:rsidR="00B025E0" w:rsidRPr="00B025E0" w:rsidRDefault="00B025E0" w:rsidP="00B025E0">
            <w:pPr>
              <w:pStyle w:val="a5"/>
              <w:spacing w:line="260" w:lineRule="atLeast"/>
              <w:ind w:left="458"/>
              <w:jc w:val="both"/>
              <w:rPr>
                <w:rFonts w:ascii="Tahoma" w:hAnsi="Tahoma" w:cs="Tahoma"/>
                <w:sz w:val="20"/>
                <w:szCs w:val="20"/>
              </w:rPr>
            </w:pPr>
          </w:p>
          <w:p w:rsidR="00B025E0" w:rsidRPr="00823DC6" w:rsidRDefault="006A7796" w:rsidP="00B025E0">
            <w:pPr>
              <w:spacing w:line="260" w:lineRule="atLeast"/>
              <w:jc w:val="both"/>
              <w:rPr>
                <w:rFonts w:ascii="Tahoma" w:hAnsi="Tahoma" w:cs="Tahoma"/>
                <w:b/>
                <w:sz w:val="20"/>
                <w:szCs w:val="20"/>
              </w:rPr>
            </w:pPr>
            <w:r w:rsidRPr="006D6473">
              <w:rPr>
                <w:rFonts w:ascii="Tahoma" w:hAnsi="Tahoma" w:cs="Tahoma"/>
                <w:b/>
                <w:sz w:val="20"/>
                <w:szCs w:val="20"/>
              </w:rPr>
              <w:t xml:space="preserve">Για Συνεταιριστικές επιχειρήσεις: </w:t>
            </w:r>
            <w:r w:rsidRPr="006D6473">
              <w:rPr>
                <w:rFonts w:ascii="Tahoma" w:hAnsi="Tahoma" w:cs="Tahoma"/>
                <w:sz w:val="20"/>
                <w:szCs w:val="20"/>
              </w:rPr>
              <w:t xml:space="preserve">Τα απαιτούμενα νομιμοποιητικά έγγραφα </w:t>
            </w:r>
            <w:r w:rsidRPr="006D6473">
              <w:rPr>
                <w:rFonts w:ascii="Tahoma" w:hAnsi="Tahoma" w:cs="Tahoma"/>
                <w:sz w:val="20"/>
                <w:szCs w:val="20"/>
              </w:rPr>
              <w:lastRenderedPageBreak/>
              <w:t>σύστασης  και εκπροσώπησης που προβλέπονται με βάση το εκάστοτε ισχύον νομοθετικό πλαίσιο.</w:t>
            </w:r>
            <w:r w:rsidR="00B025E0" w:rsidRPr="009B7842">
              <w:rPr>
                <w:rFonts w:ascii="Tahoma" w:hAnsi="Tahoma" w:cs="Tahoma"/>
                <w:color w:val="0070C0"/>
                <w:sz w:val="20"/>
                <w:szCs w:val="20"/>
              </w:rPr>
              <w:t xml:space="preserve"> (βλ. σχετικ</w:t>
            </w:r>
            <w:r w:rsidR="00B025E0">
              <w:rPr>
                <w:rFonts w:ascii="Tahoma" w:hAnsi="Tahoma" w:cs="Tahoma"/>
                <w:color w:val="0070C0"/>
                <w:sz w:val="20"/>
                <w:szCs w:val="20"/>
              </w:rPr>
              <w:t>ά</w:t>
            </w:r>
            <w:r w:rsidR="00B025E0" w:rsidRPr="009B7842">
              <w:rPr>
                <w:rFonts w:ascii="Tahoma" w:hAnsi="Tahoma" w:cs="Tahoma"/>
                <w:color w:val="0070C0"/>
                <w:sz w:val="20"/>
                <w:szCs w:val="20"/>
              </w:rPr>
              <w:t xml:space="preserve"> ενδεικτικ</w:t>
            </w:r>
            <w:r w:rsidR="00B025E0">
              <w:rPr>
                <w:rFonts w:ascii="Tahoma" w:hAnsi="Tahoma" w:cs="Tahoma"/>
                <w:color w:val="0070C0"/>
                <w:sz w:val="20"/>
                <w:szCs w:val="20"/>
              </w:rPr>
              <w:t>ά</w:t>
            </w:r>
            <w:r w:rsidR="00B025E0" w:rsidRPr="009B7842">
              <w:rPr>
                <w:rFonts w:ascii="Tahoma" w:hAnsi="Tahoma" w:cs="Tahoma"/>
                <w:color w:val="0070C0"/>
                <w:sz w:val="20"/>
                <w:szCs w:val="20"/>
              </w:rPr>
              <w:t xml:space="preserve"> υποδείγμα</w:t>
            </w:r>
            <w:r w:rsidR="00B025E0">
              <w:rPr>
                <w:rFonts w:ascii="Tahoma" w:hAnsi="Tahoma" w:cs="Tahoma"/>
                <w:color w:val="0070C0"/>
                <w:sz w:val="20"/>
                <w:szCs w:val="20"/>
              </w:rPr>
              <w:t>τα</w:t>
            </w:r>
            <w:r w:rsidR="00B025E0" w:rsidRPr="009B7842">
              <w:rPr>
                <w:rFonts w:ascii="Tahoma" w:hAnsi="Tahoma" w:cs="Tahoma"/>
                <w:color w:val="0070C0"/>
                <w:sz w:val="20"/>
                <w:szCs w:val="20"/>
              </w:rPr>
              <w:t xml:space="preserve"> </w:t>
            </w:r>
            <w:r w:rsidR="00B025E0">
              <w:rPr>
                <w:rFonts w:ascii="Tahoma" w:hAnsi="Tahoma" w:cs="Tahoma"/>
                <w:color w:val="0070C0"/>
                <w:sz w:val="20"/>
                <w:szCs w:val="20"/>
              </w:rPr>
              <w:t xml:space="preserve">νομιμοποιητικών εγγράφων σύστασης και εκπροσώπησης </w:t>
            </w:r>
            <w:r w:rsidR="00266BB3">
              <w:rPr>
                <w:rFonts w:ascii="Tahoma" w:hAnsi="Tahoma" w:cs="Tahoma"/>
                <w:color w:val="0070C0"/>
                <w:sz w:val="20"/>
                <w:szCs w:val="20"/>
              </w:rPr>
              <w:t>στο</w:t>
            </w:r>
            <w:r w:rsidR="00266BB3" w:rsidRPr="009B7842">
              <w:rPr>
                <w:rFonts w:ascii="Tahoma" w:hAnsi="Tahoma" w:cs="Tahoma"/>
                <w:color w:val="0070C0"/>
                <w:sz w:val="20"/>
                <w:szCs w:val="20"/>
              </w:rPr>
              <w:t xml:space="preserve"> </w:t>
            </w:r>
            <w:r w:rsidR="00266BB3" w:rsidRPr="007B16C7">
              <w:rPr>
                <w:rFonts w:ascii="Tahoma" w:hAnsi="Tahoma" w:cs="Tahoma"/>
                <w:color w:val="0070C0"/>
                <w:sz w:val="20"/>
                <w:szCs w:val="20"/>
              </w:rPr>
              <w:t>ΦΑΚΕΛΟ υποδειγμάτων και οδηγιών</w:t>
            </w:r>
            <w:r w:rsidR="00B025E0">
              <w:rPr>
                <w:rFonts w:ascii="Tahoma" w:hAnsi="Tahoma" w:cs="Tahoma"/>
                <w:color w:val="0070C0"/>
                <w:sz w:val="20"/>
                <w:szCs w:val="20"/>
              </w:rPr>
              <w:t>. Ενδέχεται να υπάρχουν πρόσθετα νομιμοποιητικά έγγραφα, πέραν των πρότυπων τα οποία καλούνται να προσκομίσουν οι εν λόγω επιχειρήσεις</w:t>
            </w:r>
            <w:r w:rsidR="00B025E0" w:rsidRPr="009B7842">
              <w:rPr>
                <w:rFonts w:ascii="Tahoma" w:hAnsi="Tahoma" w:cs="Tahoma"/>
                <w:color w:val="0070C0"/>
                <w:sz w:val="20"/>
                <w:szCs w:val="20"/>
              </w:rPr>
              <w:t>).</w:t>
            </w:r>
          </w:p>
          <w:p w:rsidR="006A7796" w:rsidRPr="00B025E0" w:rsidRDefault="006A7796" w:rsidP="00B025E0">
            <w:pPr>
              <w:spacing w:line="260" w:lineRule="atLeast"/>
              <w:jc w:val="both"/>
              <w:rPr>
                <w:rFonts w:ascii="Tahoma" w:hAnsi="Tahoma" w:cs="Tahoma"/>
                <w:sz w:val="20"/>
                <w:szCs w:val="20"/>
              </w:rPr>
            </w:pPr>
          </w:p>
        </w:tc>
      </w:tr>
      <w:tr w:rsidR="006A7796" w:rsidRPr="00FB710B" w:rsidTr="00903C1B">
        <w:trPr>
          <w:trHeight w:val="415"/>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D67EA9" w:rsidRPr="00A906FF" w:rsidRDefault="006A7796" w:rsidP="006A7796">
            <w:pPr>
              <w:pStyle w:val="a5"/>
              <w:numPr>
                <w:ilvl w:val="0"/>
                <w:numId w:val="3"/>
              </w:numPr>
              <w:spacing w:line="260" w:lineRule="exact"/>
              <w:jc w:val="both"/>
              <w:rPr>
                <w:rFonts w:ascii="Tahoma" w:hAnsi="Tahoma" w:cs="Tahoma"/>
                <w:sz w:val="20"/>
                <w:szCs w:val="20"/>
              </w:rPr>
            </w:pPr>
            <w:r w:rsidRPr="00292EF6">
              <w:rPr>
                <w:rFonts w:ascii="Tahoma" w:hAnsi="Tahoma" w:cs="Tahoma"/>
                <w:sz w:val="20"/>
                <w:szCs w:val="20"/>
              </w:rPr>
              <w:t>Καταστάσεις Επιθεώρησης Εργασίας (πίνακας προσωπικού) Ε4 (συμπεριλαμβανομένων τυχόν τροποποιήσεων αυτών)</w:t>
            </w:r>
            <w:r>
              <w:rPr>
                <w:rFonts w:ascii="Tahoma" w:hAnsi="Tahoma" w:cs="Tahoma"/>
                <w:sz w:val="20"/>
                <w:szCs w:val="20"/>
              </w:rPr>
              <w:t xml:space="preserve"> </w:t>
            </w:r>
            <w:bookmarkStart w:id="0" w:name="_GoBack"/>
            <w:bookmarkEnd w:id="0"/>
            <w:r w:rsidR="006A2106">
              <w:rPr>
                <w:rFonts w:ascii="Tahoma" w:hAnsi="Tahoma" w:cs="Tahoma"/>
                <w:sz w:val="20"/>
                <w:szCs w:val="20"/>
              </w:rPr>
              <w:t xml:space="preserve">και </w:t>
            </w:r>
            <w:r w:rsidR="006A2106" w:rsidRPr="00A906FF">
              <w:rPr>
                <w:rFonts w:ascii="Tahoma" w:hAnsi="Tahoma" w:cs="Tahoma"/>
                <w:sz w:val="20"/>
                <w:szCs w:val="20"/>
              </w:rPr>
              <w:t xml:space="preserve">για </w:t>
            </w:r>
            <w:r w:rsidR="006A2106" w:rsidRPr="00BC7C12">
              <w:rPr>
                <w:rFonts w:ascii="Tahoma" w:hAnsi="Tahoma" w:cs="Tahoma"/>
                <w:sz w:val="20"/>
                <w:szCs w:val="20"/>
              </w:rPr>
              <w:t xml:space="preserve">τις </w:t>
            </w:r>
            <w:r w:rsidR="00E50128" w:rsidRPr="00BC7C12">
              <w:rPr>
                <w:rFonts w:ascii="Tahoma" w:hAnsi="Tahoma" w:cs="Tahoma"/>
                <w:sz w:val="20"/>
                <w:szCs w:val="20"/>
              </w:rPr>
              <w:t>τέσσερις</w:t>
            </w:r>
            <w:r w:rsidR="006A2106" w:rsidRPr="00BC7C12">
              <w:rPr>
                <w:rFonts w:ascii="Tahoma" w:hAnsi="Tahoma" w:cs="Tahoma"/>
                <w:sz w:val="20"/>
                <w:szCs w:val="20"/>
              </w:rPr>
              <w:t xml:space="preserve"> (</w:t>
            </w:r>
            <w:r w:rsidR="00197F59" w:rsidRPr="00BC7C12">
              <w:rPr>
                <w:rFonts w:ascii="Tahoma" w:hAnsi="Tahoma" w:cs="Tahoma"/>
                <w:sz w:val="20"/>
                <w:szCs w:val="20"/>
              </w:rPr>
              <w:t>4</w:t>
            </w:r>
            <w:r w:rsidRPr="00BC7C12">
              <w:rPr>
                <w:rFonts w:ascii="Tahoma" w:hAnsi="Tahoma" w:cs="Tahoma"/>
                <w:sz w:val="20"/>
                <w:szCs w:val="20"/>
              </w:rPr>
              <w:t>)</w:t>
            </w:r>
            <w:r w:rsidRPr="00A906FF">
              <w:rPr>
                <w:rFonts w:ascii="Tahoma" w:hAnsi="Tahoma" w:cs="Tahoma"/>
                <w:sz w:val="20"/>
                <w:szCs w:val="20"/>
              </w:rPr>
              <w:t xml:space="preserve"> κλεισμένες διαχειριστικές χρήσεις που προηγούνται του έτους υποβολής της αίτησης χρηματοδότησης</w:t>
            </w:r>
            <w:r w:rsidR="004D67FF" w:rsidRPr="00A906FF">
              <w:rPr>
                <w:rFonts w:ascii="Tahoma" w:hAnsi="Tahoma" w:cs="Tahoma"/>
                <w:sz w:val="20"/>
                <w:szCs w:val="20"/>
              </w:rPr>
              <w:t xml:space="preserve"> </w:t>
            </w:r>
          </w:p>
          <w:p w:rsidR="00310A36" w:rsidRPr="00323476" w:rsidRDefault="00310A36" w:rsidP="00A143C3">
            <w:pPr>
              <w:spacing w:line="260" w:lineRule="exact"/>
              <w:ind w:left="33"/>
              <w:jc w:val="both"/>
              <w:rPr>
                <w:rFonts w:ascii="Tahoma" w:hAnsi="Tahoma" w:cs="Tahoma"/>
                <w:color w:val="0070C0"/>
                <w:sz w:val="20"/>
                <w:szCs w:val="20"/>
              </w:rPr>
            </w:pPr>
            <w:r>
              <w:rPr>
                <w:rFonts w:ascii="Tahoma" w:hAnsi="Tahoma" w:cs="Tahoma"/>
                <w:color w:val="0070C0"/>
                <w:sz w:val="20"/>
                <w:szCs w:val="20"/>
              </w:rPr>
              <w:t>Επισυνάπτετε τους</w:t>
            </w:r>
            <w:r w:rsidRPr="004B7EA6">
              <w:rPr>
                <w:rFonts w:ascii="Tahoma" w:hAnsi="Tahoma" w:cs="Tahoma"/>
                <w:color w:val="0070C0"/>
                <w:sz w:val="20"/>
                <w:szCs w:val="20"/>
              </w:rPr>
              <w:t xml:space="preserve"> </w:t>
            </w:r>
            <w:r>
              <w:rPr>
                <w:rFonts w:ascii="Tahoma" w:hAnsi="Tahoma" w:cs="Tahoma"/>
                <w:color w:val="0070C0"/>
                <w:sz w:val="20"/>
                <w:szCs w:val="20"/>
              </w:rPr>
              <w:t>ετήσιους</w:t>
            </w:r>
            <w:r w:rsidRPr="004B7EA6">
              <w:rPr>
                <w:rFonts w:ascii="Tahoma" w:hAnsi="Tahoma" w:cs="Tahoma"/>
                <w:color w:val="0070C0"/>
                <w:sz w:val="20"/>
                <w:szCs w:val="20"/>
              </w:rPr>
              <w:t xml:space="preserve"> πίνακες</w:t>
            </w:r>
            <w:r>
              <w:rPr>
                <w:rFonts w:ascii="Tahoma" w:hAnsi="Tahoma" w:cs="Tahoma"/>
                <w:color w:val="0070C0"/>
                <w:sz w:val="20"/>
                <w:szCs w:val="20"/>
              </w:rPr>
              <w:t>,</w:t>
            </w:r>
            <w:r w:rsidRPr="004B7EA6">
              <w:rPr>
                <w:rFonts w:ascii="Tahoma" w:hAnsi="Tahoma" w:cs="Tahoma"/>
                <w:color w:val="0070C0"/>
                <w:sz w:val="20"/>
                <w:szCs w:val="20"/>
              </w:rPr>
              <w:t xml:space="preserve"> αλλά και τυχόν </w:t>
            </w:r>
            <w:r>
              <w:rPr>
                <w:rFonts w:ascii="Tahoma" w:hAnsi="Tahoma" w:cs="Tahoma"/>
                <w:color w:val="0070C0"/>
                <w:sz w:val="20"/>
                <w:szCs w:val="20"/>
              </w:rPr>
              <w:t>αρχικούς, συμπληρωματικούς</w:t>
            </w:r>
            <w:r w:rsidRPr="004B7EA6">
              <w:rPr>
                <w:rFonts w:ascii="Tahoma" w:hAnsi="Tahoma" w:cs="Tahoma"/>
                <w:color w:val="0070C0"/>
                <w:sz w:val="20"/>
                <w:szCs w:val="20"/>
              </w:rPr>
              <w:t xml:space="preserve"> και τροποποιητικ</w:t>
            </w:r>
            <w:r>
              <w:rPr>
                <w:rFonts w:ascii="Tahoma" w:hAnsi="Tahoma" w:cs="Tahoma"/>
                <w:color w:val="0070C0"/>
                <w:sz w:val="20"/>
                <w:szCs w:val="20"/>
              </w:rPr>
              <w:t>ούς</w:t>
            </w:r>
            <w:r w:rsidRPr="004B7EA6">
              <w:rPr>
                <w:rFonts w:ascii="Tahoma" w:hAnsi="Tahoma" w:cs="Tahoma"/>
                <w:color w:val="0070C0"/>
                <w:sz w:val="20"/>
                <w:szCs w:val="20"/>
              </w:rPr>
              <w:t xml:space="preserve"> πίνακες προσωπικού, που έχουν υποβληθεί το διάστημα των προηγούμενων της υποβολής </w:t>
            </w:r>
            <w:r w:rsidRPr="00A906FF">
              <w:rPr>
                <w:rFonts w:ascii="Tahoma" w:hAnsi="Tahoma" w:cs="Tahoma"/>
                <w:color w:val="0070C0"/>
                <w:sz w:val="20"/>
                <w:szCs w:val="20"/>
              </w:rPr>
              <w:t xml:space="preserve">τεσσάρων (4) </w:t>
            </w:r>
            <w:r w:rsidRPr="004B7EA6">
              <w:rPr>
                <w:rFonts w:ascii="Tahoma" w:hAnsi="Tahoma" w:cs="Tahoma"/>
                <w:color w:val="0070C0"/>
                <w:sz w:val="20"/>
                <w:szCs w:val="20"/>
              </w:rPr>
              <w:t xml:space="preserve"> κλεισμένων διαχειριστικών χρήσεων, για </w:t>
            </w:r>
            <w:r w:rsidRPr="004B7EA6">
              <w:rPr>
                <w:rFonts w:ascii="Tahoma" w:hAnsi="Tahoma" w:cs="Tahoma"/>
                <w:b/>
                <w:color w:val="0070C0"/>
                <w:sz w:val="20"/>
                <w:szCs w:val="20"/>
              </w:rPr>
              <w:t>όλες τις εγκαταστάσεις</w:t>
            </w:r>
            <w:r w:rsidRPr="004B7EA6">
              <w:rPr>
                <w:rFonts w:ascii="Tahoma" w:hAnsi="Tahoma" w:cs="Tahoma"/>
                <w:color w:val="0070C0"/>
                <w:sz w:val="20"/>
                <w:szCs w:val="20"/>
              </w:rPr>
              <w:t xml:space="preserve"> (έδρα και υποκαταστήματα) της επιχείρησης όπου απασχολείται προσωπικό. Οι πίνακες θα πρέπει να φέρουν αριθμό πρωτοκόλλου και ημερομηνία κατάθεσης</w:t>
            </w:r>
            <w:r>
              <w:rPr>
                <w:rFonts w:ascii="Tahoma" w:hAnsi="Tahoma" w:cs="Tahoma"/>
                <w:color w:val="0070C0"/>
                <w:sz w:val="20"/>
                <w:szCs w:val="20"/>
              </w:rPr>
              <w:t xml:space="preserve"> όπου απαιτείται</w:t>
            </w:r>
            <w:r w:rsidRPr="004B7EA6">
              <w:rPr>
                <w:rFonts w:ascii="Tahoma" w:hAnsi="Tahoma" w:cs="Tahoma"/>
                <w:color w:val="0070C0"/>
                <w:sz w:val="20"/>
                <w:szCs w:val="20"/>
              </w:rPr>
              <w:t xml:space="preserve"> </w:t>
            </w:r>
            <w:r>
              <w:rPr>
                <w:rFonts w:ascii="Tahoma" w:hAnsi="Tahoma" w:cs="Tahoma"/>
                <w:color w:val="0070C0"/>
                <w:sz w:val="20"/>
                <w:szCs w:val="20"/>
              </w:rPr>
              <w:t>(βλ. σχετικά ενδεικτικά</w:t>
            </w:r>
            <w:r w:rsidRPr="009B7842">
              <w:rPr>
                <w:rFonts w:ascii="Tahoma" w:hAnsi="Tahoma" w:cs="Tahoma"/>
                <w:color w:val="0070C0"/>
                <w:sz w:val="20"/>
                <w:szCs w:val="20"/>
              </w:rPr>
              <w:t xml:space="preserve"> </w:t>
            </w:r>
            <w:r>
              <w:rPr>
                <w:rFonts w:ascii="Tahoma" w:hAnsi="Tahoma" w:cs="Tahoma"/>
                <w:color w:val="0070C0"/>
                <w:sz w:val="20"/>
                <w:szCs w:val="20"/>
              </w:rPr>
              <w:t>υποδείγματα</w:t>
            </w:r>
            <w:r w:rsidRPr="009B7842">
              <w:rPr>
                <w:rFonts w:ascii="Tahoma" w:hAnsi="Tahoma" w:cs="Tahoma"/>
                <w:color w:val="0070C0"/>
                <w:sz w:val="20"/>
                <w:szCs w:val="20"/>
              </w:rPr>
              <w:t xml:space="preserve"> </w:t>
            </w:r>
            <w:r>
              <w:rPr>
                <w:rFonts w:ascii="Tahoma" w:hAnsi="Tahoma" w:cs="Tahoma"/>
                <w:color w:val="0070C0"/>
                <w:sz w:val="20"/>
                <w:szCs w:val="20"/>
              </w:rPr>
              <w:t>εντύπων Ε4 στο</w:t>
            </w:r>
            <w:r w:rsidRPr="009B7842">
              <w:rPr>
                <w:rFonts w:ascii="Tahoma" w:hAnsi="Tahoma" w:cs="Tahoma"/>
                <w:color w:val="0070C0"/>
                <w:sz w:val="20"/>
                <w:szCs w:val="20"/>
              </w:rPr>
              <w:t xml:space="preserve"> </w:t>
            </w:r>
            <w:r w:rsidR="00266BB3" w:rsidRPr="007B16C7">
              <w:rPr>
                <w:rFonts w:ascii="Tahoma" w:hAnsi="Tahoma" w:cs="Tahoma"/>
                <w:color w:val="0070C0"/>
                <w:sz w:val="20"/>
                <w:szCs w:val="20"/>
              </w:rPr>
              <w:t>ΦΑΚΕΛΟ υποδειγμάτων και οδηγιών</w:t>
            </w:r>
            <w:r w:rsidRPr="009B7842">
              <w:rPr>
                <w:rFonts w:ascii="Tahoma" w:hAnsi="Tahoma" w:cs="Tahoma"/>
                <w:color w:val="0070C0"/>
                <w:sz w:val="20"/>
                <w:szCs w:val="20"/>
              </w:rPr>
              <w:t>).</w:t>
            </w:r>
            <w:r w:rsidR="00323476" w:rsidRPr="00323476">
              <w:rPr>
                <w:rFonts w:ascii="Tahoma" w:hAnsi="Tahoma" w:cs="Tahoma"/>
                <w:color w:val="0070C0"/>
                <w:sz w:val="20"/>
                <w:szCs w:val="20"/>
              </w:rPr>
              <w:t xml:space="preserve"> </w:t>
            </w:r>
            <w:r w:rsidR="00323476" w:rsidRPr="005E58B1">
              <w:rPr>
                <w:rFonts w:ascii="Tahoma" w:hAnsi="Tahoma" w:cs="Tahoma"/>
                <w:color w:val="0070C0"/>
                <w:sz w:val="20"/>
                <w:szCs w:val="20"/>
              </w:rPr>
              <w:t>Σημειώνεται ότι απαιτούνται μόνο τα ετήσια  ή/και συμπληρωματικά/τροποποιητικά έντυπα ωραρίου και δεν απαιτούνται τα τροποποιητικά αποδοχών ή αλλαγής βάρδιας (π.χ. 8ωρος υπάλληλος που έχει κυλιόμενο ωράριο, αλλά οι ημερήσιες ώρες εργασίας του παραμένουν σταθερές).</w:t>
            </w:r>
          </w:p>
          <w:p w:rsidR="006A7796" w:rsidRPr="00A906FF" w:rsidRDefault="006A7796" w:rsidP="00903C1B">
            <w:pPr>
              <w:pStyle w:val="a5"/>
              <w:spacing w:line="260" w:lineRule="exact"/>
              <w:ind w:left="393"/>
              <w:jc w:val="both"/>
              <w:rPr>
                <w:rFonts w:ascii="Tahoma" w:hAnsi="Tahoma" w:cs="Tahoma"/>
                <w:sz w:val="20"/>
                <w:szCs w:val="20"/>
              </w:rPr>
            </w:pPr>
          </w:p>
          <w:p w:rsidR="00566229" w:rsidRPr="00A906FF" w:rsidRDefault="006A7796" w:rsidP="006A7796">
            <w:pPr>
              <w:pStyle w:val="a5"/>
              <w:numPr>
                <w:ilvl w:val="0"/>
                <w:numId w:val="3"/>
              </w:numPr>
              <w:spacing w:line="260" w:lineRule="exact"/>
              <w:jc w:val="both"/>
              <w:rPr>
                <w:rFonts w:ascii="Tahoma" w:hAnsi="Tahoma" w:cs="Tahoma"/>
                <w:sz w:val="20"/>
                <w:szCs w:val="20"/>
              </w:rPr>
            </w:pPr>
            <w:r w:rsidRPr="00A906FF">
              <w:rPr>
                <w:rFonts w:ascii="Tahoma" w:hAnsi="Tahoma" w:cs="Tahoma"/>
                <w:sz w:val="20"/>
                <w:szCs w:val="20"/>
              </w:rPr>
              <w:t xml:space="preserve">Αποδεικτικό Υποβολής δήλωσης Αποδοχών &amp; Συντάξεων μαζί με συγκεντρωτική Κατάσταση τέλους έτους </w:t>
            </w:r>
            <w:r w:rsidRPr="00A906FF">
              <w:rPr>
                <w:rFonts w:ascii="Tahoma" w:hAnsi="Tahoma" w:cs="Tahoma"/>
                <w:b/>
                <w:sz w:val="20"/>
                <w:szCs w:val="20"/>
              </w:rPr>
              <w:t xml:space="preserve">στην οποία θα αποτυπώνεται αναλυτικά ο κάθε εργαζόμενος με τον αριθμό των ημερών που απασχολήθηκε </w:t>
            </w:r>
            <w:r w:rsidRPr="00A906FF">
              <w:rPr>
                <w:rFonts w:ascii="Tahoma" w:hAnsi="Tahoma" w:cs="Tahoma"/>
                <w:sz w:val="20"/>
                <w:szCs w:val="20"/>
              </w:rPr>
              <w:t xml:space="preserve">και για τις </w:t>
            </w:r>
            <w:r w:rsidR="00E50128" w:rsidRPr="00A906FF">
              <w:rPr>
                <w:rFonts w:ascii="Tahoma" w:hAnsi="Tahoma" w:cs="Tahoma"/>
                <w:sz w:val="20"/>
                <w:szCs w:val="20"/>
              </w:rPr>
              <w:t>τέσσερις</w:t>
            </w:r>
            <w:r w:rsidRPr="00A906FF">
              <w:rPr>
                <w:rFonts w:ascii="Tahoma" w:hAnsi="Tahoma" w:cs="Tahoma"/>
                <w:sz w:val="20"/>
                <w:szCs w:val="20"/>
              </w:rPr>
              <w:t xml:space="preserve"> (</w:t>
            </w:r>
            <w:r w:rsidR="00E50128" w:rsidRPr="00A906FF">
              <w:rPr>
                <w:rFonts w:ascii="Tahoma" w:hAnsi="Tahoma" w:cs="Tahoma"/>
                <w:sz w:val="20"/>
                <w:szCs w:val="20"/>
              </w:rPr>
              <w:t>4</w:t>
            </w:r>
            <w:r w:rsidRPr="00A906FF">
              <w:rPr>
                <w:rFonts w:ascii="Tahoma" w:hAnsi="Tahoma" w:cs="Tahoma"/>
                <w:sz w:val="20"/>
                <w:szCs w:val="20"/>
              </w:rPr>
              <w:t>) κλεισμένες διαχειριστικές χρήσεις που προηγούνται του έτους υποβολής της αίτησης χρηματοδότησης</w:t>
            </w:r>
            <w:r w:rsidR="00566229" w:rsidRPr="00A906FF">
              <w:rPr>
                <w:rFonts w:ascii="Tahoma" w:hAnsi="Tahoma" w:cs="Tahoma"/>
                <w:sz w:val="20"/>
                <w:szCs w:val="20"/>
              </w:rPr>
              <w:t xml:space="preserve">. </w:t>
            </w:r>
          </w:p>
          <w:p w:rsidR="00EE30FF" w:rsidRPr="00D17909" w:rsidRDefault="00EE30FF" w:rsidP="00EE30FF">
            <w:pPr>
              <w:spacing w:line="260" w:lineRule="exact"/>
              <w:ind w:left="33"/>
              <w:jc w:val="both"/>
              <w:rPr>
                <w:rFonts w:ascii="Tahoma" w:hAnsi="Tahoma" w:cs="Tahoma"/>
                <w:color w:val="0070C0"/>
                <w:sz w:val="20"/>
                <w:szCs w:val="20"/>
              </w:rPr>
            </w:pPr>
            <w:r w:rsidRPr="00AE6C86">
              <w:rPr>
                <w:rFonts w:ascii="Tahoma" w:hAnsi="Tahoma" w:cs="Tahoma"/>
                <w:color w:val="0070C0"/>
                <w:sz w:val="20"/>
                <w:szCs w:val="20"/>
              </w:rPr>
              <w:t xml:space="preserve">Επισυνάπτετε το αποδεικτικό υποβολής που παράγεται από το TAXISnet, καθώς και </w:t>
            </w:r>
            <w:r>
              <w:rPr>
                <w:rFonts w:ascii="Tahoma" w:hAnsi="Tahoma" w:cs="Tahoma"/>
                <w:color w:val="0070C0"/>
                <w:sz w:val="20"/>
                <w:szCs w:val="20"/>
              </w:rPr>
              <w:t xml:space="preserve">συγκεντρωτική κατάσταση τέλους με </w:t>
            </w:r>
            <w:r w:rsidRPr="00AE6C86">
              <w:rPr>
                <w:rFonts w:ascii="Tahoma" w:hAnsi="Tahoma" w:cs="Tahoma"/>
                <w:color w:val="0070C0"/>
                <w:sz w:val="20"/>
                <w:szCs w:val="20"/>
              </w:rPr>
              <w:t xml:space="preserve">τους εργαζόμενους της επιχείρησης, </w:t>
            </w:r>
            <w:r>
              <w:rPr>
                <w:rFonts w:ascii="Tahoma" w:hAnsi="Tahoma" w:cs="Tahoma"/>
                <w:color w:val="0070C0"/>
                <w:sz w:val="20"/>
                <w:szCs w:val="20"/>
              </w:rPr>
              <w:t>στην οποία</w:t>
            </w:r>
            <w:r w:rsidRPr="00AE6C86">
              <w:rPr>
                <w:rFonts w:ascii="Tahoma" w:hAnsi="Tahoma" w:cs="Tahoma"/>
                <w:color w:val="0070C0"/>
                <w:sz w:val="20"/>
                <w:szCs w:val="20"/>
              </w:rPr>
              <w:t xml:space="preserve"> </w:t>
            </w:r>
            <w:r w:rsidRPr="004B7EA6">
              <w:rPr>
                <w:rFonts w:ascii="Tahoma" w:hAnsi="Tahoma" w:cs="Tahoma"/>
                <w:color w:val="0070C0"/>
                <w:sz w:val="20"/>
                <w:szCs w:val="20"/>
              </w:rPr>
              <w:t>θα αναγράφονται οι μέρες απασχόλησης, οι αποδοχές, οι κρατήσεις και οι φόροι που αναλογούν στον καθένα</w:t>
            </w:r>
            <w:r>
              <w:rPr>
                <w:rFonts w:ascii="Tahoma" w:hAnsi="Tahoma" w:cs="Tahoma"/>
                <w:color w:val="0070C0"/>
                <w:sz w:val="20"/>
                <w:szCs w:val="20"/>
              </w:rPr>
              <w:t>,</w:t>
            </w:r>
            <w:r w:rsidRPr="00AE6C86">
              <w:rPr>
                <w:rFonts w:ascii="Tahoma" w:hAnsi="Tahoma" w:cs="Tahoma"/>
                <w:color w:val="0070C0"/>
                <w:sz w:val="20"/>
                <w:szCs w:val="20"/>
              </w:rPr>
              <w:t xml:space="preserve"> για τις </w:t>
            </w:r>
            <w:r w:rsidR="00CE74BA" w:rsidRPr="00CE74BA">
              <w:rPr>
                <w:rFonts w:ascii="Tahoma" w:hAnsi="Tahoma" w:cs="Tahoma"/>
                <w:color w:val="0070C0"/>
                <w:sz w:val="20"/>
                <w:szCs w:val="20"/>
              </w:rPr>
              <w:t xml:space="preserve">τέσσερις </w:t>
            </w:r>
            <w:r w:rsidRPr="00AE6C86">
              <w:rPr>
                <w:rFonts w:ascii="Tahoma" w:hAnsi="Tahoma" w:cs="Tahoma"/>
                <w:color w:val="0070C0"/>
                <w:sz w:val="20"/>
                <w:szCs w:val="20"/>
              </w:rPr>
              <w:t>(</w:t>
            </w:r>
            <w:r w:rsidR="00CE74BA">
              <w:rPr>
                <w:rFonts w:ascii="Tahoma" w:hAnsi="Tahoma" w:cs="Tahoma"/>
                <w:color w:val="0070C0"/>
                <w:sz w:val="20"/>
                <w:szCs w:val="20"/>
              </w:rPr>
              <w:t>4</w:t>
            </w:r>
            <w:r w:rsidRPr="00AE6C86">
              <w:rPr>
                <w:rFonts w:ascii="Tahoma" w:hAnsi="Tahoma" w:cs="Tahoma"/>
                <w:color w:val="0070C0"/>
                <w:sz w:val="20"/>
                <w:szCs w:val="20"/>
              </w:rPr>
              <w:t>) κλεισμένες διαχειριστικές χρήσεις που προηγούνται του έτους υποβ</w:t>
            </w:r>
            <w:r>
              <w:rPr>
                <w:rFonts w:ascii="Tahoma" w:hAnsi="Tahoma" w:cs="Tahoma"/>
                <w:color w:val="0070C0"/>
                <w:sz w:val="20"/>
                <w:szCs w:val="20"/>
              </w:rPr>
              <w:t xml:space="preserve">ολής της αίτησης χρηματοδότησης </w:t>
            </w:r>
            <w:r w:rsidRPr="00AE6C86">
              <w:rPr>
                <w:rFonts w:ascii="Tahoma" w:hAnsi="Tahoma" w:cs="Tahoma"/>
                <w:color w:val="0070C0"/>
                <w:sz w:val="20"/>
                <w:szCs w:val="20"/>
              </w:rPr>
              <w:t xml:space="preserve">(βλ. σχετικό ενδεικτικό υπόδειγμα Υποβολής δήλωσης Αποδοχών &amp; Συντάξεων καθώς και συγκεντρωτική κατάσταση τέλους έτους στο </w:t>
            </w:r>
            <w:r w:rsidR="00707F96" w:rsidRPr="007B16C7">
              <w:rPr>
                <w:rFonts w:ascii="Tahoma" w:hAnsi="Tahoma" w:cs="Tahoma"/>
                <w:color w:val="0070C0"/>
                <w:sz w:val="20"/>
                <w:szCs w:val="20"/>
              </w:rPr>
              <w:t>ΦΑΚΕΛΟ υποδειγμάτων και οδηγιών</w:t>
            </w:r>
            <w:r w:rsidRPr="00AE6C86">
              <w:rPr>
                <w:rFonts w:ascii="Tahoma" w:hAnsi="Tahoma" w:cs="Tahoma"/>
                <w:color w:val="0070C0"/>
                <w:sz w:val="20"/>
                <w:szCs w:val="20"/>
              </w:rPr>
              <w:t>).</w:t>
            </w:r>
            <w:r w:rsidR="000879EC">
              <w:rPr>
                <w:color w:val="1F497D"/>
              </w:rPr>
              <w:t xml:space="preserve"> </w:t>
            </w:r>
          </w:p>
          <w:p w:rsidR="00B27135" w:rsidRPr="00D92CFD" w:rsidRDefault="00B27135" w:rsidP="00D92CFD">
            <w:pPr>
              <w:pStyle w:val="a5"/>
              <w:rPr>
                <w:rFonts w:ascii="Tahoma" w:hAnsi="Tahoma" w:cs="Tahoma"/>
                <w:sz w:val="20"/>
                <w:szCs w:val="20"/>
              </w:rPr>
            </w:pPr>
          </w:p>
          <w:p w:rsidR="006C52EE" w:rsidRDefault="006C52EE" w:rsidP="006C52EE">
            <w:pPr>
              <w:jc w:val="both"/>
            </w:pPr>
            <w:r w:rsidRPr="00A906FF">
              <w:rPr>
                <w:rStyle w:val="fontstyle01"/>
                <w:rFonts w:eastAsia="MS Mincho"/>
              </w:rPr>
              <w:t>Επισημαίνεται ότι για τον υπολογισμό του κριτηρίου Β2 θα λαμβάνονται υπόψη τα</w:t>
            </w:r>
            <w:r w:rsidRPr="00A906FF">
              <w:rPr>
                <w:rFonts w:ascii="Tahoma" w:hAnsi="Tahoma" w:cs="Tahoma"/>
                <w:color w:val="000000"/>
                <w:sz w:val="20"/>
                <w:szCs w:val="20"/>
              </w:rPr>
              <w:br/>
            </w:r>
            <w:r w:rsidRPr="00A906FF">
              <w:rPr>
                <w:rStyle w:val="fontstyle01"/>
                <w:rFonts w:eastAsia="MS Mincho"/>
              </w:rPr>
              <w:t>αντίστοιχα δικαιολογητικά για τα έτη 2018 και 2017, ενώ για την πλήρωση της κατ’</w:t>
            </w:r>
            <w:r w:rsidRPr="00A906FF">
              <w:rPr>
                <w:rFonts w:ascii="Tahoma" w:hAnsi="Tahoma" w:cs="Tahoma"/>
                <w:color w:val="000000"/>
                <w:sz w:val="20"/>
                <w:szCs w:val="20"/>
              </w:rPr>
              <w:br/>
            </w:r>
            <w:r w:rsidRPr="00A906FF">
              <w:rPr>
                <w:rStyle w:val="fontstyle01"/>
                <w:rFonts w:eastAsia="MS Mincho"/>
              </w:rPr>
              <w:t>ελάχιστον απαίτησης της μισθωτής εργασίας (του κεφ.4 , σημείο 3), θα λαμβάνονται</w:t>
            </w:r>
            <w:r w:rsidRPr="00A906FF">
              <w:rPr>
                <w:rFonts w:ascii="Tahoma" w:hAnsi="Tahoma" w:cs="Tahoma"/>
                <w:color w:val="000000"/>
                <w:sz w:val="20"/>
                <w:szCs w:val="20"/>
              </w:rPr>
              <w:br/>
            </w:r>
            <w:r w:rsidRPr="00A906FF">
              <w:rPr>
                <w:rStyle w:val="fontstyle01"/>
                <w:rFonts w:eastAsia="MS Mincho"/>
              </w:rPr>
              <w:t>υπόψη τα αντίστοιχα δικαιολογητικά για το έτος 2018.</w:t>
            </w:r>
          </w:p>
          <w:p w:rsidR="009F2B31" w:rsidRDefault="009F2B31" w:rsidP="00B27135">
            <w:pPr>
              <w:jc w:val="both"/>
              <w:rPr>
                <w:rFonts w:ascii="Tahoma" w:hAnsi="Tahoma" w:cs="Tahoma"/>
                <w:color w:val="FF0000"/>
                <w:sz w:val="20"/>
                <w:szCs w:val="20"/>
              </w:rPr>
            </w:pPr>
          </w:p>
          <w:p w:rsidR="00D274DC" w:rsidRPr="00CB552F" w:rsidRDefault="00D274DC" w:rsidP="00B27135">
            <w:pPr>
              <w:jc w:val="both"/>
              <w:rPr>
                <w:rFonts w:ascii="Tahoma" w:hAnsi="Tahoma" w:cs="Tahoma"/>
                <w:color w:val="0070C0"/>
                <w:sz w:val="20"/>
                <w:szCs w:val="20"/>
              </w:rPr>
            </w:pPr>
            <w:r w:rsidRPr="00CB552F">
              <w:rPr>
                <w:rFonts w:ascii="Tahoma" w:hAnsi="Tahoma" w:cs="Tahoma"/>
                <w:b/>
                <w:color w:val="0070C0"/>
                <w:sz w:val="20"/>
                <w:szCs w:val="20"/>
              </w:rPr>
              <w:t>Ετήσια Μονάδα Εργασίας (ΕΜΕ):</w:t>
            </w:r>
            <w:r w:rsidRPr="00CB552F">
              <w:rPr>
                <w:rFonts w:ascii="Tahoma" w:hAnsi="Tahoma" w:cs="Tahoma"/>
                <w:color w:val="0070C0"/>
                <w:sz w:val="20"/>
                <w:szCs w:val="20"/>
              </w:rPr>
              <w:t xml:space="preserve"> θεωρείται η πλήρης απασχόληση για διάστημα 1 έτους, δηλαδή η συμπλήρωση 40 ωρών εβδομαδιαίως</w:t>
            </w:r>
            <w:r w:rsidR="00AE6392">
              <w:rPr>
                <w:rFonts w:ascii="Tahoma" w:hAnsi="Tahoma" w:cs="Tahoma"/>
                <w:color w:val="0070C0"/>
                <w:sz w:val="20"/>
                <w:szCs w:val="20"/>
              </w:rPr>
              <w:t xml:space="preserve"> (ή ότι προβλέπεται από την εργατική νομοθεσία</w:t>
            </w:r>
            <w:r w:rsidR="000C026E">
              <w:rPr>
                <w:rFonts w:ascii="Tahoma" w:hAnsi="Tahoma" w:cs="Tahoma"/>
                <w:color w:val="0070C0"/>
                <w:sz w:val="20"/>
                <w:szCs w:val="20"/>
              </w:rPr>
              <w:t xml:space="preserve"> σε ειδικές περιπτώσεις πχ εκπαίδευση</w:t>
            </w:r>
            <w:r w:rsidR="00AE6392">
              <w:rPr>
                <w:rFonts w:ascii="Tahoma" w:hAnsi="Tahoma" w:cs="Tahoma"/>
                <w:color w:val="0070C0"/>
                <w:sz w:val="20"/>
                <w:szCs w:val="20"/>
              </w:rPr>
              <w:t>)</w:t>
            </w:r>
            <w:r w:rsidRPr="00CB552F">
              <w:rPr>
                <w:rFonts w:ascii="Tahoma" w:hAnsi="Tahoma" w:cs="Tahoma"/>
                <w:color w:val="0070C0"/>
                <w:sz w:val="20"/>
                <w:szCs w:val="20"/>
              </w:rPr>
              <w:t xml:space="preserve"> για 12 μήνες από ένα άτομο πλήρους απασχόλησης ή από περισσότερα άτομα μερικής απασχόλησης </w:t>
            </w:r>
            <w:r w:rsidR="00D813EE" w:rsidRPr="00CB552F">
              <w:rPr>
                <w:rFonts w:ascii="Tahoma" w:hAnsi="Tahoma" w:cs="Tahoma"/>
                <w:color w:val="0070C0"/>
                <w:sz w:val="20"/>
                <w:szCs w:val="20"/>
              </w:rPr>
              <w:t>κατά το ίδιο διάστημα (</w:t>
            </w:r>
            <w:r w:rsidR="00D813EE" w:rsidRPr="00CB552F">
              <w:rPr>
                <w:rFonts w:ascii="Tahoma" w:hAnsi="Tahoma" w:cs="Tahoma"/>
                <w:b/>
                <w:color w:val="0070C0"/>
                <w:sz w:val="20"/>
                <w:szCs w:val="20"/>
              </w:rPr>
              <w:t>1 ΕΜΕ</w:t>
            </w:r>
            <w:r w:rsidR="00D813EE" w:rsidRPr="00CB552F">
              <w:rPr>
                <w:rFonts w:ascii="Tahoma" w:hAnsi="Tahoma" w:cs="Tahoma"/>
                <w:color w:val="0070C0"/>
                <w:sz w:val="20"/>
                <w:szCs w:val="20"/>
              </w:rPr>
              <w:t xml:space="preserve"> = 12 ανθρωπομήνες = 300 ημέρες ασφάλισης = 2.080 ανθρωποώρες).  </w:t>
            </w:r>
            <w:r w:rsidRPr="00CB552F">
              <w:rPr>
                <w:rFonts w:ascii="Tahoma" w:hAnsi="Tahoma" w:cs="Tahoma"/>
                <w:color w:val="0070C0"/>
                <w:sz w:val="20"/>
                <w:szCs w:val="20"/>
              </w:rPr>
              <w:t xml:space="preserve">  </w:t>
            </w:r>
          </w:p>
          <w:p w:rsidR="00E00C16" w:rsidRPr="00CB552F" w:rsidRDefault="00E00C16" w:rsidP="00B27135">
            <w:pPr>
              <w:jc w:val="both"/>
              <w:rPr>
                <w:rFonts w:ascii="Tahoma" w:hAnsi="Tahoma" w:cs="Tahoma"/>
                <w:color w:val="0070C0"/>
                <w:sz w:val="20"/>
                <w:szCs w:val="20"/>
              </w:rPr>
            </w:pPr>
            <w:r w:rsidRPr="00CB552F">
              <w:rPr>
                <w:rFonts w:ascii="Tahoma" w:hAnsi="Tahoma" w:cs="Tahoma"/>
                <w:color w:val="0070C0"/>
                <w:sz w:val="20"/>
                <w:szCs w:val="20"/>
              </w:rPr>
              <w:t>Ο υπολογισμός</w:t>
            </w:r>
            <w:r w:rsidR="00A5657F" w:rsidRPr="00CB552F">
              <w:rPr>
                <w:rFonts w:ascii="Tahoma" w:hAnsi="Tahoma" w:cs="Tahoma"/>
                <w:color w:val="0070C0"/>
                <w:sz w:val="20"/>
                <w:szCs w:val="20"/>
              </w:rPr>
              <w:t xml:space="preserve"> των ΕΜΕ</w:t>
            </w:r>
            <w:r w:rsidRPr="00CB552F">
              <w:rPr>
                <w:rFonts w:ascii="Tahoma" w:hAnsi="Tahoma" w:cs="Tahoma"/>
                <w:color w:val="0070C0"/>
                <w:sz w:val="20"/>
                <w:szCs w:val="20"/>
              </w:rPr>
              <w:t xml:space="preserve"> πραγματοποιείται ως κάτωθι:</w:t>
            </w:r>
          </w:p>
          <w:p w:rsidR="00E00C16" w:rsidRPr="00CB552F" w:rsidRDefault="00E00C16" w:rsidP="00E00C16">
            <w:pPr>
              <w:pStyle w:val="a5"/>
              <w:numPr>
                <w:ilvl w:val="0"/>
                <w:numId w:val="9"/>
              </w:numPr>
              <w:jc w:val="both"/>
              <w:rPr>
                <w:rFonts w:ascii="Tahoma" w:hAnsi="Tahoma" w:cs="Tahoma"/>
                <w:color w:val="0070C0"/>
                <w:sz w:val="20"/>
                <w:szCs w:val="20"/>
              </w:rPr>
            </w:pPr>
            <w:r w:rsidRPr="00CB552F">
              <w:rPr>
                <w:rFonts w:ascii="Tahoma" w:hAnsi="Tahoma" w:cs="Tahoma"/>
                <w:color w:val="0070C0"/>
                <w:sz w:val="20"/>
                <w:szCs w:val="20"/>
              </w:rPr>
              <w:t xml:space="preserve">Για εργαζόμενους πλήρους απασχόλησης (8ωρο): ΕΜΕ εργαζομένου = ημέρες </w:t>
            </w:r>
            <w:r w:rsidR="0056790B" w:rsidRPr="00CB552F">
              <w:rPr>
                <w:rFonts w:ascii="Tahoma" w:hAnsi="Tahoma" w:cs="Tahoma"/>
                <w:color w:val="0070C0"/>
                <w:sz w:val="20"/>
                <w:szCs w:val="20"/>
              </w:rPr>
              <w:t>ασφάλισης</w:t>
            </w:r>
            <w:r w:rsidRPr="00CB552F">
              <w:rPr>
                <w:rFonts w:ascii="Tahoma" w:hAnsi="Tahoma" w:cs="Tahoma"/>
                <w:color w:val="0070C0"/>
                <w:sz w:val="20"/>
                <w:szCs w:val="20"/>
              </w:rPr>
              <w:t xml:space="preserve"> έτους/300</w:t>
            </w:r>
          </w:p>
          <w:p w:rsidR="007B0E2E" w:rsidRPr="00CB552F" w:rsidRDefault="00E00C16" w:rsidP="00E00C16">
            <w:pPr>
              <w:pStyle w:val="a5"/>
              <w:numPr>
                <w:ilvl w:val="0"/>
                <w:numId w:val="9"/>
              </w:numPr>
              <w:jc w:val="both"/>
              <w:rPr>
                <w:rFonts w:ascii="Tahoma" w:hAnsi="Tahoma" w:cs="Tahoma"/>
                <w:color w:val="0070C0"/>
                <w:sz w:val="20"/>
                <w:szCs w:val="20"/>
              </w:rPr>
            </w:pPr>
            <w:r w:rsidRPr="00CB552F">
              <w:rPr>
                <w:rFonts w:ascii="Tahoma" w:hAnsi="Tahoma" w:cs="Tahoma"/>
                <w:color w:val="0070C0"/>
                <w:sz w:val="20"/>
                <w:szCs w:val="20"/>
              </w:rPr>
              <w:t xml:space="preserve">Για εργαζόμενους </w:t>
            </w:r>
            <w:r w:rsidR="0056790B" w:rsidRPr="00CB552F">
              <w:rPr>
                <w:rFonts w:ascii="Tahoma" w:hAnsi="Tahoma" w:cs="Tahoma"/>
                <w:color w:val="0070C0"/>
                <w:sz w:val="20"/>
                <w:szCs w:val="20"/>
              </w:rPr>
              <w:t>με ωράριο μικρότερο των 8ωρών</w:t>
            </w:r>
            <w:r w:rsidRPr="00CB552F">
              <w:rPr>
                <w:rFonts w:ascii="Tahoma" w:hAnsi="Tahoma" w:cs="Tahoma"/>
                <w:color w:val="0070C0"/>
                <w:sz w:val="20"/>
                <w:szCs w:val="20"/>
              </w:rPr>
              <w:t xml:space="preserve">: ΕΜΕ εργαζομένου = ημέρες </w:t>
            </w:r>
            <w:r w:rsidR="0056790B" w:rsidRPr="00CB552F">
              <w:rPr>
                <w:rFonts w:ascii="Tahoma" w:hAnsi="Tahoma" w:cs="Tahoma"/>
                <w:color w:val="0070C0"/>
                <w:sz w:val="20"/>
                <w:szCs w:val="20"/>
              </w:rPr>
              <w:t>ασφάλισης</w:t>
            </w:r>
            <w:r w:rsidRPr="00CB552F">
              <w:rPr>
                <w:rFonts w:ascii="Tahoma" w:hAnsi="Tahoma" w:cs="Tahoma"/>
                <w:color w:val="0070C0"/>
                <w:sz w:val="20"/>
                <w:szCs w:val="20"/>
              </w:rPr>
              <w:t xml:space="preserve"> μήνα Χ ώρες </w:t>
            </w:r>
            <w:r w:rsidR="0056790B" w:rsidRPr="00CB552F">
              <w:rPr>
                <w:rFonts w:ascii="Tahoma" w:hAnsi="Tahoma" w:cs="Tahoma"/>
                <w:color w:val="0070C0"/>
                <w:sz w:val="20"/>
                <w:szCs w:val="20"/>
              </w:rPr>
              <w:t>ανά ημέρα</w:t>
            </w:r>
            <w:r w:rsidRPr="00CB552F">
              <w:rPr>
                <w:rFonts w:ascii="Tahoma" w:hAnsi="Tahoma" w:cs="Tahoma"/>
                <w:color w:val="0070C0"/>
                <w:sz w:val="20"/>
                <w:szCs w:val="20"/>
              </w:rPr>
              <w:t xml:space="preserve"> Χ μήνες απασχόλησης / 2080.</w:t>
            </w:r>
          </w:p>
          <w:p w:rsidR="006A7796" w:rsidRPr="001A7634" w:rsidRDefault="007B0E2E" w:rsidP="00F2242F">
            <w:pPr>
              <w:spacing w:after="120"/>
              <w:jc w:val="both"/>
              <w:rPr>
                <w:rFonts w:ascii="Tahoma" w:hAnsi="Tahoma" w:cs="Tahoma"/>
                <w:sz w:val="20"/>
                <w:szCs w:val="20"/>
              </w:rPr>
            </w:pPr>
            <w:r w:rsidRPr="00CB552F">
              <w:rPr>
                <w:rFonts w:ascii="Tahoma" w:hAnsi="Tahoma" w:cs="Tahoma"/>
                <w:color w:val="0070C0"/>
                <w:sz w:val="20"/>
                <w:szCs w:val="20"/>
              </w:rPr>
              <w:t>Στον παραπάνω υπολογισμό</w:t>
            </w:r>
            <w:r w:rsidR="009F2B31" w:rsidRPr="00CB552F">
              <w:rPr>
                <w:rFonts w:ascii="Tahoma" w:hAnsi="Tahoma" w:cs="Tahoma"/>
                <w:color w:val="0070C0"/>
                <w:sz w:val="20"/>
                <w:szCs w:val="20"/>
              </w:rPr>
              <w:t xml:space="preserve"> ΔΕ</w:t>
            </w:r>
            <w:r w:rsidR="00804532">
              <w:rPr>
                <w:rFonts w:ascii="Tahoma" w:hAnsi="Tahoma" w:cs="Tahoma"/>
                <w:color w:val="0070C0"/>
                <w:sz w:val="20"/>
                <w:szCs w:val="20"/>
              </w:rPr>
              <w:t>Ν</w:t>
            </w:r>
            <w:r w:rsidR="009F2B31" w:rsidRPr="00CB552F">
              <w:rPr>
                <w:rFonts w:ascii="Tahoma" w:hAnsi="Tahoma" w:cs="Tahoma"/>
                <w:color w:val="0070C0"/>
                <w:sz w:val="20"/>
                <w:szCs w:val="20"/>
              </w:rPr>
              <w:t xml:space="preserve"> λαμβάνονται υπόψη εργαζόμενοι που κάνουν πρακτική άσκηση, </w:t>
            </w:r>
            <w:r w:rsidR="00F2242F">
              <w:rPr>
                <w:rFonts w:ascii="Tahoma" w:hAnsi="Tahoma" w:cs="Tahoma"/>
                <w:color w:val="0070C0"/>
                <w:sz w:val="20"/>
                <w:szCs w:val="20"/>
              </w:rPr>
              <w:t>που βρίσκονται σε άδεια λοχείας.</w:t>
            </w:r>
          </w:p>
        </w:tc>
      </w:tr>
      <w:tr w:rsidR="006A7796" w:rsidRPr="00FB710B" w:rsidTr="00903C1B">
        <w:trPr>
          <w:trHeight w:val="415"/>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903C1B" w:rsidRDefault="006A7796" w:rsidP="00903C1B">
            <w:pPr>
              <w:spacing w:line="260" w:lineRule="exact"/>
              <w:jc w:val="both"/>
              <w:rPr>
                <w:rFonts w:ascii="Tahoma" w:hAnsi="Tahoma" w:cs="Tahoma"/>
                <w:sz w:val="20"/>
                <w:szCs w:val="20"/>
              </w:rPr>
            </w:pPr>
            <w:r w:rsidRPr="00413352">
              <w:rPr>
                <w:rFonts w:ascii="Tahoma" w:hAnsi="Tahoma" w:cs="Tahoma"/>
                <w:sz w:val="20"/>
                <w:szCs w:val="20"/>
              </w:rPr>
              <w:t xml:space="preserve">Άδεια λειτουργίας σε ισχύ ή αίτηση </w:t>
            </w:r>
            <w:r w:rsidRPr="00D92CFD">
              <w:rPr>
                <w:rFonts w:ascii="Tahoma" w:hAnsi="Tahoma" w:cs="Tahoma"/>
                <w:sz w:val="20"/>
                <w:szCs w:val="20"/>
              </w:rPr>
              <w:t>για έκδοση/α</w:t>
            </w:r>
            <w:r w:rsidRPr="00413352">
              <w:rPr>
                <w:rFonts w:ascii="Tahoma" w:hAnsi="Tahoma" w:cs="Tahoma"/>
                <w:sz w:val="20"/>
                <w:szCs w:val="20"/>
              </w:rPr>
              <w:t xml:space="preserve">νανέωση  άδειας λειτουργίας ή βεβαίωση της αρμόδιας υπηρεσίας περί συνδρομής νόμιμων προϋποθέσεων </w:t>
            </w:r>
            <w:r w:rsidRPr="00413352">
              <w:rPr>
                <w:rFonts w:ascii="Tahoma" w:hAnsi="Tahoma" w:cs="Tahoma"/>
                <w:sz w:val="20"/>
                <w:szCs w:val="20"/>
              </w:rPr>
              <w:lastRenderedPageBreak/>
              <w:t>λειτουργίας</w:t>
            </w:r>
            <w:r>
              <w:rPr>
                <w:rFonts w:ascii="Tahoma" w:hAnsi="Tahoma" w:cs="Tahoma"/>
                <w:sz w:val="20"/>
                <w:szCs w:val="20"/>
              </w:rPr>
              <w:t xml:space="preserve"> </w:t>
            </w:r>
            <w:r w:rsidRPr="00413352">
              <w:rPr>
                <w:rFonts w:ascii="Tahoma" w:hAnsi="Tahoma" w:cs="Tahoma"/>
                <w:sz w:val="20"/>
                <w:szCs w:val="20"/>
              </w:rPr>
              <w:t>ή</w:t>
            </w:r>
            <w:r>
              <w:rPr>
                <w:rFonts w:ascii="Tahoma" w:hAnsi="Tahoma" w:cs="Tahoma"/>
                <w:sz w:val="20"/>
                <w:szCs w:val="20"/>
              </w:rPr>
              <w:t xml:space="preserve"> </w:t>
            </w:r>
            <w:r w:rsidRPr="005A0E5D">
              <w:rPr>
                <w:rFonts w:ascii="Tahoma" w:hAnsi="Tahoma" w:cs="Tahoma"/>
                <w:sz w:val="20"/>
                <w:szCs w:val="20"/>
              </w:rPr>
              <w:t xml:space="preserve">γνωστοποίηση έναρξης </w:t>
            </w:r>
            <w:r w:rsidRPr="003A4C02">
              <w:rPr>
                <w:rFonts w:ascii="Tahoma" w:hAnsi="Tahoma" w:cs="Tahoma"/>
                <w:sz w:val="20"/>
                <w:szCs w:val="20"/>
              </w:rPr>
              <w:t>λειτουργίας ή έγγραφο απαλλαγής άδειας λειτουργίας. Σε περίπτωση που, σύμφωνα με την ισχύουσα νομοθεσία, δεν απαιτείται άδεια λειτουργίας, Υπεύθυνη Δήλωση του Νόμιμου Εκπροσώπου</w:t>
            </w:r>
            <w:r w:rsidRPr="00413352">
              <w:rPr>
                <w:rFonts w:ascii="Tahoma" w:hAnsi="Tahoma" w:cs="Tahoma"/>
                <w:sz w:val="20"/>
                <w:szCs w:val="20"/>
              </w:rPr>
              <w:t xml:space="preserve"> ότι δεν απαιτείται άδεια λειτουργίας με αναφορά στις σχετικές διατάξεις.</w:t>
            </w:r>
          </w:p>
          <w:p w:rsidR="001C204B" w:rsidRDefault="001C204B" w:rsidP="001C204B">
            <w:pPr>
              <w:spacing w:line="260" w:lineRule="exact"/>
              <w:jc w:val="both"/>
              <w:rPr>
                <w:rFonts w:ascii="Tahoma" w:hAnsi="Tahoma" w:cs="Tahoma"/>
                <w:sz w:val="20"/>
                <w:szCs w:val="20"/>
              </w:rPr>
            </w:pPr>
          </w:p>
          <w:p w:rsidR="003327D9" w:rsidRPr="001C204B" w:rsidRDefault="003327D9" w:rsidP="003327D9">
            <w:pPr>
              <w:spacing w:line="260" w:lineRule="exact"/>
              <w:jc w:val="both"/>
              <w:rPr>
                <w:rFonts w:ascii="Tahoma" w:hAnsi="Tahoma" w:cs="Tahoma"/>
                <w:color w:val="0070C0"/>
                <w:sz w:val="20"/>
                <w:szCs w:val="20"/>
              </w:rPr>
            </w:pPr>
            <w:r w:rsidRPr="00571DA9">
              <w:rPr>
                <w:rFonts w:ascii="Tahoma" w:hAnsi="Tahoma" w:cs="Tahoma"/>
                <w:color w:val="0070C0"/>
                <w:sz w:val="20"/>
                <w:szCs w:val="20"/>
              </w:rPr>
              <w:t>Επισυνάπτετ</w:t>
            </w:r>
            <w:r w:rsidR="00614846">
              <w:rPr>
                <w:rFonts w:ascii="Tahoma" w:hAnsi="Tahoma" w:cs="Tahoma"/>
                <w:color w:val="0070C0"/>
                <w:sz w:val="20"/>
                <w:szCs w:val="20"/>
              </w:rPr>
              <w:t>ε</w:t>
            </w:r>
            <w:r w:rsidRPr="00571DA9">
              <w:rPr>
                <w:rFonts w:ascii="Tahoma" w:hAnsi="Tahoma" w:cs="Tahoma"/>
                <w:color w:val="0070C0"/>
                <w:sz w:val="20"/>
                <w:szCs w:val="20"/>
              </w:rPr>
              <w:t xml:space="preserve"> το σχετικό κατά περίπτωση δικαιολογητικό άδειας</w:t>
            </w:r>
            <w:r>
              <w:rPr>
                <w:rFonts w:ascii="Tahoma" w:hAnsi="Tahoma" w:cs="Tahoma"/>
                <w:color w:val="0070C0"/>
                <w:sz w:val="20"/>
                <w:szCs w:val="20"/>
              </w:rPr>
              <w:t xml:space="preserve"> λειτουργίας</w:t>
            </w:r>
            <w:r w:rsidRPr="00571DA9">
              <w:rPr>
                <w:rFonts w:ascii="Tahoma" w:hAnsi="Tahoma" w:cs="Tahoma"/>
                <w:color w:val="0070C0"/>
                <w:sz w:val="20"/>
                <w:szCs w:val="20"/>
              </w:rPr>
              <w:t xml:space="preserve"> για έναν, τουλάχιστον, επιλέξιμο ΚΑΔ της επιχείρησης.</w:t>
            </w:r>
          </w:p>
          <w:p w:rsidR="002D0A84" w:rsidRPr="00057550" w:rsidRDefault="002D0A84" w:rsidP="00903C1B">
            <w:pPr>
              <w:spacing w:line="260" w:lineRule="exact"/>
              <w:jc w:val="both"/>
              <w:rPr>
                <w:rFonts w:ascii="Tahoma" w:hAnsi="Tahoma" w:cs="Tahoma"/>
                <w:color w:val="0070C0"/>
                <w:sz w:val="20"/>
                <w:szCs w:val="20"/>
              </w:rPr>
            </w:pPr>
          </w:p>
          <w:p w:rsidR="00897405" w:rsidRDefault="002D0A84" w:rsidP="00897405">
            <w:pPr>
              <w:spacing w:after="120" w:line="260" w:lineRule="exact"/>
              <w:jc w:val="both"/>
              <w:rPr>
                <w:rFonts w:ascii="Tahoma" w:hAnsi="Tahoma" w:cs="Tahoma"/>
                <w:color w:val="0070C0"/>
                <w:sz w:val="20"/>
                <w:szCs w:val="20"/>
              </w:rPr>
            </w:pPr>
            <w:r w:rsidRPr="00057550">
              <w:rPr>
                <w:rFonts w:ascii="Tahoma" w:hAnsi="Tahoma" w:cs="Tahoma"/>
                <w:color w:val="0070C0"/>
                <w:sz w:val="20"/>
                <w:szCs w:val="20"/>
              </w:rPr>
              <w:t xml:space="preserve">Σε περίπτωση που δεν απαιτείται </w:t>
            </w:r>
            <w:r w:rsidR="00BF7DC8" w:rsidRPr="00057550">
              <w:rPr>
                <w:rFonts w:ascii="Tahoma" w:hAnsi="Tahoma" w:cs="Tahoma"/>
                <w:color w:val="0070C0"/>
                <w:sz w:val="20"/>
                <w:szCs w:val="20"/>
              </w:rPr>
              <w:t>κάποιο δικαιολογητικό νόμιμης λειτουργίας</w:t>
            </w:r>
            <w:r w:rsidRPr="00057550">
              <w:rPr>
                <w:rFonts w:ascii="Tahoma" w:hAnsi="Tahoma" w:cs="Tahoma"/>
                <w:color w:val="0070C0"/>
                <w:sz w:val="20"/>
                <w:szCs w:val="20"/>
              </w:rPr>
              <w:t>, υποβ</w:t>
            </w:r>
            <w:r w:rsidR="00F2242F">
              <w:rPr>
                <w:rFonts w:ascii="Tahoma" w:hAnsi="Tahoma" w:cs="Tahoma"/>
                <w:color w:val="0070C0"/>
                <w:sz w:val="20"/>
                <w:szCs w:val="20"/>
              </w:rPr>
              <w:t>άλλετε</w:t>
            </w:r>
            <w:r w:rsidRPr="00057550">
              <w:rPr>
                <w:rFonts w:ascii="Tahoma" w:hAnsi="Tahoma" w:cs="Tahoma"/>
                <w:color w:val="0070C0"/>
                <w:sz w:val="20"/>
                <w:szCs w:val="20"/>
              </w:rPr>
              <w:t xml:space="preserve"> Υπε</w:t>
            </w:r>
            <w:r w:rsidR="00BF7DC8" w:rsidRPr="00057550">
              <w:rPr>
                <w:rFonts w:ascii="Tahoma" w:hAnsi="Tahoma" w:cs="Tahoma"/>
                <w:color w:val="0070C0"/>
                <w:sz w:val="20"/>
                <w:szCs w:val="20"/>
              </w:rPr>
              <w:t>ύθυνη Δ</w:t>
            </w:r>
            <w:r w:rsidRPr="00057550">
              <w:rPr>
                <w:rFonts w:ascii="Tahoma" w:hAnsi="Tahoma" w:cs="Tahoma"/>
                <w:color w:val="0070C0"/>
                <w:sz w:val="20"/>
                <w:szCs w:val="20"/>
              </w:rPr>
              <w:t>ήλωση του Νομίμου Εκπροσώπου</w:t>
            </w:r>
            <w:r w:rsidR="003D43C9" w:rsidRPr="00057550">
              <w:rPr>
                <w:rFonts w:ascii="Tahoma" w:hAnsi="Tahoma" w:cs="Tahoma"/>
                <w:color w:val="0070C0"/>
                <w:sz w:val="20"/>
                <w:szCs w:val="20"/>
              </w:rPr>
              <w:t xml:space="preserve">, στην οποία </w:t>
            </w:r>
            <w:r w:rsidR="00F2242F">
              <w:rPr>
                <w:rFonts w:ascii="Tahoma" w:hAnsi="Tahoma" w:cs="Tahoma"/>
                <w:color w:val="0070C0"/>
                <w:sz w:val="20"/>
                <w:szCs w:val="20"/>
              </w:rPr>
              <w:t>θα αναφέρετε</w:t>
            </w:r>
            <w:r w:rsidR="003D43C9" w:rsidRPr="00057550">
              <w:rPr>
                <w:rFonts w:ascii="Tahoma" w:hAnsi="Tahoma" w:cs="Tahoma"/>
                <w:color w:val="0070C0"/>
                <w:sz w:val="20"/>
                <w:szCs w:val="20"/>
              </w:rPr>
              <w:t xml:space="preserve"> «Για τις δραστηριότητες της επιχείρησης με επωνυμία …………… την οποία νομίμως εκπροσωπώ, δεν απαιτείται έκδοση  άδειας λειτουργίας ή βεβαίωση περί συνδρομής νόμιμων προϋποθέσεων λειτουργίας ή γνωστοποίηση έναρξης λειτουργίας ή έγγραφο απαλλαγής άδειας λειτουργίας»</w:t>
            </w:r>
            <w:r w:rsidR="00020E58" w:rsidRPr="00057550">
              <w:rPr>
                <w:rFonts w:ascii="Tahoma" w:hAnsi="Tahoma" w:cs="Tahoma"/>
                <w:color w:val="0070C0"/>
                <w:sz w:val="20"/>
                <w:szCs w:val="20"/>
              </w:rPr>
              <w:t>.</w:t>
            </w:r>
            <w:r w:rsidRPr="00057550">
              <w:rPr>
                <w:rFonts w:ascii="Tahoma" w:hAnsi="Tahoma" w:cs="Tahoma"/>
                <w:color w:val="0070C0"/>
                <w:sz w:val="20"/>
                <w:szCs w:val="20"/>
              </w:rPr>
              <w:t xml:space="preserve"> </w:t>
            </w:r>
          </w:p>
          <w:p w:rsidR="006A7796" w:rsidRPr="00F2242F" w:rsidRDefault="00897405" w:rsidP="00F2242F">
            <w:pPr>
              <w:spacing w:after="120" w:line="260" w:lineRule="exact"/>
              <w:jc w:val="both"/>
              <w:rPr>
                <w:rFonts w:ascii="Tahoma" w:hAnsi="Tahoma" w:cs="Tahoma"/>
                <w:color w:val="0070C0"/>
                <w:sz w:val="20"/>
                <w:szCs w:val="20"/>
              </w:rPr>
            </w:pPr>
            <w:r>
              <w:rPr>
                <w:rFonts w:ascii="Tahoma" w:hAnsi="Tahoma" w:cs="Tahoma"/>
                <w:color w:val="0070C0"/>
                <w:sz w:val="20"/>
                <w:szCs w:val="20"/>
              </w:rPr>
              <w:t>Θ</w:t>
            </w:r>
            <w:r w:rsidR="003D43C9" w:rsidRPr="00897405">
              <w:rPr>
                <w:rFonts w:ascii="Tahoma" w:hAnsi="Tahoma" w:cs="Tahoma"/>
                <w:color w:val="0070C0"/>
                <w:sz w:val="20"/>
                <w:szCs w:val="20"/>
              </w:rPr>
              <w:t xml:space="preserve">α πρέπει να </w:t>
            </w:r>
            <w:r w:rsidR="002D0A84" w:rsidRPr="00897405">
              <w:rPr>
                <w:rFonts w:ascii="Tahoma" w:hAnsi="Tahoma" w:cs="Tahoma"/>
                <w:color w:val="0070C0"/>
                <w:sz w:val="20"/>
                <w:szCs w:val="20"/>
              </w:rPr>
              <w:t xml:space="preserve">πραγματοποιείται </w:t>
            </w:r>
            <w:r>
              <w:rPr>
                <w:rFonts w:ascii="Tahoma" w:hAnsi="Tahoma" w:cs="Tahoma"/>
                <w:color w:val="0070C0"/>
                <w:sz w:val="20"/>
                <w:szCs w:val="20"/>
              </w:rPr>
              <w:t xml:space="preserve">και </w:t>
            </w:r>
            <w:r w:rsidRPr="00897405">
              <w:rPr>
                <w:rFonts w:ascii="Tahoma" w:hAnsi="Tahoma" w:cs="Tahoma"/>
                <w:color w:val="0070C0"/>
                <w:sz w:val="20"/>
                <w:szCs w:val="20"/>
                <w:u w:val="single"/>
              </w:rPr>
              <w:t>αναφορά στις σχετικές διατάξεις</w:t>
            </w:r>
            <w:r w:rsidRPr="00897405">
              <w:rPr>
                <w:rFonts w:ascii="Tahoma" w:hAnsi="Tahoma" w:cs="Tahoma"/>
                <w:color w:val="0070C0"/>
                <w:sz w:val="20"/>
                <w:szCs w:val="20"/>
              </w:rPr>
              <w:t xml:space="preserve"> </w:t>
            </w:r>
            <w:r w:rsidR="002D0A84" w:rsidRPr="00897405">
              <w:rPr>
                <w:rFonts w:ascii="Tahoma" w:hAnsi="Tahoma" w:cs="Tahoma"/>
                <w:color w:val="0070C0"/>
                <w:sz w:val="20"/>
                <w:szCs w:val="20"/>
              </w:rPr>
              <w:t xml:space="preserve">όταν μία δραστηριότητα, ενώ εμπίπτει σε σχετικές διατάξεις περί αδειών, </w:t>
            </w:r>
            <w:r w:rsidR="003D43C9" w:rsidRPr="00897405">
              <w:rPr>
                <w:rFonts w:ascii="Tahoma" w:hAnsi="Tahoma" w:cs="Tahoma"/>
                <w:color w:val="0070C0"/>
                <w:sz w:val="20"/>
                <w:szCs w:val="20"/>
              </w:rPr>
              <w:t>περιλαμβάνεται στις εξαιρέσεις</w:t>
            </w:r>
            <w:r w:rsidR="002D0A84" w:rsidRPr="00897405">
              <w:rPr>
                <w:rFonts w:ascii="Tahoma" w:hAnsi="Tahoma" w:cs="Tahoma"/>
                <w:color w:val="0070C0"/>
                <w:sz w:val="20"/>
                <w:szCs w:val="20"/>
              </w:rPr>
              <w:t xml:space="preserve"> αυτών.</w:t>
            </w:r>
            <w:r w:rsidR="00A143C3">
              <w:rPr>
                <w:rFonts w:ascii="Tahoma" w:hAnsi="Tahoma" w:cs="Tahoma"/>
                <w:color w:val="0070C0"/>
                <w:sz w:val="20"/>
                <w:szCs w:val="20"/>
              </w:rPr>
              <w:t xml:space="preserve"> </w:t>
            </w:r>
            <w:r w:rsidR="00A143C3" w:rsidRPr="009B7842">
              <w:rPr>
                <w:rFonts w:ascii="Tahoma" w:hAnsi="Tahoma" w:cs="Tahoma"/>
                <w:color w:val="0070C0"/>
                <w:sz w:val="20"/>
                <w:szCs w:val="20"/>
              </w:rPr>
              <w:t>(βλ. σχετικό ενδεικτικό υπόδειγ</w:t>
            </w:r>
            <w:r w:rsidR="00A143C3" w:rsidRPr="001F6210">
              <w:rPr>
                <w:rFonts w:ascii="Tahoma" w:hAnsi="Tahoma" w:cs="Tahoma"/>
                <w:color w:val="2E74B5" w:themeColor="accent5" w:themeShade="BF"/>
                <w:sz w:val="20"/>
                <w:szCs w:val="20"/>
              </w:rPr>
              <w:t xml:space="preserve">μα Υποβολής </w:t>
            </w:r>
            <w:r w:rsidR="00A143C3">
              <w:rPr>
                <w:rFonts w:ascii="Tahoma" w:hAnsi="Tahoma" w:cs="Tahoma"/>
                <w:color w:val="2E74B5" w:themeColor="accent5" w:themeShade="BF"/>
                <w:sz w:val="20"/>
                <w:szCs w:val="20"/>
              </w:rPr>
              <w:t>Άδειας Λειτουργίας και Υ.Δ περί μη υποχρέωσης έκδοσης άδειας λειτουργίας</w:t>
            </w:r>
            <w:r w:rsidR="00A143C3" w:rsidRPr="001F6210">
              <w:rPr>
                <w:rFonts w:ascii="Tahoma" w:hAnsi="Tahoma" w:cs="Tahoma"/>
                <w:color w:val="2E74B5" w:themeColor="accent5" w:themeShade="BF"/>
                <w:sz w:val="20"/>
                <w:szCs w:val="20"/>
              </w:rPr>
              <w:t xml:space="preserve"> </w:t>
            </w:r>
            <w:r w:rsidR="00707F96">
              <w:rPr>
                <w:rFonts w:ascii="Tahoma" w:hAnsi="Tahoma" w:cs="Tahoma"/>
                <w:color w:val="0070C0"/>
                <w:sz w:val="20"/>
                <w:szCs w:val="20"/>
              </w:rPr>
              <w:t>στο</w:t>
            </w:r>
            <w:r w:rsidR="00707F96" w:rsidRPr="009B7842">
              <w:rPr>
                <w:rFonts w:ascii="Tahoma" w:hAnsi="Tahoma" w:cs="Tahoma"/>
                <w:color w:val="0070C0"/>
                <w:sz w:val="20"/>
                <w:szCs w:val="20"/>
              </w:rPr>
              <w:t xml:space="preserve"> </w:t>
            </w:r>
            <w:r w:rsidR="00707F96" w:rsidRPr="007B16C7">
              <w:rPr>
                <w:rFonts w:ascii="Tahoma" w:hAnsi="Tahoma" w:cs="Tahoma"/>
                <w:color w:val="0070C0"/>
                <w:sz w:val="20"/>
                <w:szCs w:val="20"/>
              </w:rPr>
              <w:t>ΦΑΚΕΛΟ υποδειγμάτων και οδηγιών</w:t>
            </w:r>
            <w:r w:rsidR="00A143C3" w:rsidRPr="001F6210">
              <w:rPr>
                <w:rFonts w:ascii="Tahoma" w:hAnsi="Tahoma" w:cs="Tahoma"/>
                <w:color w:val="2E74B5" w:themeColor="accent5" w:themeShade="BF"/>
                <w:sz w:val="20"/>
                <w:szCs w:val="20"/>
              </w:rPr>
              <w:t>).</w:t>
            </w:r>
          </w:p>
        </w:tc>
      </w:tr>
      <w:tr w:rsidR="006A7796" w:rsidRPr="00FB710B" w:rsidTr="00903C1B">
        <w:trPr>
          <w:trHeight w:val="415"/>
        </w:trPr>
        <w:tc>
          <w:tcPr>
            <w:tcW w:w="548" w:type="pct"/>
          </w:tcPr>
          <w:p w:rsidR="006A7796" w:rsidRPr="00FB710B" w:rsidRDefault="006A7796" w:rsidP="006A7796">
            <w:pPr>
              <w:pStyle w:val="ListParagraph1"/>
              <w:numPr>
                <w:ilvl w:val="0"/>
                <w:numId w:val="1"/>
              </w:numPr>
              <w:spacing w:line="280" w:lineRule="exact"/>
              <w:jc w:val="center"/>
              <w:rPr>
                <w:rFonts w:ascii="Tahoma" w:hAnsi="Tahoma" w:cs="Tahoma"/>
                <w:sz w:val="20"/>
                <w:szCs w:val="20"/>
              </w:rPr>
            </w:pPr>
          </w:p>
        </w:tc>
        <w:tc>
          <w:tcPr>
            <w:tcW w:w="4452" w:type="pct"/>
          </w:tcPr>
          <w:p w:rsidR="006A7796" w:rsidRPr="00E42AE6" w:rsidRDefault="006A7796" w:rsidP="00903C1B">
            <w:pPr>
              <w:tabs>
                <w:tab w:val="left" w:pos="241"/>
              </w:tabs>
              <w:spacing w:line="260" w:lineRule="exact"/>
              <w:jc w:val="both"/>
              <w:rPr>
                <w:rFonts w:ascii="Tahoma" w:hAnsi="Tahoma" w:cs="Tahoma"/>
                <w:sz w:val="20"/>
                <w:szCs w:val="20"/>
              </w:rPr>
            </w:pPr>
            <w:r w:rsidRPr="005F60D4">
              <w:rPr>
                <w:rFonts w:ascii="Tahoma" w:hAnsi="Tahoma" w:cs="Tahoma"/>
                <w:b/>
                <w:sz w:val="20"/>
                <w:szCs w:val="20"/>
              </w:rPr>
              <w:t>Οικονομικά στοιχεία</w:t>
            </w:r>
            <w:r>
              <w:rPr>
                <w:rFonts w:ascii="Tahoma" w:hAnsi="Tahoma" w:cs="Tahoma"/>
                <w:sz w:val="20"/>
                <w:szCs w:val="20"/>
              </w:rPr>
              <w:t xml:space="preserve">, </w:t>
            </w:r>
            <w:r w:rsidRPr="005F60D4">
              <w:rPr>
                <w:rFonts w:ascii="Tahoma" w:hAnsi="Tahoma" w:cs="Tahoma"/>
                <w:b/>
                <w:sz w:val="20"/>
                <w:szCs w:val="20"/>
              </w:rPr>
              <w:t>ανάλογα με την κατηγορία βιβλ</w:t>
            </w:r>
            <w:r>
              <w:rPr>
                <w:rFonts w:ascii="Tahoma" w:hAnsi="Tahoma" w:cs="Tahoma"/>
                <w:b/>
                <w:sz w:val="20"/>
                <w:szCs w:val="20"/>
              </w:rPr>
              <w:t>ίων :</w:t>
            </w:r>
          </w:p>
          <w:p w:rsidR="006A7796" w:rsidRPr="005F60D4" w:rsidRDefault="006A7796" w:rsidP="00903C1B">
            <w:pPr>
              <w:jc w:val="both"/>
              <w:rPr>
                <w:rFonts w:ascii="Tahoma" w:hAnsi="Tahoma" w:cs="Tahoma"/>
                <w:b/>
                <w:sz w:val="20"/>
                <w:szCs w:val="20"/>
              </w:rPr>
            </w:pPr>
          </w:p>
          <w:p w:rsidR="006A7796" w:rsidRDefault="006A7796" w:rsidP="00903C1B">
            <w:pPr>
              <w:spacing w:line="260" w:lineRule="exact"/>
              <w:jc w:val="both"/>
              <w:rPr>
                <w:rFonts w:ascii="Tahoma" w:hAnsi="Tahoma" w:cs="Tahoma"/>
                <w:b/>
                <w:sz w:val="20"/>
                <w:szCs w:val="20"/>
                <w:u w:val="single"/>
              </w:rPr>
            </w:pPr>
            <w:r w:rsidRPr="00FA3226">
              <w:rPr>
                <w:rFonts w:ascii="Tahoma" w:hAnsi="Tahoma" w:cs="Tahoma"/>
                <w:b/>
                <w:sz w:val="20"/>
                <w:szCs w:val="20"/>
                <w:u w:val="single"/>
              </w:rPr>
              <w:t>Α. Επιχειρήσεις με τήρηση απλογραφικών βιβλίων:</w:t>
            </w:r>
          </w:p>
          <w:p w:rsidR="006A7796" w:rsidRPr="00D17064" w:rsidRDefault="006A7796" w:rsidP="00903C1B">
            <w:pPr>
              <w:spacing w:line="260" w:lineRule="exact"/>
              <w:jc w:val="both"/>
              <w:rPr>
                <w:rFonts w:ascii="Tahoma" w:hAnsi="Tahoma" w:cs="Tahoma"/>
                <w:sz w:val="20"/>
                <w:szCs w:val="20"/>
              </w:rPr>
            </w:pPr>
          </w:p>
          <w:p w:rsidR="00C0726B" w:rsidRDefault="006A7796" w:rsidP="00C71568">
            <w:pPr>
              <w:tabs>
                <w:tab w:val="left" w:pos="241"/>
              </w:tabs>
              <w:spacing w:line="260" w:lineRule="exact"/>
              <w:jc w:val="both"/>
              <w:rPr>
                <w:rFonts w:ascii="Tahoma" w:hAnsi="Tahoma" w:cs="Tahoma"/>
                <w:sz w:val="20"/>
                <w:szCs w:val="20"/>
              </w:rPr>
            </w:pPr>
            <w:r>
              <w:rPr>
                <w:rFonts w:ascii="Tahoma" w:hAnsi="Tahoma" w:cs="Tahoma"/>
                <w:sz w:val="20"/>
                <w:szCs w:val="20"/>
              </w:rPr>
              <w:t>1.  Έντυπα Ε3</w:t>
            </w:r>
            <w:r w:rsidRPr="00BB5FD5">
              <w:rPr>
                <w:rFonts w:ascii="Tahoma" w:hAnsi="Tahoma" w:cs="Tahoma"/>
                <w:sz w:val="20"/>
                <w:szCs w:val="20"/>
              </w:rPr>
              <w:t xml:space="preserve"> </w:t>
            </w:r>
            <w:r w:rsidRPr="003D5F7E">
              <w:rPr>
                <w:rFonts w:ascii="Tahoma" w:hAnsi="Tahoma" w:cs="Tahoma"/>
                <w:b/>
                <w:sz w:val="20"/>
                <w:szCs w:val="20"/>
              </w:rPr>
              <w:t>με αριθμό Δήλωσης (ηλεκτρονική υποβολή)</w:t>
            </w:r>
            <w:r w:rsidR="00C71568">
              <w:rPr>
                <w:rFonts w:ascii="Tahoma" w:hAnsi="Tahoma" w:cs="Tahoma"/>
                <w:color w:val="FF0000"/>
                <w:sz w:val="20"/>
                <w:szCs w:val="20"/>
              </w:rPr>
              <w:t xml:space="preserve"> </w:t>
            </w:r>
            <w:r w:rsidR="00111F6C" w:rsidRPr="008E7097">
              <w:rPr>
                <w:rFonts w:ascii="Tahoma" w:hAnsi="Tahoma" w:cs="Tahoma"/>
                <w:b/>
                <w:sz w:val="20"/>
                <w:szCs w:val="20"/>
              </w:rPr>
              <w:t>και για τις τρεις (3) κλεισμένες διαχειριστικές χρήσεις που προηγούνται του έτους υποβολής της αίτησης χρηματοδότησης</w:t>
            </w:r>
            <w:r w:rsidR="00111F6C" w:rsidRPr="00111F6C">
              <w:rPr>
                <w:rFonts w:ascii="Tahoma" w:hAnsi="Tahoma" w:cs="Tahoma"/>
                <w:sz w:val="20"/>
                <w:szCs w:val="20"/>
              </w:rPr>
              <w:t xml:space="preserve"> για τις οποίες έχουν υποβληθεί τα επίσημα φορολογικά έντυπα.</w:t>
            </w:r>
          </w:p>
          <w:p w:rsidR="00074B34" w:rsidRDefault="00091095" w:rsidP="00903C1B">
            <w:pPr>
              <w:tabs>
                <w:tab w:val="left" w:pos="241"/>
              </w:tabs>
              <w:spacing w:line="260" w:lineRule="exact"/>
              <w:jc w:val="both"/>
              <w:rPr>
                <w:rFonts w:ascii="Tahoma" w:hAnsi="Tahoma" w:cs="Tahoma"/>
                <w:color w:val="2E74B5" w:themeColor="accent5" w:themeShade="BF"/>
                <w:sz w:val="20"/>
                <w:szCs w:val="20"/>
              </w:rPr>
            </w:pPr>
            <w:r>
              <w:rPr>
                <w:rFonts w:ascii="Tahoma" w:hAnsi="Tahoma" w:cs="Tahoma"/>
                <w:color w:val="0070C0"/>
                <w:sz w:val="20"/>
                <w:szCs w:val="20"/>
              </w:rPr>
              <w:t>Επισυνάπτετε</w:t>
            </w:r>
            <w:r w:rsidRPr="003A0BAE">
              <w:rPr>
                <w:rFonts w:ascii="Tahoma" w:hAnsi="Tahoma" w:cs="Tahoma"/>
                <w:color w:val="0070C0"/>
                <w:sz w:val="20"/>
                <w:szCs w:val="20"/>
              </w:rPr>
              <w:t xml:space="preserve"> αντίγραφα των υποβεβλημένων φορολογικών εντύπων (να φέρουν αριθμό δήλωσης) </w:t>
            </w:r>
            <w:r w:rsidRPr="009E1FC1">
              <w:rPr>
                <w:rFonts w:ascii="Tahoma" w:hAnsi="Tahoma" w:cs="Tahoma"/>
                <w:color w:val="0070C0"/>
                <w:sz w:val="20"/>
                <w:szCs w:val="20"/>
              </w:rPr>
              <w:t>για πλήρεις διαχειριστικές χρήσεις (ολόκληρα έτη),</w:t>
            </w:r>
            <w:r>
              <w:rPr>
                <w:rFonts w:ascii="Tahoma" w:hAnsi="Tahoma" w:cs="Tahoma"/>
                <w:color w:val="FF0000"/>
                <w:sz w:val="20"/>
                <w:szCs w:val="20"/>
              </w:rPr>
              <w:t xml:space="preserve"> </w:t>
            </w:r>
            <w:r w:rsidRPr="003A0BAE">
              <w:rPr>
                <w:rFonts w:ascii="Tahoma" w:hAnsi="Tahoma" w:cs="Tahoma"/>
                <w:color w:val="0070C0"/>
                <w:sz w:val="20"/>
                <w:szCs w:val="20"/>
              </w:rPr>
              <w:t>από τα οποία εξάγονται τα στοιχεία που συμπληρώνονται στην αίτηση χρηματοδότησης και αφορούν τον κύκλο εργασιών, τα κέρδη π</w:t>
            </w:r>
            <w:r>
              <w:rPr>
                <w:rFonts w:ascii="Tahoma" w:hAnsi="Tahoma" w:cs="Tahoma"/>
                <w:color w:val="0070C0"/>
                <w:sz w:val="20"/>
                <w:szCs w:val="20"/>
              </w:rPr>
              <w:t xml:space="preserve">ρο φόρων, τόκων και αποσβέσεων </w:t>
            </w:r>
            <w:r w:rsidRPr="003A0BAE">
              <w:rPr>
                <w:rFonts w:ascii="Tahoma" w:hAnsi="Tahoma" w:cs="Tahoma"/>
                <w:color w:val="0070C0"/>
                <w:sz w:val="20"/>
                <w:szCs w:val="20"/>
              </w:rPr>
              <w:t xml:space="preserve">κλπ </w:t>
            </w:r>
            <w:r w:rsidRPr="009B7842">
              <w:rPr>
                <w:rFonts w:ascii="Tahoma" w:hAnsi="Tahoma" w:cs="Tahoma"/>
                <w:color w:val="0070C0"/>
                <w:sz w:val="20"/>
                <w:szCs w:val="20"/>
              </w:rPr>
              <w:t>(βλ. σχετικό ενδεικτικό υπόδειγ</w:t>
            </w:r>
            <w:r w:rsidRPr="001F6210">
              <w:rPr>
                <w:rFonts w:ascii="Tahoma" w:hAnsi="Tahoma" w:cs="Tahoma"/>
                <w:color w:val="2E74B5" w:themeColor="accent5" w:themeShade="BF"/>
                <w:sz w:val="20"/>
                <w:szCs w:val="20"/>
              </w:rPr>
              <w:t xml:space="preserve">μα </w:t>
            </w:r>
            <w:r>
              <w:rPr>
                <w:rFonts w:ascii="Tahoma" w:hAnsi="Tahoma" w:cs="Tahoma"/>
                <w:color w:val="2E74B5" w:themeColor="accent5" w:themeShade="BF"/>
                <w:sz w:val="20"/>
                <w:szCs w:val="20"/>
              </w:rPr>
              <w:t xml:space="preserve">εντύπου Ε3 </w:t>
            </w:r>
            <w:r w:rsidRPr="001F6210">
              <w:rPr>
                <w:rFonts w:ascii="Tahoma" w:hAnsi="Tahoma" w:cs="Tahoma"/>
                <w:color w:val="2E74B5" w:themeColor="accent5" w:themeShade="BF"/>
                <w:sz w:val="20"/>
                <w:szCs w:val="20"/>
              </w:rPr>
              <w:t xml:space="preserve">στο </w:t>
            </w:r>
            <w:r w:rsidR="00401623" w:rsidRPr="007B16C7">
              <w:rPr>
                <w:rFonts w:ascii="Tahoma" w:hAnsi="Tahoma" w:cs="Tahoma"/>
                <w:color w:val="0070C0"/>
                <w:sz w:val="20"/>
                <w:szCs w:val="20"/>
              </w:rPr>
              <w:t>ΦΑΚΕΛΟ υποδειγμάτων και οδηγιών</w:t>
            </w:r>
            <w:r w:rsidRPr="001F6210">
              <w:rPr>
                <w:rFonts w:ascii="Tahoma" w:hAnsi="Tahoma" w:cs="Tahoma"/>
                <w:color w:val="2E74B5" w:themeColor="accent5" w:themeShade="BF"/>
                <w:sz w:val="20"/>
                <w:szCs w:val="20"/>
              </w:rPr>
              <w:t>).</w:t>
            </w:r>
          </w:p>
          <w:p w:rsidR="00E13876" w:rsidRDefault="00E13876" w:rsidP="00903C1B">
            <w:pPr>
              <w:tabs>
                <w:tab w:val="left" w:pos="241"/>
              </w:tabs>
              <w:spacing w:line="260" w:lineRule="exact"/>
              <w:jc w:val="both"/>
              <w:rPr>
                <w:rFonts w:ascii="Tahoma" w:hAnsi="Tahoma" w:cs="Tahoma"/>
                <w:sz w:val="20"/>
                <w:szCs w:val="20"/>
              </w:rPr>
            </w:pPr>
          </w:p>
          <w:p w:rsidR="008270F8" w:rsidRPr="00E13876" w:rsidRDefault="006A7796" w:rsidP="00E13876">
            <w:pPr>
              <w:pStyle w:val="a5"/>
              <w:numPr>
                <w:ilvl w:val="0"/>
                <w:numId w:val="20"/>
              </w:numPr>
              <w:tabs>
                <w:tab w:val="left" w:pos="241"/>
              </w:tabs>
              <w:spacing w:line="260" w:lineRule="exact"/>
              <w:jc w:val="both"/>
              <w:rPr>
                <w:rFonts w:ascii="Tahoma" w:hAnsi="Tahoma" w:cs="Tahoma"/>
                <w:sz w:val="20"/>
                <w:szCs w:val="20"/>
              </w:rPr>
            </w:pPr>
            <w:r w:rsidRPr="00E13876">
              <w:rPr>
                <w:rFonts w:ascii="Tahoma" w:hAnsi="Tahoma" w:cs="Tahoma"/>
                <w:sz w:val="20"/>
                <w:szCs w:val="20"/>
              </w:rPr>
              <w:t>Περιοδικές δηλώσεις ΦΠΑ (έντυπο Φ2), με αριθμό Δήλωσης (ηλεκτρονική υποβολή)</w:t>
            </w:r>
            <w:r w:rsidR="008270F8" w:rsidRPr="00E13876">
              <w:rPr>
                <w:rFonts w:ascii="Tahoma" w:hAnsi="Tahoma" w:cs="Tahoma"/>
                <w:sz w:val="20"/>
                <w:szCs w:val="20"/>
              </w:rPr>
              <w:t xml:space="preserve"> </w:t>
            </w:r>
            <w:r w:rsidR="0066288D">
              <w:rPr>
                <w:rFonts w:ascii="Tahoma" w:hAnsi="Tahoma" w:cs="Tahoma"/>
                <w:sz w:val="20"/>
                <w:szCs w:val="20"/>
              </w:rPr>
              <w:t>για το έτος 2018.</w:t>
            </w:r>
          </w:p>
          <w:p w:rsidR="0012023B" w:rsidRDefault="0012023B" w:rsidP="0012023B">
            <w:pPr>
              <w:tabs>
                <w:tab w:val="left" w:pos="241"/>
              </w:tabs>
              <w:spacing w:line="260" w:lineRule="exact"/>
              <w:jc w:val="both"/>
              <w:rPr>
                <w:rFonts w:ascii="Tahoma" w:hAnsi="Tahoma" w:cs="Tahoma"/>
                <w:color w:val="2E74B5" w:themeColor="accent5" w:themeShade="BF"/>
                <w:sz w:val="20"/>
                <w:szCs w:val="20"/>
              </w:rPr>
            </w:pPr>
            <w:r w:rsidRPr="009B7842">
              <w:rPr>
                <w:rFonts w:ascii="Tahoma" w:hAnsi="Tahoma" w:cs="Tahoma"/>
                <w:color w:val="0070C0"/>
                <w:sz w:val="20"/>
                <w:szCs w:val="20"/>
              </w:rPr>
              <w:t>(βλ. σχετικό ενδεικτικό υπόδειγ</w:t>
            </w:r>
            <w:r w:rsidRPr="001F6210">
              <w:rPr>
                <w:rFonts w:ascii="Tahoma" w:hAnsi="Tahoma" w:cs="Tahoma"/>
                <w:color w:val="2E74B5" w:themeColor="accent5" w:themeShade="BF"/>
                <w:sz w:val="20"/>
                <w:szCs w:val="20"/>
              </w:rPr>
              <w:t xml:space="preserve">μα </w:t>
            </w:r>
            <w:r>
              <w:rPr>
                <w:rFonts w:ascii="Tahoma" w:hAnsi="Tahoma" w:cs="Tahoma"/>
                <w:color w:val="2E74B5" w:themeColor="accent5" w:themeShade="BF"/>
                <w:sz w:val="20"/>
                <w:szCs w:val="20"/>
              </w:rPr>
              <w:t xml:space="preserve">Εντύπου Φ2 </w:t>
            </w:r>
            <w:r w:rsidR="00401623">
              <w:rPr>
                <w:rFonts w:ascii="Tahoma" w:hAnsi="Tahoma" w:cs="Tahoma"/>
                <w:color w:val="0070C0"/>
                <w:sz w:val="20"/>
                <w:szCs w:val="20"/>
              </w:rPr>
              <w:t>στο</w:t>
            </w:r>
            <w:r w:rsidR="00401623" w:rsidRPr="009B7842">
              <w:rPr>
                <w:rFonts w:ascii="Tahoma" w:hAnsi="Tahoma" w:cs="Tahoma"/>
                <w:color w:val="0070C0"/>
                <w:sz w:val="20"/>
                <w:szCs w:val="20"/>
              </w:rPr>
              <w:t xml:space="preserve"> </w:t>
            </w:r>
            <w:r w:rsidR="00401623" w:rsidRPr="007B16C7">
              <w:rPr>
                <w:rFonts w:ascii="Tahoma" w:hAnsi="Tahoma" w:cs="Tahoma"/>
                <w:color w:val="0070C0"/>
                <w:sz w:val="20"/>
                <w:szCs w:val="20"/>
              </w:rPr>
              <w:t>ΦΑΚΕΛΟ υποδειγμάτων και οδηγιών</w:t>
            </w:r>
            <w:r w:rsidRPr="001F6210">
              <w:rPr>
                <w:rFonts w:ascii="Tahoma" w:hAnsi="Tahoma" w:cs="Tahoma"/>
                <w:color w:val="2E74B5" w:themeColor="accent5" w:themeShade="BF"/>
                <w:sz w:val="20"/>
                <w:szCs w:val="20"/>
              </w:rPr>
              <w:t>).</w:t>
            </w:r>
          </w:p>
          <w:p w:rsidR="00E13876" w:rsidRDefault="00E13876" w:rsidP="0012023B">
            <w:pPr>
              <w:tabs>
                <w:tab w:val="left" w:pos="241"/>
              </w:tabs>
              <w:spacing w:line="260" w:lineRule="exact"/>
              <w:jc w:val="both"/>
              <w:rPr>
                <w:rFonts w:ascii="Tahoma" w:hAnsi="Tahoma" w:cs="Tahoma"/>
                <w:sz w:val="20"/>
                <w:szCs w:val="20"/>
              </w:rPr>
            </w:pPr>
          </w:p>
          <w:p w:rsidR="00E13876" w:rsidRDefault="00E13876" w:rsidP="00E13876">
            <w:pPr>
              <w:jc w:val="both"/>
            </w:pPr>
            <w:r>
              <w:rPr>
                <w:rStyle w:val="fontstyle01"/>
                <w:rFonts w:eastAsia="MS Mincho"/>
              </w:rPr>
              <w:t xml:space="preserve">3. Τιμολόγια ή αποδείξεις λιανικής/παροχής υπηρεσιών για κάθε μήνα λειτουργίας </w:t>
            </w:r>
            <w:r>
              <w:rPr>
                <w:rStyle w:val="fontstyle01"/>
              </w:rPr>
              <w:t>της</w:t>
            </w:r>
            <w:r>
              <w:t xml:space="preserve"> </w:t>
            </w:r>
            <w:r>
              <w:rPr>
                <w:rStyle w:val="fontstyle01"/>
                <w:rFonts w:eastAsia="MS Mincho"/>
              </w:rPr>
              <w:t>επιχείρησης για όλο το έτος 2018</w:t>
            </w:r>
            <w:r w:rsidR="003850BE">
              <w:rPr>
                <w:rStyle w:val="fontstyle01"/>
                <w:rFonts w:eastAsia="MS Mincho"/>
              </w:rPr>
              <w:t xml:space="preserve"> </w:t>
            </w:r>
            <w:r w:rsidR="003850BE" w:rsidRPr="003850BE">
              <w:rPr>
                <w:rFonts w:ascii="Tahoma" w:hAnsi="Tahoma" w:cs="Tahoma"/>
                <w:color w:val="0070C0"/>
                <w:sz w:val="20"/>
                <w:szCs w:val="20"/>
              </w:rPr>
              <w:t>(αρκεί έ</w:t>
            </w:r>
            <w:r w:rsidR="003850BE">
              <w:rPr>
                <w:rFonts w:ascii="Tahoma" w:hAnsi="Tahoma" w:cs="Tahoma"/>
                <w:color w:val="0070C0"/>
                <w:sz w:val="20"/>
                <w:szCs w:val="20"/>
              </w:rPr>
              <w:t xml:space="preserve">να </w:t>
            </w:r>
            <w:r w:rsidR="009469C7">
              <w:rPr>
                <w:rFonts w:ascii="Tahoma" w:hAnsi="Tahoma" w:cs="Tahoma"/>
                <w:color w:val="0070C0"/>
                <w:sz w:val="20"/>
                <w:szCs w:val="20"/>
              </w:rPr>
              <w:t xml:space="preserve">αποδεικτικό στοιχείο λειτουργίας </w:t>
            </w:r>
            <w:r w:rsidR="003850BE">
              <w:rPr>
                <w:rFonts w:ascii="Tahoma" w:hAnsi="Tahoma" w:cs="Tahoma"/>
                <w:color w:val="0070C0"/>
                <w:sz w:val="20"/>
                <w:szCs w:val="20"/>
              </w:rPr>
              <w:t>για κάθε μήνα</w:t>
            </w:r>
            <w:r w:rsidR="003850BE" w:rsidRPr="003850BE">
              <w:rPr>
                <w:rFonts w:ascii="Tahoma" w:hAnsi="Tahoma" w:cs="Tahoma"/>
                <w:color w:val="0070C0"/>
                <w:sz w:val="20"/>
                <w:szCs w:val="20"/>
              </w:rPr>
              <w:t>)</w:t>
            </w: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804532" w:rsidRPr="00804532" w:rsidTr="00E13876">
              <w:trPr>
                <w:trHeight w:val="411"/>
              </w:trPr>
              <w:tc>
                <w:tcPr>
                  <w:tcW w:w="12240" w:type="dxa"/>
                </w:tcPr>
                <w:p w:rsidR="00614846" w:rsidRPr="00804532" w:rsidRDefault="00614846" w:rsidP="00804532">
                  <w:pPr>
                    <w:autoSpaceDE w:val="0"/>
                    <w:autoSpaceDN w:val="0"/>
                    <w:adjustRightInd w:val="0"/>
                    <w:ind w:right="4819"/>
                    <w:jc w:val="both"/>
                    <w:rPr>
                      <w:rFonts w:ascii="Tahoma" w:eastAsiaTheme="minorHAnsi" w:hAnsi="Tahoma" w:cs="Tahoma"/>
                      <w:color w:val="000000"/>
                      <w:sz w:val="20"/>
                      <w:szCs w:val="20"/>
                      <w:lang w:eastAsia="en-US"/>
                    </w:rPr>
                  </w:pPr>
                </w:p>
              </w:tc>
            </w:tr>
          </w:tbl>
          <w:p w:rsidR="006A7796" w:rsidRDefault="006A7796" w:rsidP="00903C1B">
            <w:pPr>
              <w:spacing w:line="260" w:lineRule="exact"/>
              <w:jc w:val="both"/>
              <w:rPr>
                <w:rFonts w:ascii="Tahoma" w:hAnsi="Tahoma" w:cs="Tahoma"/>
                <w:sz w:val="20"/>
                <w:szCs w:val="20"/>
                <w:u w:val="single"/>
              </w:rPr>
            </w:pPr>
            <w:r w:rsidRPr="00FA3226">
              <w:rPr>
                <w:rFonts w:ascii="Tahoma" w:hAnsi="Tahoma" w:cs="Tahoma"/>
                <w:b/>
                <w:sz w:val="20"/>
                <w:szCs w:val="20"/>
                <w:u w:val="single"/>
              </w:rPr>
              <w:t>Β. Επιχειρήσεις με τήρηση διπλογραφικών βιβλίων</w:t>
            </w:r>
            <w:r w:rsidRPr="00FA3226">
              <w:rPr>
                <w:rFonts w:ascii="Tahoma" w:hAnsi="Tahoma" w:cs="Tahoma"/>
                <w:sz w:val="20"/>
                <w:szCs w:val="20"/>
                <w:u w:val="single"/>
              </w:rPr>
              <w:t>:</w:t>
            </w:r>
          </w:p>
          <w:p w:rsidR="006A7796" w:rsidRPr="00FA3226" w:rsidRDefault="006A7796" w:rsidP="00903C1B">
            <w:pPr>
              <w:spacing w:line="260" w:lineRule="exact"/>
              <w:jc w:val="both"/>
              <w:rPr>
                <w:rFonts w:ascii="Tahoma" w:hAnsi="Tahoma" w:cs="Tahoma"/>
                <w:sz w:val="20"/>
                <w:szCs w:val="20"/>
                <w:u w:val="single"/>
              </w:rPr>
            </w:pPr>
          </w:p>
          <w:p w:rsidR="00842AF1" w:rsidRDefault="006A7796" w:rsidP="00B32EBF">
            <w:pPr>
              <w:pStyle w:val="a5"/>
              <w:numPr>
                <w:ilvl w:val="0"/>
                <w:numId w:val="11"/>
              </w:numPr>
              <w:spacing w:line="260" w:lineRule="exact"/>
              <w:jc w:val="both"/>
              <w:rPr>
                <w:rFonts w:ascii="Tahoma" w:hAnsi="Tahoma" w:cs="Tahoma"/>
                <w:sz w:val="20"/>
                <w:szCs w:val="20"/>
              </w:rPr>
            </w:pPr>
            <w:r w:rsidRPr="00F23A3E">
              <w:rPr>
                <w:rFonts w:ascii="Tahoma" w:hAnsi="Tahoma" w:cs="Tahoma"/>
                <w:sz w:val="20"/>
                <w:szCs w:val="20"/>
              </w:rPr>
              <w:t>Ισολογισμοί-αποτελέσματα χρήσης</w:t>
            </w:r>
            <w:r w:rsidR="00EB3DF2">
              <w:rPr>
                <w:rFonts w:ascii="Tahoma" w:hAnsi="Tahoma" w:cs="Tahoma"/>
                <w:sz w:val="20"/>
                <w:szCs w:val="20"/>
              </w:rPr>
              <w:t xml:space="preserve"> </w:t>
            </w:r>
          </w:p>
          <w:p w:rsidR="00842AF1" w:rsidRPr="00842AF1" w:rsidRDefault="006A7796" w:rsidP="00B32EBF">
            <w:pPr>
              <w:pStyle w:val="a5"/>
              <w:numPr>
                <w:ilvl w:val="0"/>
                <w:numId w:val="11"/>
              </w:numPr>
              <w:spacing w:line="260" w:lineRule="exact"/>
              <w:jc w:val="both"/>
              <w:rPr>
                <w:rFonts w:ascii="Tahoma" w:hAnsi="Tahoma" w:cs="Tahoma"/>
                <w:sz w:val="20"/>
                <w:szCs w:val="20"/>
              </w:rPr>
            </w:pPr>
            <w:r w:rsidRPr="00842AF1">
              <w:rPr>
                <w:rFonts w:ascii="Tahoma" w:hAnsi="Tahoma" w:cs="Tahoma"/>
                <w:sz w:val="20"/>
                <w:szCs w:val="20"/>
              </w:rPr>
              <w:t xml:space="preserve">Έντυπα Ε3 </w:t>
            </w:r>
            <w:r w:rsidRPr="00842AF1">
              <w:rPr>
                <w:rFonts w:ascii="Tahoma" w:hAnsi="Tahoma" w:cs="Tahoma"/>
                <w:b/>
                <w:sz w:val="20"/>
                <w:szCs w:val="20"/>
              </w:rPr>
              <w:t>με αριθμό Δήλωσης (ηλεκτρονική υποβολή)</w:t>
            </w:r>
            <w:r w:rsidRPr="00842AF1">
              <w:rPr>
                <w:rFonts w:ascii="Tahoma" w:hAnsi="Tahoma" w:cs="Tahoma"/>
                <w:sz w:val="20"/>
                <w:szCs w:val="20"/>
              </w:rPr>
              <w:t xml:space="preserve"> </w:t>
            </w:r>
          </w:p>
          <w:p w:rsidR="006A7796" w:rsidRDefault="006A7796" w:rsidP="00E64BD4">
            <w:pPr>
              <w:tabs>
                <w:tab w:val="left" w:pos="241"/>
              </w:tabs>
              <w:spacing w:line="260" w:lineRule="exact"/>
              <w:jc w:val="both"/>
              <w:rPr>
                <w:rFonts w:ascii="Tahoma" w:hAnsi="Tahoma" w:cs="Tahoma"/>
                <w:sz w:val="20"/>
                <w:szCs w:val="20"/>
              </w:rPr>
            </w:pPr>
            <w:r>
              <w:rPr>
                <w:rFonts w:ascii="Tahoma" w:hAnsi="Tahoma" w:cs="Tahoma"/>
                <w:sz w:val="20"/>
                <w:szCs w:val="20"/>
              </w:rPr>
              <w:t>και γ</w:t>
            </w:r>
            <w:r w:rsidRPr="00DD2292">
              <w:rPr>
                <w:rFonts w:ascii="Tahoma" w:hAnsi="Tahoma" w:cs="Tahoma"/>
                <w:sz w:val="20"/>
                <w:szCs w:val="20"/>
              </w:rPr>
              <w:t xml:space="preserve">ια τις </w:t>
            </w:r>
            <w:r w:rsidRPr="00FA3226">
              <w:rPr>
                <w:rFonts w:ascii="Tahoma" w:hAnsi="Tahoma" w:cs="Tahoma"/>
                <w:b/>
                <w:sz w:val="20"/>
                <w:szCs w:val="20"/>
                <w:u w:val="single"/>
              </w:rPr>
              <w:t>τρεις (3) κλεισμένες διαχειριστικές χρήσεις</w:t>
            </w:r>
            <w:r w:rsidRPr="00BB5FD5">
              <w:rPr>
                <w:rFonts w:ascii="Tahoma" w:hAnsi="Tahoma" w:cs="Tahoma"/>
                <w:sz w:val="20"/>
                <w:szCs w:val="20"/>
              </w:rPr>
              <w:t xml:space="preserve"> </w:t>
            </w:r>
            <w:r w:rsidRPr="00685860">
              <w:rPr>
                <w:rFonts w:ascii="Tahoma" w:hAnsi="Tahoma" w:cs="Tahoma"/>
                <w:b/>
                <w:sz w:val="20"/>
                <w:szCs w:val="20"/>
                <w:u w:val="single"/>
              </w:rPr>
              <w:t>που προηγούνται του έτους υποβολής</w:t>
            </w:r>
            <w:r w:rsidRPr="00BB5FD5">
              <w:rPr>
                <w:rFonts w:ascii="Tahoma" w:hAnsi="Tahoma" w:cs="Tahoma"/>
                <w:sz w:val="20"/>
                <w:szCs w:val="20"/>
              </w:rPr>
              <w:t xml:space="preserve"> </w:t>
            </w:r>
            <w:r w:rsidRPr="00685860">
              <w:rPr>
                <w:rFonts w:ascii="Tahoma" w:hAnsi="Tahoma" w:cs="Tahoma"/>
                <w:b/>
                <w:sz w:val="20"/>
                <w:szCs w:val="20"/>
                <w:u w:val="single"/>
              </w:rPr>
              <w:t>της αίτησης χρηματοδότησης</w:t>
            </w:r>
            <w:r>
              <w:rPr>
                <w:rFonts w:ascii="Tahoma" w:hAnsi="Tahoma" w:cs="Tahoma"/>
                <w:sz w:val="20"/>
                <w:szCs w:val="20"/>
              </w:rPr>
              <w:t xml:space="preserve"> για τις οποίες </w:t>
            </w:r>
            <w:r w:rsidRPr="00595273">
              <w:rPr>
                <w:rFonts w:ascii="Tahoma" w:hAnsi="Tahoma" w:cs="Tahoma"/>
                <w:sz w:val="20"/>
                <w:szCs w:val="20"/>
              </w:rPr>
              <w:t xml:space="preserve">έχουν υποβληθεί </w:t>
            </w:r>
            <w:r>
              <w:rPr>
                <w:rFonts w:ascii="Tahoma" w:hAnsi="Tahoma" w:cs="Tahoma"/>
                <w:sz w:val="20"/>
                <w:szCs w:val="20"/>
              </w:rPr>
              <w:t xml:space="preserve">τα </w:t>
            </w:r>
            <w:r w:rsidRPr="00595273">
              <w:rPr>
                <w:rFonts w:ascii="Tahoma" w:hAnsi="Tahoma" w:cs="Tahoma"/>
                <w:sz w:val="20"/>
                <w:szCs w:val="20"/>
              </w:rPr>
              <w:t xml:space="preserve">επίσημα φορολογικά </w:t>
            </w:r>
            <w:r>
              <w:rPr>
                <w:rFonts w:ascii="Tahoma" w:hAnsi="Tahoma" w:cs="Tahoma"/>
                <w:sz w:val="20"/>
                <w:szCs w:val="20"/>
              </w:rPr>
              <w:t>έντυπα</w:t>
            </w:r>
            <w:r w:rsidR="00842AF1">
              <w:rPr>
                <w:rFonts w:ascii="Tahoma" w:hAnsi="Tahoma" w:cs="Tahoma"/>
                <w:sz w:val="20"/>
                <w:szCs w:val="20"/>
              </w:rPr>
              <w:t>.</w:t>
            </w:r>
          </w:p>
          <w:p w:rsidR="0012023B" w:rsidRDefault="0012023B" w:rsidP="00E64BD4">
            <w:pPr>
              <w:tabs>
                <w:tab w:val="left" w:pos="241"/>
              </w:tabs>
              <w:spacing w:line="260" w:lineRule="exact"/>
              <w:jc w:val="both"/>
              <w:rPr>
                <w:rFonts w:ascii="Tahoma" w:hAnsi="Tahoma" w:cs="Tahoma"/>
                <w:sz w:val="20"/>
                <w:szCs w:val="20"/>
              </w:rPr>
            </w:pPr>
          </w:p>
          <w:p w:rsidR="00296C68" w:rsidRDefault="00842AF1" w:rsidP="00E64BD4">
            <w:pPr>
              <w:tabs>
                <w:tab w:val="left" w:pos="241"/>
              </w:tabs>
              <w:spacing w:line="260" w:lineRule="exact"/>
              <w:jc w:val="both"/>
              <w:rPr>
                <w:rFonts w:ascii="Tahoma" w:hAnsi="Tahoma" w:cs="Tahoma"/>
                <w:color w:val="0070C0"/>
                <w:sz w:val="20"/>
                <w:szCs w:val="20"/>
              </w:rPr>
            </w:pPr>
            <w:r w:rsidRPr="00CC10CD">
              <w:rPr>
                <w:rFonts w:ascii="Tahoma" w:hAnsi="Tahoma" w:cs="Tahoma"/>
                <w:color w:val="0070C0"/>
                <w:sz w:val="20"/>
                <w:szCs w:val="20"/>
              </w:rPr>
              <w:t xml:space="preserve">Όσον αφορά το σημείο (1) </w:t>
            </w:r>
            <w:r w:rsidR="00296C68">
              <w:rPr>
                <w:rFonts w:ascii="Tahoma" w:hAnsi="Tahoma" w:cs="Tahoma"/>
                <w:color w:val="0070C0"/>
                <w:sz w:val="20"/>
                <w:szCs w:val="20"/>
              </w:rPr>
              <w:t>επισυνάπτετε</w:t>
            </w:r>
            <w:r w:rsidR="00296C68" w:rsidRPr="00CC10CD">
              <w:rPr>
                <w:rFonts w:ascii="Tahoma" w:hAnsi="Tahoma" w:cs="Tahoma"/>
                <w:color w:val="0070C0"/>
                <w:sz w:val="20"/>
                <w:szCs w:val="20"/>
              </w:rPr>
              <w:t xml:space="preserve"> </w:t>
            </w:r>
            <w:r w:rsidRPr="00CC10CD">
              <w:rPr>
                <w:rFonts w:ascii="Tahoma" w:hAnsi="Tahoma" w:cs="Tahoma"/>
                <w:color w:val="0070C0"/>
                <w:sz w:val="20"/>
                <w:szCs w:val="20"/>
              </w:rPr>
              <w:t xml:space="preserve">αντίγραφα των υποβεβλημένων οικονομικών καταστάσεων στο ΓΕΜΗ για όσες επιχειρήσεις έχουν τη σχετική </w:t>
            </w:r>
            <w:r w:rsidRPr="00CC10CD">
              <w:rPr>
                <w:rFonts w:ascii="Tahoma" w:hAnsi="Tahoma" w:cs="Tahoma"/>
                <w:color w:val="0070C0"/>
                <w:sz w:val="20"/>
                <w:szCs w:val="20"/>
              </w:rPr>
              <w:lastRenderedPageBreak/>
              <w:t>υποχρέωση</w:t>
            </w:r>
            <w:r w:rsidR="009469C7">
              <w:rPr>
                <w:rFonts w:ascii="Tahoma" w:hAnsi="Tahoma" w:cs="Tahoma"/>
                <w:color w:val="0070C0"/>
                <w:sz w:val="20"/>
                <w:szCs w:val="20"/>
              </w:rPr>
              <w:t xml:space="preserve"> (</w:t>
            </w:r>
            <w:r w:rsidR="009469C7" w:rsidRPr="00927EE4">
              <w:rPr>
                <w:rFonts w:ascii="Tahoma" w:hAnsi="Tahoma" w:cs="Tahoma"/>
                <w:color w:val="0070C0"/>
                <w:sz w:val="20"/>
                <w:szCs w:val="20"/>
              </w:rPr>
              <w:t>Σε περίπτωση που δεν έχει ολοκληρωθεί η διαδικασία δημοσίευσης τους στ</w:t>
            </w:r>
            <w:r w:rsidR="009469C7">
              <w:rPr>
                <w:rFonts w:ascii="Tahoma" w:hAnsi="Tahoma" w:cs="Tahoma"/>
                <w:color w:val="0070C0"/>
                <w:sz w:val="20"/>
                <w:szCs w:val="20"/>
              </w:rPr>
              <w:t>ο ΓΕΜΗ, επισυνάπτεται ο υποβληθείς</w:t>
            </w:r>
            <w:r w:rsidR="009469C7" w:rsidRPr="00927EE4">
              <w:rPr>
                <w:rFonts w:ascii="Tahoma" w:hAnsi="Tahoma" w:cs="Tahoma"/>
                <w:color w:val="0070C0"/>
                <w:sz w:val="20"/>
                <w:szCs w:val="20"/>
              </w:rPr>
              <w:t xml:space="preserve"> Ισολογισμός στο ΓΕΜΗ, καθώς και η</w:t>
            </w:r>
            <w:r w:rsidR="009469C7">
              <w:rPr>
                <w:rFonts w:ascii="Tahoma" w:hAnsi="Tahoma" w:cs="Tahoma"/>
                <w:color w:val="0070C0"/>
                <w:sz w:val="20"/>
                <w:szCs w:val="20"/>
              </w:rPr>
              <w:t xml:space="preserve"> σχετική αίτηση καταχώρησής του)</w:t>
            </w:r>
            <w:r w:rsidRPr="00CC10CD">
              <w:rPr>
                <w:rFonts w:ascii="Tahoma" w:hAnsi="Tahoma" w:cs="Tahoma"/>
                <w:color w:val="0070C0"/>
                <w:sz w:val="20"/>
                <w:szCs w:val="20"/>
              </w:rPr>
              <w:t xml:space="preserve">. </w:t>
            </w:r>
            <w:r w:rsidR="00296C68" w:rsidRPr="00CC10CD">
              <w:rPr>
                <w:rFonts w:ascii="Tahoma" w:hAnsi="Tahoma" w:cs="Tahoma"/>
                <w:color w:val="0070C0"/>
                <w:sz w:val="20"/>
                <w:szCs w:val="20"/>
              </w:rPr>
              <w:t>Για ατομ</w:t>
            </w:r>
            <w:r w:rsidR="00296C68">
              <w:rPr>
                <w:rFonts w:ascii="Tahoma" w:hAnsi="Tahoma" w:cs="Tahoma"/>
                <w:color w:val="0070C0"/>
                <w:sz w:val="20"/>
                <w:szCs w:val="20"/>
              </w:rPr>
              <w:t>ικές επιχειρήσεις επισυνάπτετε ισολογισμούς</w:t>
            </w:r>
            <w:r w:rsidR="00296C68" w:rsidRPr="00CC10CD">
              <w:rPr>
                <w:rFonts w:ascii="Tahoma" w:hAnsi="Tahoma" w:cs="Tahoma"/>
                <w:color w:val="0070C0"/>
                <w:sz w:val="20"/>
                <w:szCs w:val="20"/>
              </w:rPr>
              <w:t>-αποτελέσματα χρήσης</w:t>
            </w:r>
            <w:r w:rsidRPr="00CC10CD">
              <w:rPr>
                <w:rFonts w:ascii="Tahoma" w:hAnsi="Tahoma" w:cs="Tahoma"/>
                <w:color w:val="0070C0"/>
                <w:sz w:val="20"/>
                <w:szCs w:val="20"/>
              </w:rPr>
              <w:t xml:space="preserve"> με σφραγίδα και υπογραφή του λογιστή της επιχε</w:t>
            </w:r>
            <w:r w:rsidR="008D703A">
              <w:rPr>
                <w:rFonts w:ascii="Tahoma" w:hAnsi="Tahoma" w:cs="Tahoma"/>
                <w:color w:val="0070C0"/>
                <w:sz w:val="20"/>
                <w:szCs w:val="20"/>
              </w:rPr>
              <w:t>ίρησης ή του νομίμου εκπροσώπου (βλ. επισυναπτόμενο</w:t>
            </w:r>
            <w:r w:rsidR="008D703A" w:rsidRPr="00CC10CD">
              <w:rPr>
                <w:rFonts w:ascii="Tahoma" w:hAnsi="Tahoma" w:cs="Tahoma"/>
                <w:color w:val="0070C0"/>
                <w:sz w:val="20"/>
                <w:szCs w:val="20"/>
              </w:rPr>
              <w:t xml:space="preserve"> </w:t>
            </w:r>
            <w:r w:rsidR="008D703A">
              <w:rPr>
                <w:rFonts w:ascii="Tahoma" w:hAnsi="Tahoma" w:cs="Tahoma"/>
                <w:color w:val="0070C0"/>
                <w:sz w:val="20"/>
                <w:szCs w:val="20"/>
              </w:rPr>
              <w:t xml:space="preserve">υπόδειγμα στο </w:t>
            </w:r>
            <w:r w:rsidR="008D703A" w:rsidRPr="007B16C7">
              <w:rPr>
                <w:rFonts w:ascii="Tahoma" w:hAnsi="Tahoma" w:cs="Tahoma"/>
                <w:color w:val="0070C0"/>
                <w:sz w:val="20"/>
                <w:szCs w:val="20"/>
              </w:rPr>
              <w:t>ΦΑΚΕΛΟ υποδειγμάτων και οδηγιών</w:t>
            </w:r>
            <w:r w:rsidR="008D703A" w:rsidRPr="00CC10CD">
              <w:rPr>
                <w:rFonts w:ascii="Tahoma" w:hAnsi="Tahoma" w:cs="Tahoma"/>
                <w:color w:val="0070C0"/>
                <w:sz w:val="20"/>
                <w:szCs w:val="20"/>
              </w:rPr>
              <w:t>).</w:t>
            </w:r>
            <w:r w:rsidR="00044BD4" w:rsidRPr="00CC10CD">
              <w:rPr>
                <w:rFonts w:ascii="Tahoma" w:hAnsi="Tahoma" w:cs="Tahoma"/>
                <w:color w:val="0070C0"/>
                <w:sz w:val="20"/>
                <w:szCs w:val="20"/>
              </w:rPr>
              <w:t xml:space="preserve"> Από τα παραπάνω εξάγονται στοιχεία που αφορούν το ενεργητικό της επιχείρησης και τυχόν διαθέσιμα</w:t>
            </w:r>
            <w:r w:rsidR="00E07448" w:rsidRPr="00CC10CD">
              <w:rPr>
                <w:rFonts w:ascii="Tahoma" w:hAnsi="Tahoma" w:cs="Tahoma"/>
                <w:color w:val="0070C0"/>
                <w:sz w:val="20"/>
                <w:szCs w:val="20"/>
              </w:rPr>
              <w:t xml:space="preserve"> κεφάλαια αυτής</w:t>
            </w:r>
            <w:r w:rsidR="00044BD4" w:rsidRPr="00CC10CD">
              <w:rPr>
                <w:rFonts w:ascii="Tahoma" w:hAnsi="Tahoma" w:cs="Tahoma"/>
                <w:color w:val="0070C0"/>
                <w:sz w:val="20"/>
                <w:szCs w:val="20"/>
              </w:rPr>
              <w:t xml:space="preserve"> (φορολογηθέντα αποθεματικά, κέρδη εις νέον κλπ.) στην περίπτωση που έχει επιλεγεί σχετικός τρόπος κάλυψης της ιδίας συμμετοχ</w:t>
            </w:r>
            <w:r w:rsidR="008D703A">
              <w:rPr>
                <w:rFonts w:ascii="Tahoma" w:hAnsi="Tahoma" w:cs="Tahoma"/>
                <w:color w:val="0070C0"/>
                <w:sz w:val="20"/>
                <w:szCs w:val="20"/>
              </w:rPr>
              <w:t>ής.</w:t>
            </w:r>
          </w:p>
          <w:p w:rsidR="00296C68" w:rsidRDefault="00296C68" w:rsidP="00E64BD4">
            <w:pPr>
              <w:tabs>
                <w:tab w:val="left" w:pos="241"/>
              </w:tabs>
              <w:spacing w:line="260" w:lineRule="exact"/>
              <w:jc w:val="both"/>
              <w:rPr>
                <w:rFonts w:ascii="Tahoma" w:hAnsi="Tahoma" w:cs="Tahoma"/>
                <w:color w:val="0070C0"/>
                <w:sz w:val="20"/>
                <w:szCs w:val="20"/>
              </w:rPr>
            </w:pPr>
          </w:p>
          <w:p w:rsidR="00E64BD4" w:rsidRDefault="00842AF1" w:rsidP="00E64BD4">
            <w:pPr>
              <w:tabs>
                <w:tab w:val="left" w:pos="241"/>
              </w:tabs>
              <w:spacing w:line="260" w:lineRule="exact"/>
              <w:jc w:val="both"/>
              <w:rPr>
                <w:rFonts w:ascii="Tahoma" w:hAnsi="Tahoma" w:cs="Tahoma"/>
                <w:color w:val="0070C0"/>
                <w:sz w:val="20"/>
                <w:szCs w:val="20"/>
              </w:rPr>
            </w:pPr>
            <w:r w:rsidRPr="00CC10CD">
              <w:rPr>
                <w:rFonts w:ascii="Tahoma" w:hAnsi="Tahoma" w:cs="Tahoma"/>
                <w:color w:val="0070C0"/>
                <w:sz w:val="20"/>
                <w:szCs w:val="20"/>
              </w:rPr>
              <w:t xml:space="preserve">Όσον αφορά το σημείο (2) επισυνάπτονται </w:t>
            </w:r>
            <w:r w:rsidR="00E64BD4" w:rsidRPr="00CC10CD">
              <w:rPr>
                <w:rFonts w:ascii="Tahoma" w:hAnsi="Tahoma" w:cs="Tahoma"/>
                <w:color w:val="0070C0"/>
                <w:sz w:val="20"/>
                <w:szCs w:val="20"/>
              </w:rPr>
              <w:t>αντίγραφα των υποβεβλημένων φορολογικών εντύπων (να φέρουν αριθμό δήλωσης)</w:t>
            </w:r>
            <w:r w:rsidR="00CF7B02">
              <w:rPr>
                <w:rFonts w:ascii="Tahoma" w:hAnsi="Tahoma" w:cs="Tahoma"/>
                <w:color w:val="0070C0"/>
                <w:sz w:val="20"/>
                <w:szCs w:val="20"/>
              </w:rPr>
              <w:t xml:space="preserve"> </w:t>
            </w:r>
            <w:r w:rsidR="00CF7B02" w:rsidRPr="009E1FC1">
              <w:rPr>
                <w:rFonts w:ascii="Tahoma" w:hAnsi="Tahoma" w:cs="Tahoma"/>
                <w:color w:val="0070C0"/>
                <w:sz w:val="20"/>
                <w:szCs w:val="20"/>
              </w:rPr>
              <w:t>για πλήρεις διαχειριστικές χρήσεις (ολόκληρα έτη)</w:t>
            </w:r>
            <w:r w:rsidR="00044BD4" w:rsidRPr="00CC10CD">
              <w:rPr>
                <w:rFonts w:ascii="Tahoma" w:hAnsi="Tahoma" w:cs="Tahoma"/>
                <w:color w:val="0070C0"/>
                <w:sz w:val="20"/>
                <w:szCs w:val="20"/>
              </w:rPr>
              <w:t>,</w:t>
            </w:r>
            <w:r w:rsidR="00E64BD4" w:rsidRPr="00CC10CD">
              <w:rPr>
                <w:rFonts w:ascii="Tahoma" w:hAnsi="Tahoma" w:cs="Tahoma"/>
                <w:color w:val="0070C0"/>
                <w:sz w:val="20"/>
                <w:szCs w:val="20"/>
              </w:rPr>
              <w:t xml:space="preserve"> από τα οποία εξάγονται τα στοιχεία που συμπληρώνονται στην αίτηση χρηματοδότησης και αφορούν τον κύκλο εργασιών, τα κέρδη προ φόρων, τόκων και α</w:t>
            </w:r>
            <w:r w:rsidR="00296C68">
              <w:rPr>
                <w:rFonts w:ascii="Tahoma" w:hAnsi="Tahoma" w:cs="Tahoma"/>
                <w:color w:val="0070C0"/>
                <w:sz w:val="20"/>
                <w:szCs w:val="20"/>
              </w:rPr>
              <w:t xml:space="preserve">ποσβέσεων, οι αγορές παγίων κλπ. </w:t>
            </w:r>
            <w:r w:rsidR="00296C68" w:rsidRPr="009B7842">
              <w:rPr>
                <w:rFonts w:ascii="Tahoma" w:hAnsi="Tahoma" w:cs="Tahoma"/>
                <w:color w:val="0070C0"/>
                <w:sz w:val="20"/>
                <w:szCs w:val="20"/>
              </w:rPr>
              <w:t>(βλ. σχετικό ενδεικτικό υπόδειγ</w:t>
            </w:r>
            <w:r w:rsidR="00296C68" w:rsidRPr="001F6210">
              <w:rPr>
                <w:rFonts w:ascii="Tahoma" w:hAnsi="Tahoma" w:cs="Tahoma"/>
                <w:color w:val="2E74B5" w:themeColor="accent5" w:themeShade="BF"/>
                <w:sz w:val="20"/>
                <w:szCs w:val="20"/>
              </w:rPr>
              <w:t xml:space="preserve">μα </w:t>
            </w:r>
            <w:r w:rsidR="00296C68">
              <w:rPr>
                <w:rFonts w:ascii="Tahoma" w:hAnsi="Tahoma" w:cs="Tahoma"/>
                <w:color w:val="2E74B5" w:themeColor="accent5" w:themeShade="BF"/>
                <w:sz w:val="20"/>
                <w:szCs w:val="20"/>
              </w:rPr>
              <w:t xml:space="preserve">εντύπου Ε3 </w:t>
            </w:r>
            <w:r w:rsidR="00296C68" w:rsidRPr="001F6210">
              <w:rPr>
                <w:rFonts w:ascii="Tahoma" w:hAnsi="Tahoma" w:cs="Tahoma"/>
                <w:color w:val="2E74B5" w:themeColor="accent5" w:themeShade="BF"/>
                <w:sz w:val="20"/>
                <w:szCs w:val="20"/>
              </w:rPr>
              <w:t xml:space="preserve">στο </w:t>
            </w:r>
            <w:r w:rsidR="00296C68" w:rsidRPr="007B16C7">
              <w:rPr>
                <w:rFonts w:ascii="Tahoma" w:hAnsi="Tahoma" w:cs="Tahoma"/>
                <w:color w:val="0070C0"/>
                <w:sz w:val="20"/>
                <w:szCs w:val="20"/>
              </w:rPr>
              <w:t>ΦΑΚΕΛΟ υποδειγμάτων και οδηγιών</w:t>
            </w:r>
            <w:r w:rsidR="00296C68" w:rsidRPr="001F6210">
              <w:rPr>
                <w:rFonts w:ascii="Tahoma" w:hAnsi="Tahoma" w:cs="Tahoma"/>
                <w:color w:val="2E74B5" w:themeColor="accent5" w:themeShade="BF"/>
                <w:sz w:val="20"/>
                <w:szCs w:val="20"/>
              </w:rPr>
              <w:t>).</w:t>
            </w:r>
            <w:r w:rsidR="00E64BD4" w:rsidRPr="00CC10CD">
              <w:rPr>
                <w:rFonts w:ascii="Tahoma" w:hAnsi="Tahoma" w:cs="Tahoma"/>
                <w:color w:val="0070C0"/>
                <w:sz w:val="20"/>
                <w:szCs w:val="20"/>
              </w:rPr>
              <w:t xml:space="preserve"> </w:t>
            </w:r>
          </w:p>
          <w:p w:rsidR="00E13876" w:rsidRDefault="00E13876" w:rsidP="00E64BD4">
            <w:pPr>
              <w:tabs>
                <w:tab w:val="left" w:pos="241"/>
              </w:tabs>
              <w:spacing w:line="260" w:lineRule="exact"/>
              <w:jc w:val="both"/>
              <w:rPr>
                <w:rFonts w:ascii="Tahoma" w:hAnsi="Tahoma" w:cs="Tahoma"/>
                <w:color w:val="0070C0"/>
                <w:sz w:val="20"/>
                <w:szCs w:val="20"/>
              </w:rPr>
            </w:pPr>
          </w:p>
          <w:p w:rsidR="00E13876" w:rsidRDefault="00E13876" w:rsidP="00E13876">
            <w:pPr>
              <w:jc w:val="both"/>
            </w:pPr>
            <w:r>
              <w:rPr>
                <w:rStyle w:val="fontstyle01"/>
                <w:rFonts w:eastAsia="MS Mincho"/>
              </w:rPr>
              <w:t xml:space="preserve">3. Τιμολόγια ή αποδείξεις λιανικής/παροχής υπηρεσιών για κάθε μήνα λειτουργίας </w:t>
            </w:r>
            <w:r>
              <w:rPr>
                <w:rStyle w:val="fontstyle01"/>
              </w:rPr>
              <w:t xml:space="preserve">της </w:t>
            </w:r>
            <w:r>
              <w:rPr>
                <w:rStyle w:val="fontstyle01"/>
                <w:rFonts w:eastAsia="MS Mincho"/>
              </w:rPr>
              <w:t>επιχείρησης για όλο το έτος 2018</w:t>
            </w:r>
            <w:r w:rsidR="009469C7">
              <w:rPr>
                <w:rStyle w:val="fontstyle01"/>
                <w:rFonts w:eastAsia="MS Mincho"/>
              </w:rPr>
              <w:t xml:space="preserve"> </w:t>
            </w:r>
            <w:r w:rsidR="009469C7" w:rsidRPr="003850BE">
              <w:rPr>
                <w:rFonts w:ascii="Tahoma" w:hAnsi="Tahoma" w:cs="Tahoma"/>
                <w:color w:val="0070C0"/>
                <w:sz w:val="20"/>
                <w:szCs w:val="20"/>
              </w:rPr>
              <w:t>(αρκεί έ</w:t>
            </w:r>
            <w:r w:rsidR="009469C7">
              <w:rPr>
                <w:rFonts w:ascii="Tahoma" w:hAnsi="Tahoma" w:cs="Tahoma"/>
                <w:color w:val="0070C0"/>
                <w:sz w:val="20"/>
                <w:szCs w:val="20"/>
              </w:rPr>
              <w:t>να αποδεικτικό στοιχείο λειτουργίας για κάθε μήνα</w:t>
            </w:r>
            <w:r w:rsidR="009469C7" w:rsidRPr="003850BE">
              <w:rPr>
                <w:rFonts w:ascii="Tahoma" w:hAnsi="Tahoma" w:cs="Tahoma"/>
                <w:color w:val="0070C0"/>
                <w:sz w:val="20"/>
                <w:szCs w:val="20"/>
              </w:rPr>
              <w:t>)</w:t>
            </w:r>
          </w:p>
          <w:p w:rsidR="0012023B" w:rsidRPr="00CC10CD" w:rsidRDefault="0012023B" w:rsidP="00E64BD4">
            <w:pPr>
              <w:tabs>
                <w:tab w:val="left" w:pos="241"/>
              </w:tabs>
              <w:spacing w:line="260" w:lineRule="exact"/>
              <w:jc w:val="both"/>
              <w:rPr>
                <w:rFonts w:ascii="Tahoma" w:hAnsi="Tahoma" w:cs="Tahoma"/>
                <w:color w:val="0070C0"/>
                <w:sz w:val="20"/>
                <w:szCs w:val="20"/>
              </w:rPr>
            </w:pPr>
          </w:p>
          <w:p w:rsidR="00E13876" w:rsidRPr="00F44B22" w:rsidRDefault="00F44B22" w:rsidP="00F44B22">
            <w:pPr>
              <w:tabs>
                <w:tab w:val="left" w:pos="241"/>
              </w:tabs>
              <w:spacing w:line="260" w:lineRule="exact"/>
              <w:ind w:left="33"/>
              <w:jc w:val="both"/>
              <w:rPr>
                <w:rFonts w:ascii="Tahoma" w:hAnsi="Tahoma" w:cs="Tahoma"/>
                <w:sz w:val="20"/>
                <w:szCs w:val="20"/>
              </w:rPr>
            </w:pPr>
            <w:r>
              <w:rPr>
                <w:rFonts w:ascii="Tahoma" w:hAnsi="Tahoma" w:cs="Tahoma"/>
                <w:sz w:val="20"/>
                <w:szCs w:val="20"/>
              </w:rPr>
              <w:t>4.</w:t>
            </w:r>
            <w:r w:rsidR="00E13876" w:rsidRPr="00F44B22">
              <w:rPr>
                <w:rFonts w:ascii="Tahoma" w:hAnsi="Tahoma" w:cs="Tahoma"/>
                <w:sz w:val="20"/>
                <w:szCs w:val="20"/>
              </w:rPr>
              <w:t xml:space="preserve">Περιοδικές δηλώσεις ΦΠΑ (έντυπο Φ2), με αριθμό Δήλωσης (ηλεκτρονική υποβολή) </w:t>
            </w:r>
            <w:r w:rsidRPr="00F44B22">
              <w:rPr>
                <w:rFonts w:ascii="Tahoma" w:hAnsi="Tahoma" w:cs="Tahoma"/>
                <w:sz w:val="20"/>
                <w:szCs w:val="20"/>
              </w:rPr>
              <w:t>για το έτος 2018.</w:t>
            </w:r>
          </w:p>
          <w:p w:rsidR="00E13876" w:rsidRDefault="00E13876" w:rsidP="00E13876">
            <w:pPr>
              <w:tabs>
                <w:tab w:val="left" w:pos="241"/>
              </w:tabs>
              <w:spacing w:line="260" w:lineRule="exact"/>
              <w:jc w:val="both"/>
              <w:rPr>
                <w:rFonts w:ascii="Tahoma" w:hAnsi="Tahoma" w:cs="Tahoma"/>
                <w:color w:val="2E74B5" w:themeColor="accent5" w:themeShade="BF"/>
                <w:sz w:val="20"/>
                <w:szCs w:val="20"/>
              </w:rPr>
            </w:pPr>
            <w:r w:rsidRPr="009B7842">
              <w:rPr>
                <w:rFonts w:ascii="Tahoma" w:hAnsi="Tahoma" w:cs="Tahoma"/>
                <w:color w:val="0070C0"/>
                <w:sz w:val="20"/>
                <w:szCs w:val="20"/>
              </w:rPr>
              <w:t>(βλ. σχετικό ενδεικτικό υπόδειγ</w:t>
            </w:r>
            <w:r w:rsidRPr="001F6210">
              <w:rPr>
                <w:rFonts w:ascii="Tahoma" w:hAnsi="Tahoma" w:cs="Tahoma"/>
                <w:color w:val="2E74B5" w:themeColor="accent5" w:themeShade="BF"/>
                <w:sz w:val="20"/>
                <w:szCs w:val="20"/>
              </w:rPr>
              <w:t xml:space="preserve">μα </w:t>
            </w:r>
            <w:r>
              <w:rPr>
                <w:rFonts w:ascii="Tahoma" w:hAnsi="Tahoma" w:cs="Tahoma"/>
                <w:color w:val="2E74B5" w:themeColor="accent5" w:themeShade="BF"/>
                <w:sz w:val="20"/>
                <w:szCs w:val="20"/>
              </w:rPr>
              <w:t xml:space="preserve">Εντύπου Φ2 </w:t>
            </w:r>
            <w:r w:rsidRPr="001F6210">
              <w:rPr>
                <w:rFonts w:ascii="Tahoma" w:hAnsi="Tahoma" w:cs="Tahoma"/>
                <w:color w:val="2E74B5" w:themeColor="accent5" w:themeShade="BF"/>
                <w:sz w:val="20"/>
                <w:szCs w:val="20"/>
              </w:rPr>
              <w:t xml:space="preserve">στο </w:t>
            </w:r>
            <w:r w:rsidR="000215C6" w:rsidRPr="007B16C7">
              <w:rPr>
                <w:rFonts w:ascii="Tahoma" w:hAnsi="Tahoma" w:cs="Tahoma"/>
                <w:color w:val="0070C0"/>
                <w:sz w:val="20"/>
                <w:szCs w:val="20"/>
              </w:rPr>
              <w:t>ΦΑΚΕΛΟ υποδειγμάτων και οδηγιών</w:t>
            </w:r>
            <w:r w:rsidRPr="001F6210">
              <w:rPr>
                <w:rFonts w:ascii="Tahoma" w:hAnsi="Tahoma" w:cs="Tahoma"/>
                <w:color w:val="2E74B5" w:themeColor="accent5" w:themeShade="BF"/>
                <w:sz w:val="20"/>
                <w:szCs w:val="20"/>
              </w:rPr>
              <w:t>).</w:t>
            </w:r>
          </w:p>
          <w:p w:rsidR="007C680B" w:rsidRPr="00CC10CD" w:rsidRDefault="007C680B" w:rsidP="007C680B">
            <w:pPr>
              <w:tabs>
                <w:tab w:val="left" w:pos="241"/>
              </w:tabs>
              <w:spacing w:line="260" w:lineRule="exact"/>
              <w:jc w:val="both"/>
              <w:rPr>
                <w:rFonts w:ascii="Tahoma" w:hAnsi="Tahoma" w:cs="Tahoma"/>
                <w:color w:val="0070C0"/>
                <w:sz w:val="20"/>
                <w:szCs w:val="20"/>
              </w:rPr>
            </w:pPr>
          </w:p>
          <w:p w:rsidR="00B32EBF" w:rsidRPr="00DD0A84" w:rsidRDefault="00B32EBF" w:rsidP="00B32EBF">
            <w:pPr>
              <w:jc w:val="both"/>
              <w:rPr>
                <w:rFonts w:ascii="Tahoma" w:hAnsi="Tahoma" w:cs="Tahoma"/>
                <w:b/>
                <w:color w:val="0070C0"/>
                <w:sz w:val="20"/>
                <w:szCs w:val="20"/>
                <w:u w:val="single"/>
              </w:rPr>
            </w:pPr>
            <w:r w:rsidRPr="00DD0A84">
              <w:rPr>
                <w:rFonts w:ascii="Tahoma" w:hAnsi="Tahoma" w:cs="Tahoma"/>
                <w:b/>
                <w:color w:val="0070C0"/>
                <w:sz w:val="20"/>
                <w:szCs w:val="20"/>
                <w:u w:val="single"/>
              </w:rPr>
              <w:t>Σημειώνονται τα κάτωθι:</w:t>
            </w:r>
          </w:p>
          <w:p w:rsidR="007C680B" w:rsidRPr="00DD0A84" w:rsidRDefault="007C680B" w:rsidP="00903C1B">
            <w:pPr>
              <w:tabs>
                <w:tab w:val="left" w:pos="271"/>
              </w:tabs>
              <w:spacing w:line="260" w:lineRule="exact"/>
              <w:jc w:val="both"/>
              <w:rPr>
                <w:rFonts w:ascii="Tahoma" w:hAnsi="Tahoma" w:cs="Tahoma"/>
                <w:color w:val="0070C0"/>
                <w:sz w:val="20"/>
                <w:szCs w:val="20"/>
              </w:rPr>
            </w:pPr>
          </w:p>
          <w:p w:rsidR="00061884" w:rsidRDefault="00B32EBF" w:rsidP="00B42718">
            <w:pPr>
              <w:jc w:val="both"/>
              <w:rPr>
                <w:rFonts w:ascii="Tahoma" w:hAnsi="Tahoma" w:cs="Tahoma"/>
                <w:color w:val="0070C0"/>
                <w:sz w:val="20"/>
                <w:szCs w:val="20"/>
              </w:rPr>
            </w:pPr>
            <w:r w:rsidRPr="00DD0A84">
              <w:rPr>
                <w:rFonts w:ascii="Tahoma" w:hAnsi="Tahoma" w:cs="Tahoma"/>
                <w:color w:val="0070C0"/>
                <w:sz w:val="20"/>
                <w:szCs w:val="20"/>
              </w:rPr>
              <w:t>Τα παραπάνω δικαιολογητικά υποβάλλονται</w:t>
            </w:r>
            <w:r w:rsidR="00947390">
              <w:rPr>
                <w:rFonts w:ascii="Tahoma" w:hAnsi="Tahoma" w:cs="Tahoma"/>
                <w:color w:val="0070C0"/>
                <w:sz w:val="20"/>
                <w:szCs w:val="20"/>
              </w:rPr>
              <w:t xml:space="preserve"> γ</w:t>
            </w:r>
            <w:r w:rsidRPr="00DD0A84">
              <w:rPr>
                <w:rFonts w:ascii="Tahoma" w:hAnsi="Tahoma" w:cs="Tahoma"/>
                <w:color w:val="0070C0"/>
                <w:sz w:val="20"/>
                <w:szCs w:val="20"/>
              </w:rPr>
              <w:t>ια τον υπολογισ</w:t>
            </w:r>
            <w:r w:rsidR="00B42718">
              <w:rPr>
                <w:rFonts w:ascii="Tahoma" w:hAnsi="Tahoma" w:cs="Tahoma"/>
                <w:color w:val="0070C0"/>
                <w:sz w:val="20"/>
                <w:szCs w:val="20"/>
              </w:rPr>
              <w:t>μό των βαθμολογικών κριτηρίων Β1 και Β3</w:t>
            </w:r>
            <w:r w:rsidRPr="00DD0A84">
              <w:rPr>
                <w:rFonts w:ascii="Tahoma" w:hAnsi="Tahoma" w:cs="Tahoma"/>
                <w:color w:val="0070C0"/>
                <w:sz w:val="20"/>
                <w:szCs w:val="20"/>
              </w:rPr>
              <w:t xml:space="preserve"> σύμφωνα με τα οποί</w:t>
            </w:r>
            <w:r w:rsidR="0087749E" w:rsidRPr="00DD0A84">
              <w:rPr>
                <w:rFonts w:ascii="Tahoma" w:hAnsi="Tahoma" w:cs="Tahoma"/>
                <w:color w:val="0070C0"/>
                <w:sz w:val="20"/>
                <w:szCs w:val="20"/>
              </w:rPr>
              <w:t>α</w:t>
            </w:r>
            <w:r w:rsidRPr="00DD0A84">
              <w:rPr>
                <w:rFonts w:ascii="Tahoma" w:hAnsi="Tahoma" w:cs="Tahoma"/>
                <w:color w:val="0070C0"/>
                <w:sz w:val="20"/>
                <w:szCs w:val="20"/>
              </w:rPr>
              <w:t xml:space="preserve"> λαμβάνεται υπ’ όψη η κερδοφορία της επιχείρησης την τελευταία τριετία.</w:t>
            </w:r>
            <w:r w:rsidR="00DD0A84" w:rsidRPr="00DD0A84">
              <w:rPr>
                <w:rFonts w:ascii="Tahoma" w:hAnsi="Tahoma" w:cs="Tahoma"/>
                <w:color w:val="0070C0"/>
                <w:sz w:val="20"/>
                <w:szCs w:val="20"/>
              </w:rPr>
              <w:t xml:space="preserve"> </w:t>
            </w:r>
          </w:p>
          <w:p w:rsidR="003D6401" w:rsidRPr="003D6401" w:rsidRDefault="003D6401" w:rsidP="00FE79F8">
            <w:pPr>
              <w:jc w:val="both"/>
              <w:rPr>
                <w:rFonts w:ascii="Tahoma" w:hAnsi="Tahoma" w:cs="Tahoma"/>
                <w:sz w:val="20"/>
                <w:szCs w:val="20"/>
              </w:rPr>
            </w:pPr>
          </w:p>
        </w:tc>
      </w:tr>
      <w:tr w:rsidR="006A7796" w:rsidRPr="00FB710B" w:rsidTr="00903C1B">
        <w:trPr>
          <w:trHeight w:val="275"/>
        </w:trPr>
        <w:tc>
          <w:tcPr>
            <w:tcW w:w="548" w:type="pct"/>
          </w:tcPr>
          <w:p w:rsidR="006A7796" w:rsidRPr="00FB710B" w:rsidRDefault="00FE79F8" w:rsidP="00FE79F8">
            <w:pPr>
              <w:pStyle w:val="ListParagraph1"/>
              <w:spacing w:line="280" w:lineRule="exact"/>
              <w:ind w:left="0"/>
              <w:rPr>
                <w:rFonts w:ascii="Tahoma" w:hAnsi="Tahoma" w:cs="Tahoma"/>
                <w:sz w:val="20"/>
                <w:szCs w:val="20"/>
              </w:rPr>
            </w:pPr>
            <w:r>
              <w:rPr>
                <w:rFonts w:ascii="Tahoma" w:hAnsi="Tahoma" w:cs="Tahoma"/>
                <w:sz w:val="20"/>
                <w:szCs w:val="20"/>
              </w:rPr>
              <w:lastRenderedPageBreak/>
              <w:t xml:space="preserve">     7.</w:t>
            </w:r>
          </w:p>
        </w:tc>
        <w:tc>
          <w:tcPr>
            <w:tcW w:w="4452" w:type="pct"/>
          </w:tcPr>
          <w:p w:rsidR="006A7796" w:rsidRDefault="006A7796" w:rsidP="00903C1B">
            <w:pPr>
              <w:jc w:val="both"/>
              <w:rPr>
                <w:rFonts w:ascii="Tahoma" w:hAnsi="Tahoma" w:cs="Tahoma"/>
                <w:bCs/>
                <w:sz w:val="20"/>
                <w:szCs w:val="20"/>
                <w:lang w:eastAsia="en-US"/>
              </w:rPr>
            </w:pPr>
            <w:r>
              <w:rPr>
                <w:rFonts w:ascii="Tahoma" w:hAnsi="Tahoma" w:cs="Tahoma"/>
                <w:bCs/>
                <w:sz w:val="20"/>
                <w:szCs w:val="20"/>
                <w:lang w:eastAsia="en-US"/>
              </w:rPr>
              <w:t>Υπεύθυνη</w:t>
            </w:r>
            <w:r w:rsidRPr="00996876">
              <w:rPr>
                <w:rFonts w:ascii="Tahoma" w:hAnsi="Tahoma" w:cs="Tahoma"/>
                <w:bCs/>
                <w:sz w:val="20"/>
                <w:szCs w:val="20"/>
                <w:lang w:eastAsia="en-US"/>
              </w:rPr>
              <w:t xml:space="preserve"> δήλωσ</w:t>
            </w:r>
            <w:r>
              <w:rPr>
                <w:rFonts w:ascii="Tahoma" w:hAnsi="Tahoma" w:cs="Tahoma"/>
                <w:bCs/>
                <w:sz w:val="20"/>
                <w:szCs w:val="20"/>
                <w:lang w:eastAsia="en-US"/>
              </w:rPr>
              <w:t>η του</w:t>
            </w:r>
            <w:r w:rsidRPr="00996876">
              <w:rPr>
                <w:rFonts w:ascii="Tahoma" w:hAnsi="Tahoma" w:cs="Tahoma"/>
                <w:bCs/>
                <w:sz w:val="20"/>
                <w:szCs w:val="20"/>
                <w:lang w:eastAsia="en-US"/>
              </w:rPr>
              <w:t xml:space="preserve"> Ν. 1599/86 από </w:t>
            </w:r>
            <w:r w:rsidRPr="00A03A2F">
              <w:rPr>
                <w:rFonts w:ascii="Tahoma" w:hAnsi="Tahoma" w:cs="Tahoma"/>
                <w:bCs/>
                <w:sz w:val="20"/>
                <w:szCs w:val="20"/>
                <w:lang w:eastAsia="en-US"/>
              </w:rPr>
              <w:t xml:space="preserve">τον νόμιμο εκπρόσωπο της εταιρείας </w:t>
            </w:r>
            <w:r w:rsidRPr="00111486">
              <w:rPr>
                <w:rFonts w:ascii="Tahoma" w:hAnsi="Tahoma" w:cs="Tahoma"/>
                <w:b/>
                <w:bCs/>
                <w:sz w:val="20"/>
                <w:szCs w:val="20"/>
                <w:lang w:eastAsia="en-US"/>
              </w:rPr>
              <w:t>με το γνήσιο της υπογραφής</w:t>
            </w:r>
            <w:r>
              <w:rPr>
                <w:rFonts w:ascii="Tahoma" w:hAnsi="Tahoma" w:cs="Tahoma"/>
                <w:bCs/>
                <w:sz w:val="20"/>
                <w:szCs w:val="20"/>
                <w:lang w:eastAsia="en-US"/>
              </w:rPr>
              <w:t xml:space="preserve"> σύμφωνα με το </w:t>
            </w:r>
            <w:r w:rsidRPr="00111486">
              <w:rPr>
                <w:rFonts w:ascii="Tahoma" w:hAnsi="Tahoma" w:cs="Tahoma"/>
                <w:b/>
                <w:bCs/>
                <w:sz w:val="20"/>
                <w:szCs w:val="20"/>
                <w:lang w:eastAsia="en-US"/>
              </w:rPr>
              <w:t>υπόδειγμα Α</w:t>
            </w:r>
            <w:r>
              <w:rPr>
                <w:rFonts w:ascii="Tahoma" w:hAnsi="Tahoma" w:cs="Tahoma"/>
                <w:bCs/>
                <w:sz w:val="20"/>
                <w:szCs w:val="20"/>
                <w:lang w:eastAsia="en-US"/>
              </w:rPr>
              <w:t xml:space="preserve"> στο Παράρτημα </w:t>
            </w:r>
            <w:r>
              <w:rPr>
                <w:rFonts w:ascii="Tahoma" w:hAnsi="Tahoma" w:cs="Tahoma"/>
                <w:bCs/>
                <w:sz w:val="20"/>
                <w:szCs w:val="20"/>
                <w:lang w:val="en-US" w:eastAsia="en-US"/>
              </w:rPr>
              <w:t>I</w:t>
            </w:r>
            <w:r>
              <w:rPr>
                <w:rFonts w:ascii="Tahoma" w:hAnsi="Tahoma" w:cs="Tahoma"/>
                <w:bCs/>
                <w:sz w:val="20"/>
                <w:szCs w:val="20"/>
                <w:lang w:eastAsia="en-US"/>
              </w:rPr>
              <w:t>Χ.</w:t>
            </w:r>
            <w:r w:rsidR="008373AB" w:rsidRPr="00843C08">
              <w:rPr>
                <w:rFonts w:ascii="Tahoma" w:hAnsi="Tahoma" w:cs="Tahoma"/>
                <w:bCs/>
                <w:color w:val="0070C0"/>
                <w:sz w:val="20"/>
                <w:szCs w:val="20"/>
                <w:lang w:eastAsia="en-US"/>
              </w:rPr>
              <w:t xml:space="preserve"> </w:t>
            </w:r>
            <w:r w:rsidR="00F1209A" w:rsidRPr="00843C08">
              <w:rPr>
                <w:rFonts w:ascii="Tahoma" w:hAnsi="Tahoma" w:cs="Tahoma"/>
                <w:bCs/>
                <w:color w:val="0070C0"/>
                <w:sz w:val="20"/>
                <w:szCs w:val="20"/>
                <w:lang w:eastAsia="en-US"/>
              </w:rPr>
              <w:t xml:space="preserve">(βλ. σχετικό υπόδειγμα </w:t>
            </w:r>
            <w:r w:rsidR="00F1209A">
              <w:rPr>
                <w:rFonts w:ascii="Tahoma" w:hAnsi="Tahoma" w:cs="Tahoma"/>
                <w:bCs/>
                <w:color w:val="0070C0"/>
                <w:sz w:val="20"/>
                <w:szCs w:val="20"/>
                <w:lang w:eastAsia="en-US"/>
              </w:rPr>
              <w:t xml:space="preserve">ΥΠΕΥΘΥΝΕΣ ΔΗΛΩΣΕΙΣ </w:t>
            </w:r>
            <w:r w:rsidR="00F1209A" w:rsidRPr="001F6210">
              <w:rPr>
                <w:rFonts w:ascii="Tahoma" w:hAnsi="Tahoma" w:cs="Tahoma"/>
                <w:color w:val="2E74B5" w:themeColor="accent5" w:themeShade="BF"/>
                <w:sz w:val="20"/>
                <w:szCs w:val="20"/>
              </w:rPr>
              <w:t xml:space="preserve">στο </w:t>
            </w:r>
            <w:r w:rsidR="00F1209A" w:rsidRPr="007B16C7">
              <w:rPr>
                <w:rFonts w:ascii="Tahoma" w:hAnsi="Tahoma" w:cs="Tahoma"/>
                <w:color w:val="0070C0"/>
                <w:sz w:val="20"/>
                <w:szCs w:val="20"/>
              </w:rPr>
              <w:t>ΦΑΚΕΛΟ υποδειγμάτων και οδηγιών</w:t>
            </w:r>
            <w:r w:rsidR="00F1209A" w:rsidRPr="00843C08">
              <w:rPr>
                <w:rFonts w:ascii="Tahoma" w:hAnsi="Tahoma" w:cs="Tahoma"/>
                <w:bCs/>
                <w:color w:val="0070C0"/>
                <w:sz w:val="20"/>
                <w:szCs w:val="20"/>
                <w:lang w:eastAsia="en-US"/>
              </w:rPr>
              <w:t>)</w:t>
            </w:r>
          </w:p>
          <w:p w:rsidR="006A7796" w:rsidRPr="001059F0" w:rsidRDefault="006A7796" w:rsidP="00903C1B">
            <w:pPr>
              <w:jc w:val="both"/>
              <w:rPr>
                <w:rFonts w:ascii="Tahoma" w:hAnsi="Tahoma" w:cs="Tahoma"/>
                <w:sz w:val="20"/>
                <w:szCs w:val="20"/>
              </w:rPr>
            </w:pPr>
          </w:p>
        </w:tc>
      </w:tr>
      <w:tr w:rsidR="006A7796" w:rsidRPr="00FB710B" w:rsidTr="00903C1B">
        <w:trPr>
          <w:trHeight w:val="275"/>
        </w:trPr>
        <w:tc>
          <w:tcPr>
            <w:tcW w:w="548" w:type="pct"/>
          </w:tcPr>
          <w:p w:rsidR="006A7796" w:rsidRPr="00FB710B" w:rsidRDefault="00FE79F8" w:rsidP="00FE79F8">
            <w:pPr>
              <w:pStyle w:val="ListParagraph1"/>
              <w:spacing w:line="280" w:lineRule="exact"/>
              <w:ind w:left="33"/>
              <w:jc w:val="center"/>
              <w:rPr>
                <w:rFonts w:ascii="Tahoma" w:hAnsi="Tahoma" w:cs="Tahoma"/>
                <w:sz w:val="20"/>
                <w:szCs w:val="20"/>
              </w:rPr>
            </w:pPr>
            <w:r>
              <w:rPr>
                <w:rFonts w:ascii="Tahoma" w:hAnsi="Tahoma" w:cs="Tahoma"/>
                <w:sz w:val="20"/>
                <w:szCs w:val="20"/>
              </w:rPr>
              <w:t>8.</w:t>
            </w:r>
          </w:p>
        </w:tc>
        <w:tc>
          <w:tcPr>
            <w:tcW w:w="4452" w:type="pct"/>
          </w:tcPr>
          <w:p w:rsidR="00974B8B" w:rsidRDefault="006A7796" w:rsidP="00903C1B">
            <w:pPr>
              <w:jc w:val="both"/>
              <w:rPr>
                <w:rFonts w:ascii="Tahoma" w:hAnsi="Tahoma" w:cs="Tahoma"/>
                <w:bCs/>
                <w:sz w:val="20"/>
                <w:szCs w:val="20"/>
                <w:lang w:eastAsia="en-US"/>
              </w:rPr>
            </w:pPr>
            <w:r w:rsidRPr="00305478">
              <w:rPr>
                <w:rFonts w:ascii="Tahoma" w:hAnsi="Tahoma" w:cs="Tahoma"/>
                <w:bCs/>
                <w:sz w:val="20"/>
                <w:szCs w:val="20"/>
                <w:lang w:eastAsia="en-US"/>
              </w:rPr>
              <w:t xml:space="preserve">Υπεύθυνη Δήλωση </w:t>
            </w:r>
            <w:r w:rsidRPr="00996876">
              <w:rPr>
                <w:rFonts w:ascii="Tahoma" w:hAnsi="Tahoma" w:cs="Tahoma"/>
                <w:bCs/>
                <w:sz w:val="20"/>
                <w:szCs w:val="20"/>
                <w:lang w:eastAsia="en-US"/>
              </w:rPr>
              <w:t xml:space="preserve">από </w:t>
            </w:r>
            <w:r w:rsidRPr="00A03A2F">
              <w:rPr>
                <w:rFonts w:ascii="Tahoma" w:hAnsi="Tahoma" w:cs="Tahoma"/>
                <w:bCs/>
                <w:sz w:val="20"/>
                <w:szCs w:val="20"/>
                <w:lang w:eastAsia="en-US"/>
              </w:rPr>
              <w:t xml:space="preserve">τον νόμιμο εκπρόσωπο της εταιρείας </w:t>
            </w:r>
            <w:r w:rsidRPr="00305478">
              <w:rPr>
                <w:rFonts w:ascii="Tahoma" w:hAnsi="Tahoma" w:cs="Tahoma"/>
                <w:bCs/>
                <w:sz w:val="20"/>
                <w:szCs w:val="20"/>
                <w:lang w:eastAsia="en-US"/>
              </w:rPr>
              <w:t xml:space="preserve">που αφορά στην </w:t>
            </w:r>
            <w:r>
              <w:rPr>
                <w:rFonts w:ascii="Tahoma" w:hAnsi="Tahoma" w:cs="Tahoma"/>
                <w:bCs/>
                <w:sz w:val="20"/>
                <w:szCs w:val="20"/>
                <w:lang w:eastAsia="en-US"/>
              </w:rPr>
              <w:t xml:space="preserve">πλήρωση της </w:t>
            </w:r>
            <w:r w:rsidRPr="00305478">
              <w:rPr>
                <w:rFonts w:ascii="Tahoma" w:hAnsi="Tahoma" w:cs="Tahoma"/>
                <w:bCs/>
                <w:sz w:val="20"/>
                <w:szCs w:val="20"/>
                <w:lang w:eastAsia="en-US"/>
              </w:rPr>
              <w:t>ιδιότητα</w:t>
            </w:r>
            <w:r>
              <w:rPr>
                <w:rFonts w:ascii="Tahoma" w:hAnsi="Tahoma" w:cs="Tahoma"/>
                <w:bCs/>
                <w:sz w:val="20"/>
                <w:szCs w:val="20"/>
                <w:lang w:eastAsia="en-US"/>
              </w:rPr>
              <w:t xml:space="preserve">ς ΜΜΕ σύμφωνα με το </w:t>
            </w:r>
            <w:r w:rsidRPr="00111486">
              <w:rPr>
                <w:rFonts w:ascii="Tahoma" w:hAnsi="Tahoma" w:cs="Tahoma"/>
                <w:b/>
                <w:bCs/>
                <w:sz w:val="20"/>
                <w:szCs w:val="20"/>
                <w:lang w:eastAsia="en-US"/>
              </w:rPr>
              <w:t>υπόδειγμα Β</w:t>
            </w:r>
            <w:r>
              <w:rPr>
                <w:rFonts w:ascii="Tahoma" w:hAnsi="Tahoma" w:cs="Tahoma"/>
                <w:bCs/>
                <w:sz w:val="20"/>
                <w:szCs w:val="20"/>
                <w:lang w:eastAsia="en-US"/>
              </w:rPr>
              <w:t xml:space="preserve"> </w:t>
            </w:r>
            <w:r w:rsidRPr="00305478">
              <w:rPr>
                <w:rFonts w:ascii="Tahoma" w:hAnsi="Tahoma" w:cs="Tahoma"/>
                <w:bCs/>
                <w:sz w:val="20"/>
                <w:szCs w:val="20"/>
                <w:lang w:eastAsia="en-US"/>
              </w:rPr>
              <w:t xml:space="preserve">στο </w:t>
            </w:r>
            <w:r>
              <w:rPr>
                <w:rFonts w:ascii="Tahoma" w:hAnsi="Tahoma" w:cs="Tahoma"/>
                <w:bCs/>
                <w:sz w:val="20"/>
                <w:szCs w:val="20"/>
                <w:lang w:eastAsia="en-US"/>
              </w:rPr>
              <w:t>Π</w:t>
            </w:r>
            <w:r w:rsidRPr="006E6E7C">
              <w:rPr>
                <w:rFonts w:ascii="Tahoma" w:hAnsi="Tahoma" w:cs="Tahoma"/>
                <w:bCs/>
                <w:sz w:val="20"/>
                <w:szCs w:val="20"/>
                <w:lang w:eastAsia="en-US"/>
              </w:rPr>
              <w:t>αράρτημα ΙΧ</w:t>
            </w:r>
            <w:r w:rsidRPr="007B11CC">
              <w:rPr>
                <w:rFonts w:ascii="Tahoma" w:hAnsi="Tahoma" w:cs="Tahoma"/>
                <w:bCs/>
                <w:sz w:val="20"/>
                <w:szCs w:val="20"/>
                <w:lang w:eastAsia="en-US"/>
              </w:rPr>
              <w:t>.</w:t>
            </w:r>
            <w:r w:rsidR="008373AB">
              <w:rPr>
                <w:rFonts w:ascii="Tahoma" w:hAnsi="Tahoma" w:cs="Tahoma"/>
                <w:bCs/>
                <w:sz w:val="20"/>
                <w:szCs w:val="20"/>
                <w:lang w:eastAsia="en-US"/>
              </w:rPr>
              <w:t xml:space="preserve"> </w:t>
            </w:r>
          </w:p>
          <w:p w:rsidR="00974B8B" w:rsidRPr="00843C08" w:rsidRDefault="00974B8B" w:rsidP="00974B8B">
            <w:pPr>
              <w:tabs>
                <w:tab w:val="left" w:pos="271"/>
              </w:tabs>
              <w:spacing w:line="260" w:lineRule="exact"/>
              <w:jc w:val="both"/>
              <w:rPr>
                <w:rFonts w:ascii="Tahoma" w:hAnsi="Tahoma" w:cs="Tahoma"/>
                <w:color w:val="0070C0"/>
                <w:sz w:val="20"/>
                <w:szCs w:val="20"/>
              </w:rPr>
            </w:pPr>
            <w:r w:rsidRPr="00843C08">
              <w:rPr>
                <w:rFonts w:ascii="Tahoma" w:hAnsi="Tahoma" w:cs="Tahoma"/>
                <w:bCs/>
                <w:color w:val="0070C0"/>
                <w:sz w:val="20"/>
                <w:szCs w:val="20"/>
                <w:lang w:eastAsia="en-US"/>
              </w:rPr>
              <w:t>Επισυνάπτετ</w:t>
            </w:r>
            <w:r w:rsidR="00EE394A">
              <w:rPr>
                <w:rFonts w:ascii="Tahoma" w:hAnsi="Tahoma" w:cs="Tahoma"/>
                <w:bCs/>
                <w:color w:val="0070C0"/>
                <w:sz w:val="20"/>
                <w:szCs w:val="20"/>
                <w:lang w:eastAsia="en-US"/>
              </w:rPr>
              <w:t>ε</w:t>
            </w:r>
            <w:r w:rsidRPr="00843C08">
              <w:rPr>
                <w:rFonts w:ascii="Tahoma" w:hAnsi="Tahoma" w:cs="Tahoma"/>
                <w:bCs/>
                <w:color w:val="0070C0"/>
                <w:sz w:val="20"/>
                <w:szCs w:val="20"/>
                <w:lang w:eastAsia="en-US"/>
              </w:rPr>
              <w:t xml:space="preserve"> υπεύθυνη δήλωση </w:t>
            </w:r>
            <w:r w:rsidR="008373AB" w:rsidRPr="00843C08">
              <w:rPr>
                <w:rFonts w:ascii="Tahoma" w:hAnsi="Tahoma" w:cs="Tahoma"/>
                <w:bCs/>
                <w:color w:val="0070C0"/>
                <w:sz w:val="20"/>
                <w:szCs w:val="20"/>
                <w:lang w:eastAsia="en-US"/>
              </w:rPr>
              <w:t xml:space="preserve">(βλ. σχετικό υπόδειγμα αρχείου </w:t>
            </w:r>
            <w:r w:rsidR="008373AB" w:rsidRPr="00843C08">
              <w:rPr>
                <w:rFonts w:ascii="Tahoma" w:hAnsi="Tahoma" w:cs="Tahoma"/>
                <w:bCs/>
                <w:color w:val="0070C0"/>
                <w:sz w:val="20"/>
                <w:szCs w:val="20"/>
                <w:lang w:val="en-US" w:eastAsia="en-US"/>
              </w:rPr>
              <w:t>word</w:t>
            </w:r>
            <w:r w:rsidR="00EE394A">
              <w:rPr>
                <w:rFonts w:ascii="Tahoma" w:hAnsi="Tahoma" w:cs="Tahoma"/>
                <w:bCs/>
                <w:color w:val="0070C0"/>
                <w:sz w:val="20"/>
                <w:szCs w:val="20"/>
                <w:lang w:eastAsia="en-US"/>
              </w:rPr>
              <w:t xml:space="preserve"> </w:t>
            </w:r>
            <w:r w:rsidR="009F7ACC">
              <w:rPr>
                <w:rFonts w:ascii="Tahoma" w:hAnsi="Tahoma" w:cs="Tahoma"/>
                <w:bCs/>
                <w:color w:val="0070C0"/>
                <w:sz w:val="20"/>
                <w:szCs w:val="20"/>
                <w:lang w:eastAsia="en-US"/>
              </w:rPr>
              <w:t xml:space="preserve"> </w:t>
            </w:r>
            <w:r w:rsidR="00EE394A">
              <w:rPr>
                <w:rFonts w:ascii="Tahoma" w:hAnsi="Tahoma" w:cs="Tahoma"/>
                <w:bCs/>
                <w:color w:val="0070C0"/>
                <w:sz w:val="20"/>
                <w:szCs w:val="20"/>
                <w:lang w:eastAsia="en-US"/>
              </w:rPr>
              <w:t xml:space="preserve">ΥΠΕΥΘΥΝΕΣ ΔΗΛΩΣΕΙΣ </w:t>
            </w:r>
            <w:r w:rsidR="00EE394A">
              <w:rPr>
                <w:rFonts w:ascii="Tahoma" w:hAnsi="Tahoma" w:cs="Tahoma"/>
                <w:color w:val="0070C0"/>
                <w:sz w:val="20"/>
                <w:szCs w:val="20"/>
              </w:rPr>
              <w:t>στο φάκελο</w:t>
            </w:r>
            <w:r w:rsidR="00EE394A" w:rsidRPr="007B16C7">
              <w:rPr>
                <w:rFonts w:ascii="Tahoma" w:hAnsi="Tahoma" w:cs="Tahoma"/>
                <w:color w:val="0070C0"/>
                <w:sz w:val="20"/>
                <w:szCs w:val="20"/>
              </w:rPr>
              <w:t xml:space="preserve"> </w:t>
            </w:r>
            <w:r w:rsidR="00EE394A" w:rsidRPr="001F6210">
              <w:rPr>
                <w:rFonts w:ascii="Tahoma" w:hAnsi="Tahoma" w:cs="Tahoma"/>
                <w:color w:val="2E74B5" w:themeColor="accent5" w:themeShade="BF"/>
                <w:sz w:val="20"/>
                <w:szCs w:val="20"/>
              </w:rPr>
              <w:t>των πρότυπων δικαιολογητικών ένταξης</w:t>
            </w:r>
            <w:r w:rsidR="008373AB" w:rsidRPr="00843C08">
              <w:rPr>
                <w:rFonts w:ascii="Tahoma" w:hAnsi="Tahoma" w:cs="Tahoma"/>
                <w:bCs/>
                <w:color w:val="0070C0"/>
                <w:sz w:val="20"/>
                <w:szCs w:val="20"/>
                <w:lang w:eastAsia="en-US"/>
              </w:rPr>
              <w:t>)</w:t>
            </w:r>
            <w:r w:rsidRPr="00843C08">
              <w:rPr>
                <w:rFonts w:ascii="Tahoma" w:hAnsi="Tahoma" w:cs="Tahoma"/>
                <w:bCs/>
                <w:color w:val="0070C0"/>
                <w:sz w:val="20"/>
                <w:szCs w:val="20"/>
                <w:lang w:eastAsia="en-US"/>
              </w:rPr>
              <w:t xml:space="preserve"> με </w:t>
            </w:r>
            <w:r w:rsidR="00E26668" w:rsidRPr="00843C08">
              <w:rPr>
                <w:rFonts w:ascii="Tahoma" w:hAnsi="Tahoma" w:cs="Tahoma"/>
                <w:bCs/>
                <w:color w:val="0070C0"/>
                <w:sz w:val="20"/>
                <w:szCs w:val="20"/>
                <w:lang w:eastAsia="en-US"/>
              </w:rPr>
              <w:t xml:space="preserve">έτος </w:t>
            </w:r>
            <w:r w:rsidRPr="00843C08">
              <w:rPr>
                <w:rFonts w:ascii="Tahoma" w:hAnsi="Tahoma" w:cs="Tahoma"/>
                <w:bCs/>
                <w:color w:val="0070C0"/>
                <w:sz w:val="20"/>
                <w:szCs w:val="20"/>
                <w:lang w:eastAsia="en-US"/>
              </w:rPr>
              <w:t>βάση</w:t>
            </w:r>
            <w:r w:rsidR="00E26668" w:rsidRPr="00843C08">
              <w:rPr>
                <w:rFonts w:ascii="Tahoma" w:hAnsi="Tahoma" w:cs="Tahoma"/>
                <w:bCs/>
                <w:color w:val="0070C0"/>
                <w:sz w:val="20"/>
                <w:szCs w:val="20"/>
                <w:lang w:eastAsia="en-US"/>
              </w:rPr>
              <w:t>ς</w:t>
            </w:r>
            <w:r w:rsidRPr="00843C08">
              <w:rPr>
                <w:rFonts w:ascii="Tahoma" w:hAnsi="Tahoma" w:cs="Tahoma"/>
                <w:bCs/>
                <w:color w:val="0070C0"/>
                <w:sz w:val="20"/>
                <w:szCs w:val="20"/>
                <w:lang w:eastAsia="en-US"/>
              </w:rPr>
              <w:t xml:space="preserve"> υπολογισμού </w:t>
            </w:r>
            <w:r w:rsidRPr="00843C08">
              <w:rPr>
                <w:rFonts w:ascii="Tahoma" w:hAnsi="Tahoma" w:cs="Tahoma"/>
                <w:color w:val="0070C0"/>
                <w:sz w:val="20"/>
                <w:szCs w:val="20"/>
              </w:rPr>
              <w:t>τη διαχειριστική χρήση που προηγείται του έτους υποβολής της αίτησης χρηματοδότησης, για την οποία έχουν υποβληθεί τα επίσημα φορολογικά έντυπα.</w:t>
            </w:r>
          </w:p>
          <w:p w:rsidR="00974B8B" w:rsidRPr="00843C08" w:rsidRDefault="00974B8B" w:rsidP="00974B8B">
            <w:pPr>
              <w:tabs>
                <w:tab w:val="left" w:pos="271"/>
              </w:tabs>
              <w:spacing w:line="260" w:lineRule="exact"/>
              <w:jc w:val="both"/>
              <w:rPr>
                <w:rFonts w:ascii="Tahoma" w:hAnsi="Tahoma" w:cs="Tahoma"/>
                <w:color w:val="0070C0"/>
                <w:sz w:val="20"/>
                <w:szCs w:val="20"/>
              </w:rPr>
            </w:pPr>
            <w:r w:rsidRPr="00843C08">
              <w:rPr>
                <w:rFonts w:ascii="Tahoma" w:hAnsi="Tahoma" w:cs="Tahoma"/>
                <w:color w:val="0070C0"/>
                <w:sz w:val="20"/>
                <w:szCs w:val="20"/>
              </w:rPr>
              <w:t>Για τον ορισμό της ιδιότητας ΜΜΕ της επιχείρησης ανατρέξτε στο αρχείο του οδηγού ΜΜΕ</w:t>
            </w:r>
            <w:r w:rsidR="009F7ACC">
              <w:rPr>
                <w:rFonts w:ascii="Tahoma" w:hAnsi="Tahoma" w:cs="Tahoma"/>
                <w:color w:val="0070C0"/>
                <w:sz w:val="20"/>
                <w:szCs w:val="20"/>
              </w:rPr>
              <w:t xml:space="preserve"> </w:t>
            </w:r>
            <w:r w:rsidR="00361877">
              <w:rPr>
                <w:rFonts w:ascii="Tahoma" w:hAnsi="Tahoma" w:cs="Tahoma"/>
                <w:color w:val="0070C0"/>
                <w:sz w:val="20"/>
                <w:szCs w:val="20"/>
              </w:rPr>
              <w:t>στο</w:t>
            </w:r>
            <w:r w:rsidR="009F7ACC">
              <w:rPr>
                <w:rFonts w:ascii="Tahoma" w:hAnsi="Tahoma" w:cs="Tahoma"/>
                <w:color w:val="0070C0"/>
                <w:sz w:val="20"/>
                <w:szCs w:val="20"/>
              </w:rPr>
              <w:t xml:space="preserve"> </w:t>
            </w:r>
            <w:r w:rsidR="009F7ACC" w:rsidRPr="007B16C7">
              <w:rPr>
                <w:rFonts w:ascii="Tahoma" w:hAnsi="Tahoma" w:cs="Tahoma"/>
                <w:color w:val="0070C0"/>
                <w:sz w:val="20"/>
                <w:szCs w:val="20"/>
              </w:rPr>
              <w:t>ΦΑΚΕΛΟ υποδειγμάτων και οδηγιών</w:t>
            </w:r>
            <w:r w:rsidRPr="00843C08">
              <w:rPr>
                <w:rFonts w:ascii="Tahoma" w:hAnsi="Tahoma" w:cs="Tahoma"/>
                <w:color w:val="0070C0"/>
                <w:sz w:val="20"/>
                <w:szCs w:val="20"/>
              </w:rPr>
              <w:t>.</w:t>
            </w:r>
          </w:p>
          <w:p w:rsidR="006A7796" w:rsidRPr="00FB710B" w:rsidRDefault="006A7796" w:rsidP="00903C1B">
            <w:pPr>
              <w:jc w:val="both"/>
              <w:rPr>
                <w:rFonts w:ascii="Tahoma" w:hAnsi="Tahoma" w:cs="Tahoma"/>
                <w:sz w:val="20"/>
                <w:szCs w:val="20"/>
              </w:rPr>
            </w:pPr>
          </w:p>
        </w:tc>
      </w:tr>
      <w:tr w:rsidR="006A7796" w:rsidRPr="00FB710B" w:rsidTr="00903C1B">
        <w:trPr>
          <w:trHeight w:val="275"/>
        </w:trPr>
        <w:tc>
          <w:tcPr>
            <w:tcW w:w="548" w:type="pct"/>
          </w:tcPr>
          <w:p w:rsidR="006A7796" w:rsidRPr="00FB710B" w:rsidRDefault="00D91C89" w:rsidP="00903C1B">
            <w:pPr>
              <w:pStyle w:val="ListParagraph1"/>
              <w:spacing w:line="280" w:lineRule="exact"/>
              <w:ind w:left="426"/>
              <w:jc w:val="center"/>
              <w:rPr>
                <w:rFonts w:ascii="Tahoma" w:hAnsi="Tahoma" w:cs="Tahoma"/>
                <w:sz w:val="20"/>
                <w:szCs w:val="20"/>
              </w:rPr>
            </w:pPr>
            <w:r>
              <w:rPr>
                <w:rFonts w:ascii="Tahoma" w:hAnsi="Tahoma" w:cs="Tahoma"/>
                <w:sz w:val="20"/>
                <w:szCs w:val="20"/>
              </w:rPr>
              <w:t>9</w:t>
            </w:r>
            <w:r w:rsidR="006A7796">
              <w:rPr>
                <w:rFonts w:ascii="Tahoma" w:hAnsi="Tahoma" w:cs="Tahoma"/>
                <w:sz w:val="20"/>
                <w:szCs w:val="20"/>
              </w:rPr>
              <w:t>.</w:t>
            </w:r>
          </w:p>
        </w:tc>
        <w:tc>
          <w:tcPr>
            <w:tcW w:w="4452" w:type="pct"/>
          </w:tcPr>
          <w:p w:rsidR="006A7796" w:rsidRDefault="006A7796" w:rsidP="008E1B7A">
            <w:pPr>
              <w:spacing w:before="60" w:after="60"/>
              <w:jc w:val="both"/>
              <w:rPr>
                <w:rFonts w:ascii="Tahoma" w:hAnsi="Tahoma" w:cs="Tahoma"/>
                <w:bCs/>
                <w:color w:val="FF0000"/>
                <w:sz w:val="20"/>
                <w:szCs w:val="20"/>
                <w:lang w:eastAsia="en-US"/>
              </w:rPr>
            </w:pPr>
            <w:r w:rsidRPr="00577931">
              <w:rPr>
                <w:rFonts w:ascii="Tahoma" w:hAnsi="Tahoma" w:cs="Tahoma"/>
                <w:sz w:val="20"/>
                <w:szCs w:val="20"/>
              </w:rPr>
              <w:t xml:space="preserve">Υπεύθυνη Δήλωση Ν. 1599/86 των επιχορηγήσεων που έχουν λάβει κατά το </w:t>
            </w:r>
            <w:r w:rsidRPr="00AB0D5B">
              <w:rPr>
                <w:rFonts w:ascii="Tahoma" w:hAnsi="Tahoma" w:cs="Tahoma"/>
                <w:sz w:val="20"/>
                <w:szCs w:val="20"/>
              </w:rPr>
              <w:t xml:space="preserve">παρελθόν </w:t>
            </w:r>
            <w:r w:rsidR="003440D2" w:rsidRPr="00AB0D5B">
              <w:rPr>
                <w:rFonts w:ascii="Tahoma" w:hAnsi="Tahoma" w:cs="Tahoma"/>
                <w:sz w:val="20"/>
                <w:szCs w:val="20"/>
              </w:rPr>
              <w:t xml:space="preserve">ο φορέας της επένδυσης, καθώς και </w:t>
            </w:r>
            <w:r w:rsidRPr="00577931">
              <w:rPr>
                <w:rFonts w:ascii="Tahoma" w:hAnsi="Tahoma" w:cs="Tahoma"/>
                <w:sz w:val="20"/>
                <w:szCs w:val="20"/>
              </w:rPr>
              <w:t>οι συνδεδεμένες και συνεργαζόμενες με το φορέα της επένδυσης επιχειρήσ</w:t>
            </w:r>
            <w:r>
              <w:rPr>
                <w:rFonts w:ascii="Tahoma" w:hAnsi="Tahoma" w:cs="Tahoma"/>
                <w:sz w:val="20"/>
                <w:szCs w:val="20"/>
              </w:rPr>
              <w:t>εις</w:t>
            </w:r>
            <w:r w:rsidR="003440D2">
              <w:rPr>
                <w:rFonts w:ascii="Tahoma" w:hAnsi="Tahoma" w:cs="Tahoma"/>
                <w:sz w:val="20"/>
                <w:szCs w:val="20"/>
              </w:rPr>
              <w:t>,</w:t>
            </w:r>
            <w:r>
              <w:rPr>
                <w:rFonts w:ascii="Tahoma" w:hAnsi="Tahoma" w:cs="Tahoma"/>
                <w:sz w:val="20"/>
                <w:szCs w:val="20"/>
              </w:rPr>
              <w:t xml:space="preserve"> σύμφωνα με το </w:t>
            </w:r>
            <w:r w:rsidRPr="00111486">
              <w:rPr>
                <w:rFonts w:ascii="Tahoma" w:hAnsi="Tahoma" w:cs="Tahoma"/>
                <w:b/>
                <w:bCs/>
                <w:sz w:val="20"/>
                <w:szCs w:val="20"/>
                <w:lang w:eastAsia="en-US"/>
              </w:rPr>
              <w:t>υπόδειγμα</w:t>
            </w:r>
            <w:r w:rsidR="00D91C89">
              <w:rPr>
                <w:rFonts w:ascii="Tahoma" w:hAnsi="Tahoma" w:cs="Tahoma"/>
                <w:b/>
                <w:bCs/>
                <w:sz w:val="20"/>
                <w:szCs w:val="20"/>
                <w:lang w:eastAsia="en-US"/>
              </w:rPr>
              <w:t xml:space="preserve"> Γ</w:t>
            </w:r>
            <w:r>
              <w:rPr>
                <w:rFonts w:ascii="Tahoma" w:hAnsi="Tahoma" w:cs="Tahoma"/>
                <w:bCs/>
                <w:sz w:val="20"/>
                <w:szCs w:val="20"/>
                <w:lang w:eastAsia="en-US"/>
              </w:rPr>
              <w:t xml:space="preserve"> </w:t>
            </w:r>
            <w:r w:rsidRPr="00305478">
              <w:rPr>
                <w:rFonts w:ascii="Tahoma" w:hAnsi="Tahoma" w:cs="Tahoma"/>
                <w:bCs/>
                <w:sz w:val="20"/>
                <w:szCs w:val="20"/>
                <w:lang w:eastAsia="en-US"/>
              </w:rPr>
              <w:t xml:space="preserve">στο </w:t>
            </w:r>
            <w:r>
              <w:rPr>
                <w:rFonts w:ascii="Tahoma" w:hAnsi="Tahoma" w:cs="Tahoma"/>
                <w:bCs/>
                <w:sz w:val="20"/>
                <w:szCs w:val="20"/>
                <w:lang w:eastAsia="en-US"/>
              </w:rPr>
              <w:t>Π</w:t>
            </w:r>
            <w:r w:rsidRPr="006E6E7C">
              <w:rPr>
                <w:rFonts w:ascii="Tahoma" w:hAnsi="Tahoma" w:cs="Tahoma"/>
                <w:bCs/>
                <w:sz w:val="20"/>
                <w:szCs w:val="20"/>
                <w:lang w:eastAsia="en-US"/>
              </w:rPr>
              <w:t>αράρτημα ΙΧ</w:t>
            </w:r>
            <w:r>
              <w:rPr>
                <w:rFonts w:ascii="Tahoma" w:hAnsi="Tahoma" w:cs="Tahoma"/>
                <w:bCs/>
                <w:sz w:val="20"/>
                <w:szCs w:val="20"/>
                <w:lang w:eastAsia="en-US"/>
              </w:rPr>
              <w:t>.</w:t>
            </w:r>
            <w:r w:rsidR="003440D2">
              <w:rPr>
                <w:rFonts w:ascii="Tahoma" w:hAnsi="Tahoma" w:cs="Tahoma"/>
                <w:bCs/>
                <w:sz w:val="20"/>
                <w:szCs w:val="20"/>
                <w:lang w:eastAsia="en-US"/>
              </w:rPr>
              <w:t xml:space="preserve"> </w:t>
            </w:r>
          </w:p>
          <w:p w:rsidR="008E1B7A" w:rsidRPr="00532372" w:rsidRDefault="003A5B30" w:rsidP="003A5B30">
            <w:pPr>
              <w:spacing w:before="60" w:after="60"/>
              <w:jc w:val="both"/>
              <w:rPr>
                <w:rFonts w:ascii="Tahoma" w:hAnsi="Tahoma" w:cs="Tahoma"/>
                <w:bCs/>
                <w:sz w:val="20"/>
                <w:szCs w:val="20"/>
                <w:lang w:eastAsia="en-US"/>
              </w:rPr>
            </w:pPr>
            <w:r w:rsidRPr="00843C08">
              <w:rPr>
                <w:rFonts w:ascii="Tahoma" w:hAnsi="Tahoma" w:cs="Tahoma"/>
                <w:bCs/>
                <w:color w:val="0070C0"/>
                <w:sz w:val="20"/>
                <w:szCs w:val="20"/>
                <w:lang w:eastAsia="en-US"/>
              </w:rPr>
              <w:t>Επισυνάπτετ</w:t>
            </w:r>
            <w:r>
              <w:rPr>
                <w:rFonts w:ascii="Tahoma" w:hAnsi="Tahoma" w:cs="Tahoma"/>
                <w:bCs/>
                <w:color w:val="0070C0"/>
                <w:sz w:val="20"/>
                <w:szCs w:val="20"/>
                <w:lang w:eastAsia="en-US"/>
              </w:rPr>
              <w:t>ε</w:t>
            </w:r>
            <w:r w:rsidRPr="00843C08">
              <w:rPr>
                <w:rFonts w:ascii="Tahoma" w:hAnsi="Tahoma" w:cs="Tahoma"/>
                <w:bCs/>
                <w:color w:val="0070C0"/>
                <w:sz w:val="20"/>
                <w:szCs w:val="20"/>
                <w:lang w:eastAsia="en-US"/>
              </w:rPr>
              <w:t xml:space="preserve"> συμπληρωμένη </w:t>
            </w:r>
            <w:r>
              <w:rPr>
                <w:rFonts w:ascii="Tahoma" w:hAnsi="Tahoma" w:cs="Tahoma"/>
                <w:bCs/>
                <w:color w:val="0070C0"/>
                <w:sz w:val="20"/>
                <w:szCs w:val="20"/>
                <w:lang w:eastAsia="en-US"/>
              </w:rPr>
              <w:t>τ</w:t>
            </w:r>
            <w:r w:rsidRPr="00843C08">
              <w:rPr>
                <w:rFonts w:ascii="Tahoma" w:hAnsi="Tahoma" w:cs="Tahoma"/>
                <w:bCs/>
                <w:color w:val="0070C0"/>
                <w:sz w:val="20"/>
                <w:szCs w:val="20"/>
                <w:lang w:eastAsia="en-US"/>
              </w:rPr>
              <w:t>η</w:t>
            </w:r>
            <w:r>
              <w:rPr>
                <w:rFonts w:ascii="Tahoma" w:hAnsi="Tahoma" w:cs="Tahoma"/>
                <w:bCs/>
                <w:color w:val="0070C0"/>
                <w:sz w:val="20"/>
                <w:szCs w:val="20"/>
                <w:lang w:eastAsia="en-US"/>
              </w:rPr>
              <w:t>ν</w:t>
            </w:r>
            <w:r w:rsidRPr="00843C08">
              <w:rPr>
                <w:rFonts w:ascii="Tahoma" w:hAnsi="Tahoma" w:cs="Tahoma"/>
                <w:bCs/>
                <w:color w:val="0070C0"/>
                <w:sz w:val="20"/>
                <w:szCs w:val="20"/>
                <w:lang w:eastAsia="en-US"/>
              </w:rPr>
              <w:t xml:space="preserve"> υπεύθυνη δήλωση</w:t>
            </w:r>
            <w:r w:rsidR="00135F02">
              <w:rPr>
                <w:rFonts w:ascii="Tahoma" w:hAnsi="Tahoma" w:cs="Tahoma"/>
                <w:bCs/>
                <w:color w:val="0070C0"/>
                <w:sz w:val="20"/>
                <w:szCs w:val="20"/>
                <w:lang w:eastAsia="en-US"/>
              </w:rPr>
              <w:t xml:space="preserve"> </w:t>
            </w:r>
            <w:r w:rsidR="008E1B7A" w:rsidRPr="00843C08">
              <w:rPr>
                <w:rFonts w:ascii="Tahoma" w:hAnsi="Tahoma" w:cs="Tahoma"/>
                <w:bCs/>
                <w:color w:val="0070C0"/>
                <w:sz w:val="20"/>
                <w:szCs w:val="20"/>
                <w:lang w:eastAsia="en-US"/>
              </w:rPr>
              <w:t xml:space="preserve">(βλ. σχετικό υπόδειγμα αρχείου </w:t>
            </w:r>
            <w:r w:rsidR="008E1B7A" w:rsidRPr="00843C08">
              <w:rPr>
                <w:rFonts w:ascii="Tahoma" w:hAnsi="Tahoma" w:cs="Tahoma"/>
                <w:bCs/>
                <w:color w:val="0070C0"/>
                <w:sz w:val="20"/>
                <w:szCs w:val="20"/>
                <w:lang w:val="en-US" w:eastAsia="en-US"/>
              </w:rPr>
              <w:t>word</w:t>
            </w:r>
            <w:r w:rsidR="009F7ACC">
              <w:rPr>
                <w:rFonts w:ascii="Tahoma" w:hAnsi="Tahoma" w:cs="Tahoma"/>
                <w:bCs/>
                <w:color w:val="0070C0"/>
                <w:sz w:val="20"/>
                <w:szCs w:val="20"/>
                <w:lang w:eastAsia="en-US"/>
              </w:rPr>
              <w:t xml:space="preserve"> </w:t>
            </w:r>
            <w:r w:rsidR="00EE394A">
              <w:rPr>
                <w:rFonts w:ascii="Tahoma" w:hAnsi="Tahoma" w:cs="Tahoma"/>
                <w:bCs/>
                <w:color w:val="0070C0"/>
                <w:sz w:val="20"/>
                <w:szCs w:val="20"/>
                <w:lang w:eastAsia="en-US"/>
              </w:rPr>
              <w:t xml:space="preserve">ΥΠΕΥΘΥΝΕΣ ΔΗΛΩΣΕΙΣ </w:t>
            </w:r>
            <w:r>
              <w:rPr>
                <w:rFonts w:ascii="Tahoma" w:hAnsi="Tahoma" w:cs="Tahoma"/>
                <w:color w:val="0070C0"/>
                <w:sz w:val="20"/>
                <w:szCs w:val="20"/>
              </w:rPr>
              <w:t xml:space="preserve">στο </w:t>
            </w:r>
            <w:r w:rsidRPr="007B16C7">
              <w:rPr>
                <w:rFonts w:ascii="Tahoma" w:hAnsi="Tahoma" w:cs="Tahoma"/>
                <w:color w:val="0070C0"/>
                <w:sz w:val="20"/>
                <w:szCs w:val="20"/>
              </w:rPr>
              <w:t>ΦΑΚΕΛΟ υποδειγμάτων και οδηγιών</w:t>
            </w:r>
            <w:r w:rsidR="008E1B7A" w:rsidRPr="00843C08">
              <w:rPr>
                <w:rFonts w:ascii="Tahoma" w:hAnsi="Tahoma" w:cs="Tahoma"/>
                <w:bCs/>
                <w:color w:val="0070C0"/>
                <w:sz w:val="20"/>
                <w:szCs w:val="20"/>
                <w:lang w:eastAsia="en-US"/>
              </w:rPr>
              <w:t>)</w:t>
            </w:r>
            <w:r>
              <w:rPr>
                <w:rFonts w:ascii="Tahoma" w:hAnsi="Tahoma" w:cs="Tahoma"/>
                <w:bCs/>
                <w:color w:val="0070C0"/>
                <w:sz w:val="20"/>
                <w:szCs w:val="20"/>
                <w:lang w:eastAsia="en-US"/>
              </w:rPr>
              <w:t>,</w:t>
            </w:r>
            <w:r w:rsidR="008322E3" w:rsidRPr="00843C08">
              <w:rPr>
                <w:rFonts w:ascii="Tahoma" w:hAnsi="Tahoma" w:cs="Tahoma"/>
                <w:bCs/>
                <w:color w:val="0070C0"/>
                <w:sz w:val="20"/>
                <w:szCs w:val="20"/>
                <w:lang w:eastAsia="en-US"/>
              </w:rPr>
              <w:t xml:space="preserve"> </w:t>
            </w:r>
            <w:r>
              <w:rPr>
                <w:rFonts w:ascii="Tahoma" w:hAnsi="Tahoma" w:cs="Tahoma"/>
                <w:bCs/>
                <w:color w:val="0070C0"/>
                <w:sz w:val="20"/>
                <w:szCs w:val="20"/>
                <w:lang w:eastAsia="en-US"/>
              </w:rPr>
              <w:t>στην οποία περιλαμβάνονται</w:t>
            </w:r>
            <w:r w:rsidRPr="00843C08">
              <w:rPr>
                <w:rFonts w:ascii="Tahoma" w:hAnsi="Tahoma" w:cs="Tahoma"/>
                <w:bCs/>
                <w:color w:val="0070C0"/>
                <w:sz w:val="20"/>
                <w:szCs w:val="20"/>
                <w:lang w:eastAsia="en-US"/>
              </w:rPr>
              <w:t xml:space="preserve"> επιχορηγήσεις για τις οποίες </w:t>
            </w:r>
            <w:r w:rsidRPr="00843C08">
              <w:rPr>
                <w:rFonts w:ascii="Tahoma" w:hAnsi="Tahoma" w:cs="Tahoma"/>
                <w:b/>
                <w:bCs/>
                <w:color w:val="0070C0"/>
                <w:sz w:val="20"/>
                <w:szCs w:val="20"/>
                <w:lang w:eastAsia="en-US"/>
              </w:rPr>
              <w:t>η ενιαία επιχείρηση</w:t>
            </w:r>
            <w:r w:rsidR="008322E3" w:rsidRPr="00843C08">
              <w:rPr>
                <w:rFonts w:ascii="Tahoma" w:hAnsi="Tahoma" w:cs="Tahoma"/>
                <w:bCs/>
                <w:color w:val="0070C0"/>
                <w:sz w:val="20"/>
                <w:szCs w:val="20"/>
                <w:lang w:eastAsia="en-US"/>
              </w:rPr>
              <w:t xml:space="preserve"> (ο φορέας της επένδυσης και οι συνδεδεμένες με αυτόν επιχειρήσεις) </w:t>
            </w:r>
            <w:r w:rsidR="00D45840" w:rsidRPr="00843C08">
              <w:rPr>
                <w:rFonts w:ascii="Tahoma" w:hAnsi="Tahoma" w:cs="Tahoma"/>
                <w:bCs/>
                <w:color w:val="0070C0"/>
                <w:sz w:val="20"/>
                <w:szCs w:val="20"/>
                <w:lang w:eastAsia="en-US"/>
              </w:rPr>
              <w:t xml:space="preserve">είτε έχει λάβει έννομο δικαίωμα, </w:t>
            </w:r>
            <w:r w:rsidR="008322E3" w:rsidRPr="00843C08">
              <w:rPr>
                <w:rFonts w:ascii="Tahoma" w:hAnsi="Tahoma" w:cs="Tahoma"/>
                <w:bCs/>
                <w:color w:val="0070C0"/>
                <w:sz w:val="20"/>
                <w:szCs w:val="20"/>
                <w:lang w:eastAsia="en-US"/>
              </w:rPr>
              <w:t>είτε βρίσκονται σε</w:t>
            </w:r>
            <w:r w:rsidR="00D45840" w:rsidRPr="00843C08">
              <w:rPr>
                <w:rFonts w:ascii="Tahoma" w:hAnsi="Tahoma" w:cs="Tahoma"/>
                <w:bCs/>
                <w:color w:val="0070C0"/>
                <w:sz w:val="20"/>
                <w:szCs w:val="20"/>
                <w:lang w:eastAsia="en-US"/>
              </w:rPr>
              <w:t xml:space="preserve"> στάδιο αξιολόγησης ή ένταξης, κατά τα τρία τελευταία </w:t>
            </w:r>
            <w:r w:rsidR="00D45840" w:rsidRPr="00843C08">
              <w:rPr>
                <w:rFonts w:ascii="Tahoma" w:hAnsi="Tahoma" w:cs="Tahoma"/>
                <w:bCs/>
                <w:color w:val="0070C0"/>
                <w:sz w:val="20"/>
                <w:szCs w:val="20"/>
                <w:lang w:eastAsia="en-US"/>
              </w:rPr>
              <w:lastRenderedPageBreak/>
              <w:t>οικονομικά έτη (τρέχον οικονομικό έτος και τα δύο προηγούμενα)</w:t>
            </w:r>
          </w:p>
        </w:tc>
      </w:tr>
      <w:tr w:rsidR="006A7796" w:rsidRPr="00FB710B" w:rsidTr="00903C1B">
        <w:trPr>
          <w:trHeight w:val="264"/>
        </w:trPr>
        <w:tc>
          <w:tcPr>
            <w:tcW w:w="548" w:type="pct"/>
          </w:tcPr>
          <w:p w:rsidR="006A7796" w:rsidRPr="00FB710B" w:rsidRDefault="00D91C89" w:rsidP="00903C1B">
            <w:pPr>
              <w:pStyle w:val="ListParagraph1"/>
              <w:spacing w:line="280" w:lineRule="exact"/>
              <w:ind w:left="426"/>
              <w:jc w:val="center"/>
              <w:rPr>
                <w:rFonts w:ascii="Tahoma" w:hAnsi="Tahoma" w:cs="Tahoma"/>
                <w:sz w:val="20"/>
                <w:szCs w:val="20"/>
              </w:rPr>
            </w:pPr>
            <w:r>
              <w:rPr>
                <w:rFonts w:ascii="Tahoma" w:hAnsi="Tahoma" w:cs="Tahoma"/>
                <w:sz w:val="20"/>
                <w:szCs w:val="20"/>
              </w:rPr>
              <w:lastRenderedPageBreak/>
              <w:t>10</w:t>
            </w:r>
            <w:r w:rsidR="006A7796">
              <w:rPr>
                <w:rFonts w:ascii="Tahoma" w:hAnsi="Tahoma" w:cs="Tahoma"/>
                <w:sz w:val="20"/>
                <w:szCs w:val="20"/>
              </w:rPr>
              <w:t>.</w:t>
            </w:r>
          </w:p>
        </w:tc>
        <w:tc>
          <w:tcPr>
            <w:tcW w:w="4452" w:type="pct"/>
          </w:tcPr>
          <w:p w:rsidR="006A7796" w:rsidRDefault="006A7796" w:rsidP="00903C1B">
            <w:pPr>
              <w:jc w:val="both"/>
              <w:rPr>
                <w:rFonts w:ascii="Tahoma" w:hAnsi="Tahoma" w:cs="Tahoma"/>
                <w:bCs/>
                <w:sz w:val="20"/>
                <w:szCs w:val="20"/>
                <w:lang w:eastAsia="en-US"/>
              </w:rPr>
            </w:pPr>
            <w:r w:rsidRPr="00E37922">
              <w:rPr>
                <w:rFonts w:ascii="Tahoma" w:hAnsi="Tahoma" w:cs="Tahoma"/>
                <w:bCs/>
                <w:sz w:val="20"/>
                <w:szCs w:val="20"/>
                <w:lang w:eastAsia="en-US"/>
              </w:rPr>
              <w:t xml:space="preserve">Στις περιπτώσεις συνδεδεμένων ή/και συνεργαζόμενων επιχειρήσεων </w:t>
            </w:r>
            <w:r w:rsidRPr="00EE394A">
              <w:rPr>
                <w:rFonts w:ascii="Tahoma" w:hAnsi="Tahoma" w:cs="Tahoma"/>
                <w:bCs/>
                <w:sz w:val="20"/>
                <w:szCs w:val="20"/>
                <w:lang w:eastAsia="en-US"/>
              </w:rPr>
              <w:t xml:space="preserve">σύμφωνα </w:t>
            </w:r>
            <w:r w:rsidR="0065350E" w:rsidRPr="00EE394A">
              <w:rPr>
                <w:rFonts w:ascii="Tahoma" w:hAnsi="Tahoma" w:cs="Tahoma"/>
                <w:bCs/>
                <w:sz w:val="20"/>
                <w:szCs w:val="20"/>
                <w:lang w:eastAsia="en-US"/>
              </w:rPr>
              <w:t xml:space="preserve">με </w:t>
            </w:r>
            <w:r w:rsidRPr="00E37922">
              <w:rPr>
                <w:rFonts w:ascii="Tahoma" w:hAnsi="Tahoma" w:cs="Tahoma"/>
                <w:bCs/>
                <w:sz w:val="20"/>
                <w:szCs w:val="20"/>
                <w:lang w:eastAsia="en-US"/>
              </w:rPr>
              <w:t xml:space="preserve">τον ορισμό των ΜΜΕ του Παραρτήματος Ι του Κανονισμού (ΕΚ) 651/2014 της Επιτροπής της 17ης Ιουνίου 2014, θα προσκομίζονται κατ’ αναλογία τα εξής: </w:t>
            </w:r>
          </w:p>
          <w:p w:rsidR="006A7796" w:rsidRPr="00E37922" w:rsidRDefault="006A7796" w:rsidP="00903C1B">
            <w:pPr>
              <w:jc w:val="both"/>
              <w:rPr>
                <w:rFonts w:ascii="Tahoma" w:hAnsi="Tahoma" w:cs="Tahoma"/>
                <w:bCs/>
                <w:sz w:val="20"/>
                <w:szCs w:val="20"/>
                <w:lang w:eastAsia="en-US"/>
              </w:rPr>
            </w:pPr>
          </w:p>
          <w:p w:rsidR="00362BA6" w:rsidRPr="00A906FF" w:rsidRDefault="006A7796" w:rsidP="00362BA6">
            <w:pPr>
              <w:pStyle w:val="a5"/>
              <w:numPr>
                <w:ilvl w:val="0"/>
                <w:numId w:val="2"/>
              </w:numPr>
              <w:jc w:val="both"/>
              <w:rPr>
                <w:rFonts w:ascii="Tahoma" w:hAnsi="Tahoma" w:cs="Tahoma"/>
                <w:bCs/>
                <w:sz w:val="20"/>
                <w:szCs w:val="20"/>
                <w:lang w:eastAsia="en-US"/>
              </w:rPr>
            </w:pPr>
            <w:r w:rsidRPr="00316E90">
              <w:rPr>
                <w:rFonts w:ascii="Tahoma" w:hAnsi="Tahoma" w:cs="Tahoma"/>
                <w:bCs/>
                <w:sz w:val="20"/>
                <w:szCs w:val="20"/>
                <w:lang w:eastAsia="en-US"/>
              </w:rPr>
              <w:t xml:space="preserve">Απαιτούμενα δικαιολογητικά σχετικά με την Εταιρική/μετοχική σύνθεση, </w:t>
            </w:r>
            <w:r w:rsidRPr="00A906FF">
              <w:rPr>
                <w:rFonts w:ascii="Tahoma" w:hAnsi="Tahoma" w:cs="Tahoma"/>
                <w:bCs/>
                <w:sz w:val="20"/>
                <w:szCs w:val="20"/>
                <w:lang w:eastAsia="en-US"/>
              </w:rPr>
              <w:t xml:space="preserve">νόμιμη εκπροσώπηση και διαχείριση ανάλογα με τη νομική μορφή της επιχείρησης </w:t>
            </w:r>
            <w:r w:rsidRPr="00A906FF">
              <w:rPr>
                <w:rFonts w:ascii="Tahoma" w:hAnsi="Tahoma" w:cs="Tahoma"/>
                <w:b/>
                <w:bCs/>
                <w:sz w:val="20"/>
                <w:szCs w:val="20"/>
                <w:lang w:eastAsia="en-US"/>
              </w:rPr>
              <w:t>(βλ. δικαιολογητικά με α/α 3)</w:t>
            </w:r>
            <w:r w:rsidR="00EE394A" w:rsidRPr="00A906FF">
              <w:rPr>
                <w:rFonts w:ascii="Tahoma" w:hAnsi="Tahoma" w:cs="Tahoma"/>
                <w:b/>
                <w:bCs/>
                <w:sz w:val="20"/>
                <w:szCs w:val="20"/>
                <w:lang w:eastAsia="en-US"/>
              </w:rPr>
              <w:t xml:space="preserve"> </w:t>
            </w:r>
          </w:p>
          <w:p w:rsidR="002111D4" w:rsidRPr="00A906FF" w:rsidRDefault="006A7796" w:rsidP="007B63CB">
            <w:pPr>
              <w:pStyle w:val="a5"/>
              <w:numPr>
                <w:ilvl w:val="0"/>
                <w:numId w:val="2"/>
              </w:numPr>
              <w:jc w:val="both"/>
              <w:rPr>
                <w:rFonts w:ascii="Tahoma" w:hAnsi="Tahoma" w:cs="Tahoma"/>
                <w:bCs/>
                <w:sz w:val="20"/>
                <w:szCs w:val="20"/>
                <w:lang w:eastAsia="en-US"/>
              </w:rPr>
            </w:pPr>
            <w:r w:rsidRPr="00A906FF">
              <w:rPr>
                <w:rFonts w:ascii="Tahoma" w:hAnsi="Tahoma" w:cs="Tahoma"/>
                <w:bCs/>
                <w:sz w:val="20"/>
                <w:szCs w:val="20"/>
                <w:lang w:eastAsia="en-US"/>
              </w:rPr>
              <w:t xml:space="preserve">Έντυπο Ε3 </w:t>
            </w:r>
            <w:r w:rsidRPr="00A906FF">
              <w:rPr>
                <w:rFonts w:ascii="Tahoma" w:hAnsi="Tahoma" w:cs="Tahoma"/>
                <w:b/>
                <w:sz w:val="20"/>
                <w:szCs w:val="20"/>
              </w:rPr>
              <w:t>με αριθμό Δήλωσης (ηλεκτρονική υποβολή)</w:t>
            </w:r>
            <w:r w:rsidRPr="00A906FF">
              <w:rPr>
                <w:rFonts w:ascii="Tahoma" w:hAnsi="Tahoma" w:cs="Tahoma"/>
                <w:sz w:val="20"/>
                <w:szCs w:val="20"/>
              </w:rPr>
              <w:t xml:space="preserve"> και</w:t>
            </w:r>
            <w:r w:rsidRPr="00A906FF">
              <w:rPr>
                <w:rFonts w:ascii="Tahoma" w:hAnsi="Tahoma" w:cs="Tahoma"/>
                <w:bCs/>
                <w:sz w:val="20"/>
                <w:szCs w:val="20"/>
                <w:lang w:eastAsia="en-US"/>
              </w:rPr>
              <w:t xml:space="preserve"> για τις </w:t>
            </w:r>
            <w:r w:rsidR="00AB0D5B" w:rsidRPr="00A906FF">
              <w:rPr>
                <w:rFonts w:ascii="Tahoma" w:hAnsi="Tahoma" w:cs="Tahoma"/>
                <w:bCs/>
                <w:sz w:val="20"/>
                <w:szCs w:val="20"/>
                <w:lang w:eastAsia="en-US"/>
              </w:rPr>
              <w:t>δύο</w:t>
            </w:r>
            <w:r w:rsidR="00B670F6" w:rsidRPr="00A906FF">
              <w:rPr>
                <w:rFonts w:ascii="Tahoma" w:hAnsi="Tahoma" w:cs="Tahoma"/>
                <w:bCs/>
                <w:sz w:val="20"/>
                <w:szCs w:val="20"/>
                <w:lang w:eastAsia="en-US"/>
              </w:rPr>
              <w:t xml:space="preserve"> </w:t>
            </w:r>
            <w:r w:rsidRPr="00A906FF">
              <w:rPr>
                <w:rFonts w:ascii="Tahoma" w:hAnsi="Tahoma" w:cs="Tahoma"/>
                <w:bCs/>
                <w:sz w:val="20"/>
                <w:szCs w:val="20"/>
                <w:lang w:eastAsia="en-US"/>
              </w:rPr>
              <w:t>(</w:t>
            </w:r>
            <w:r w:rsidR="00AB0D5B" w:rsidRPr="00A906FF">
              <w:rPr>
                <w:rFonts w:ascii="Tahoma" w:hAnsi="Tahoma" w:cs="Tahoma"/>
                <w:bCs/>
                <w:sz w:val="20"/>
                <w:szCs w:val="20"/>
                <w:lang w:eastAsia="en-US"/>
              </w:rPr>
              <w:t>2</w:t>
            </w:r>
            <w:r w:rsidRPr="00A906FF">
              <w:rPr>
                <w:rFonts w:ascii="Tahoma" w:hAnsi="Tahoma" w:cs="Tahoma"/>
                <w:bCs/>
                <w:sz w:val="20"/>
                <w:szCs w:val="20"/>
                <w:lang w:eastAsia="en-US"/>
              </w:rPr>
              <w:t>) κλεισμένες διαχειριστικές χρήσεις που προηγούνται του έτους υποβο</w:t>
            </w:r>
            <w:r w:rsidR="00362BA6" w:rsidRPr="00A906FF">
              <w:rPr>
                <w:rFonts w:ascii="Tahoma" w:hAnsi="Tahoma" w:cs="Tahoma"/>
                <w:bCs/>
                <w:sz w:val="20"/>
                <w:szCs w:val="20"/>
                <w:lang w:eastAsia="en-US"/>
              </w:rPr>
              <w:t xml:space="preserve">λής της αίτησης χρηματοδότησης </w:t>
            </w:r>
            <w:r w:rsidR="007B63CB" w:rsidRPr="00A906FF">
              <w:rPr>
                <w:rFonts w:ascii="Tahoma" w:hAnsi="Tahoma" w:cs="Tahoma"/>
                <w:color w:val="0070C0"/>
                <w:sz w:val="20"/>
                <w:szCs w:val="20"/>
              </w:rPr>
              <w:t>Επισυνάπτ</w:t>
            </w:r>
            <w:r w:rsidR="00EE394A" w:rsidRPr="00A906FF">
              <w:rPr>
                <w:rFonts w:ascii="Tahoma" w:hAnsi="Tahoma" w:cs="Tahoma"/>
                <w:color w:val="0070C0"/>
                <w:sz w:val="20"/>
                <w:szCs w:val="20"/>
              </w:rPr>
              <w:t>ετε</w:t>
            </w:r>
            <w:r w:rsidR="007B63CB" w:rsidRPr="00A906FF">
              <w:rPr>
                <w:rFonts w:ascii="Tahoma" w:hAnsi="Tahoma" w:cs="Tahoma"/>
                <w:color w:val="0070C0"/>
                <w:sz w:val="20"/>
                <w:szCs w:val="20"/>
              </w:rPr>
              <w:t xml:space="preserve"> αντίγραφα των υποβεβλημένων φορολογικών εντύπων (να φέρουν αριθμό δήλωσης) από τα οποία εξάγονται τα στοιχεία που συμπληρώνονται στην αίτηση χρηματοδότησης και στη ΥΔ ΜΜΕ και αφορούν τον κύκλο εργασιών.</w:t>
            </w:r>
            <w:r w:rsidR="00EE394A" w:rsidRPr="00A906FF">
              <w:rPr>
                <w:rFonts w:ascii="Tahoma" w:hAnsi="Tahoma" w:cs="Tahoma"/>
                <w:color w:val="0070C0"/>
                <w:sz w:val="20"/>
                <w:szCs w:val="20"/>
              </w:rPr>
              <w:t xml:space="preserve"> (βλ. σχετικό ενδεικτικό υπόδειγ</w:t>
            </w:r>
            <w:r w:rsidR="00EE394A" w:rsidRPr="00A906FF">
              <w:rPr>
                <w:rFonts w:ascii="Tahoma" w:hAnsi="Tahoma" w:cs="Tahoma"/>
                <w:color w:val="2E74B5" w:themeColor="accent5" w:themeShade="BF"/>
                <w:sz w:val="20"/>
                <w:szCs w:val="20"/>
              </w:rPr>
              <w:t xml:space="preserve">μα Εντύπου Ε3 </w:t>
            </w:r>
            <w:r w:rsidR="00E226E2">
              <w:rPr>
                <w:rFonts w:ascii="Tahoma" w:hAnsi="Tahoma" w:cs="Tahoma"/>
                <w:color w:val="2E74B5" w:themeColor="accent5" w:themeShade="BF"/>
                <w:sz w:val="20"/>
                <w:szCs w:val="20"/>
              </w:rPr>
              <w:t xml:space="preserve">στο </w:t>
            </w:r>
            <w:r w:rsidR="00E226E2" w:rsidRPr="007B16C7">
              <w:rPr>
                <w:rFonts w:ascii="Tahoma" w:hAnsi="Tahoma" w:cs="Tahoma"/>
                <w:color w:val="0070C0"/>
                <w:sz w:val="20"/>
                <w:szCs w:val="20"/>
              </w:rPr>
              <w:t>ΦΑΚΕΛΟ υποδειγμάτων και οδηγιών</w:t>
            </w:r>
            <w:r w:rsidR="00EE394A" w:rsidRPr="00A906FF">
              <w:rPr>
                <w:rFonts w:ascii="Tahoma" w:hAnsi="Tahoma" w:cs="Tahoma"/>
                <w:color w:val="2E74B5" w:themeColor="accent5" w:themeShade="BF"/>
                <w:sz w:val="20"/>
                <w:szCs w:val="20"/>
              </w:rPr>
              <w:t>).</w:t>
            </w:r>
          </w:p>
          <w:p w:rsidR="006A7796" w:rsidRPr="004016E5" w:rsidRDefault="006A7796" w:rsidP="004016E5">
            <w:pPr>
              <w:pStyle w:val="a5"/>
              <w:numPr>
                <w:ilvl w:val="0"/>
                <w:numId w:val="2"/>
              </w:numPr>
              <w:jc w:val="both"/>
              <w:rPr>
                <w:rFonts w:ascii="Tahoma" w:hAnsi="Tahoma" w:cs="Tahoma"/>
                <w:bCs/>
                <w:sz w:val="20"/>
                <w:szCs w:val="20"/>
                <w:lang w:eastAsia="en-US"/>
              </w:rPr>
            </w:pPr>
            <w:r w:rsidRPr="00A906FF">
              <w:rPr>
                <w:rFonts w:ascii="Tahoma" w:hAnsi="Tahoma" w:cs="Tahoma"/>
                <w:bCs/>
                <w:sz w:val="20"/>
                <w:szCs w:val="20"/>
                <w:lang w:eastAsia="en-US"/>
              </w:rPr>
              <w:t xml:space="preserve">Ισολογισμοί - Αποτελέσματα χρήσης (για επιχειρήσεις με τήρηση διπλογραφικών βιβλίων) και για τις </w:t>
            </w:r>
            <w:r w:rsidR="00AB0D5B" w:rsidRPr="00A906FF">
              <w:rPr>
                <w:rFonts w:ascii="Tahoma" w:hAnsi="Tahoma" w:cs="Tahoma"/>
                <w:bCs/>
                <w:sz w:val="20"/>
                <w:szCs w:val="20"/>
                <w:lang w:eastAsia="en-US"/>
              </w:rPr>
              <w:t>δύο</w:t>
            </w:r>
            <w:r w:rsidR="00B670F6" w:rsidRPr="00A906FF">
              <w:rPr>
                <w:rFonts w:ascii="Tahoma" w:hAnsi="Tahoma" w:cs="Tahoma"/>
                <w:bCs/>
                <w:sz w:val="20"/>
                <w:szCs w:val="20"/>
                <w:lang w:eastAsia="en-US"/>
              </w:rPr>
              <w:t xml:space="preserve"> </w:t>
            </w:r>
            <w:r w:rsidRPr="00A906FF">
              <w:rPr>
                <w:rFonts w:ascii="Tahoma" w:hAnsi="Tahoma" w:cs="Tahoma"/>
                <w:bCs/>
                <w:sz w:val="20"/>
                <w:szCs w:val="20"/>
                <w:lang w:eastAsia="en-US"/>
              </w:rPr>
              <w:t>(</w:t>
            </w:r>
            <w:r w:rsidR="00AB0D5B" w:rsidRPr="00A906FF">
              <w:rPr>
                <w:rFonts w:ascii="Tahoma" w:hAnsi="Tahoma" w:cs="Tahoma"/>
                <w:bCs/>
                <w:sz w:val="20"/>
                <w:szCs w:val="20"/>
                <w:lang w:eastAsia="en-US"/>
              </w:rPr>
              <w:t>2</w:t>
            </w:r>
            <w:r w:rsidRPr="00A906FF">
              <w:rPr>
                <w:rFonts w:ascii="Tahoma" w:hAnsi="Tahoma" w:cs="Tahoma"/>
                <w:bCs/>
                <w:sz w:val="20"/>
                <w:szCs w:val="20"/>
                <w:lang w:eastAsia="en-US"/>
              </w:rPr>
              <w:t>) κλεισμένες διαχειριστικές</w:t>
            </w:r>
            <w:r w:rsidR="007B63CB" w:rsidRPr="00A906FF">
              <w:rPr>
                <w:rFonts w:ascii="Tahoma" w:hAnsi="Tahoma" w:cs="Tahoma"/>
                <w:bCs/>
                <w:sz w:val="20"/>
                <w:szCs w:val="20"/>
                <w:lang w:eastAsia="en-US"/>
              </w:rPr>
              <w:t xml:space="preserve"> </w:t>
            </w:r>
            <w:r w:rsidRPr="002111D4">
              <w:rPr>
                <w:rFonts w:ascii="Tahoma" w:hAnsi="Tahoma" w:cs="Tahoma"/>
                <w:bCs/>
                <w:sz w:val="20"/>
                <w:szCs w:val="20"/>
                <w:lang w:eastAsia="en-US"/>
              </w:rPr>
              <w:t>χρήσεις που προηγούνται του έτους υποβ</w:t>
            </w:r>
            <w:r w:rsidR="002111D4">
              <w:rPr>
                <w:rFonts w:ascii="Tahoma" w:hAnsi="Tahoma" w:cs="Tahoma"/>
                <w:bCs/>
                <w:sz w:val="20"/>
                <w:szCs w:val="20"/>
                <w:lang w:eastAsia="en-US"/>
              </w:rPr>
              <w:t>ολής της αίτησης χρηματοδότησης</w:t>
            </w:r>
            <w:r w:rsidR="00EE394A">
              <w:rPr>
                <w:rFonts w:ascii="Tahoma" w:hAnsi="Tahoma" w:cs="Tahoma"/>
                <w:bCs/>
                <w:sz w:val="20"/>
                <w:szCs w:val="20"/>
                <w:lang w:eastAsia="en-US"/>
              </w:rPr>
              <w:t>.</w:t>
            </w:r>
            <w:r w:rsidR="00E226E2">
              <w:rPr>
                <w:rFonts w:ascii="Tahoma" w:hAnsi="Tahoma" w:cs="Tahoma"/>
                <w:bCs/>
                <w:sz w:val="20"/>
                <w:szCs w:val="20"/>
                <w:lang w:eastAsia="en-US"/>
              </w:rPr>
              <w:t xml:space="preserve"> </w:t>
            </w:r>
            <w:r w:rsidR="00E226E2">
              <w:rPr>
                <w:rFonts w:ascii="Tahoma" w:hAnsi="Tahoma" w:cs="Tahoma"/>
                <w:color w:val="0070C0"/>
                <w:sz w:val="20"/>
                <w:szCs w:val="20"/>
              </w:rPr>
              <w:t>Επισυνάπτετε</w:t>
            </w:r>
            <w:r w:rsidR="00E226E2" w:rsidRPr="000D40B8">
              <w:rPr>
                <w:rFonts w:ascii="Tahoma" w:hAnsi="Tahoma" w:cs="Tahoma"/>
                <w:color w:val="0070C0"/>
                <w:sz w:val="20"/>
                <w:szCs w:val="20"/>
              </w:rPr>
              <w:t xml:space="preserve"> αντίγραφα των υποβεβλημένων οικονομικών καταστάσεων στο ΓΕΜΗ</w:t>
            </w:r>
            <w:r w:rsidR="00E226E2" w:rsidRPr="00A906FF">
              <w:rPr>
                <w:rFonts w:ascii="Tahoma" w:hAnsi="Tahoma" w:cs="Tahoma"/>
                <w:color w:val="0070C0"/>
                <w:sz w:val="20"/>
                <w:szCs w:val="20"/>
              </w:rPr>
              <w:t xml:space="preserve"> για όσες επιχειρήσεις έχουν τη σχετική υποχρέωση</w:t>
            </w:r>
            <w:r w:rsidR="00E226E2" w:rsidRPr="000D40B8">
              <w:rPr>
                <w:rFonts w:ascii="Tahoma" w:hAnsi="Tahoma" w:cs="Tahoma"/>
                <w:color w:val="0070C0"/>
                <w:sz w:val="20"/>
                <w:szCs w:val="20"/>
              </w:rPr>
              <w:t xml:space="preserve">, ενώ για τις ατομικές επιχειρήσεις </w:t>
            </w:r>
            <w:r w:rsidR="00E226E2">
              <w:rPr>
                <w:rFonts w:ascii="Tahoma" w:hAnsi="Tahoma" w:cs="Tahoma"/>
                <w:color w:val="0070C0"/>
                <w:sz w:val="20"/>
                <w:szCs w:val="20"/>
              </w:rPr>
              <w:t>επισυνάπτετε ισολογισμούς</w:t>
            </w:r>
            <w:r w:rsidR="00E226E2" w:rsidRPr="000D40B8">
              <w:rPr>
                <w:rFonts w:ascii="Tahoma" w:hAnsi="Tahoma" w:cs="Tahoma"/>
                <w:color w:val="0070C0"/>
                <w:sz w:val="20"/>
                <w:szCs w:val="20"/>
              </w:rPr>
              <w:t>-αποτελέσματα χρήσης με σφραγίδα και υπογραφή του λογιστή της επιχείρησης ή του νομίμου εκπροσώπου. Από τα παραπάνω εξάγονται στοιχεία που αφορούν το ενεργητικό της επιχείρησης</w:t>
            </w:r>
          </w:p>
          <w:p w:rsidR="0083519C" w:rsidRPr="006B0375" w:rsidRDefault="006A7796" w:rsidP="008D5444">
            <w:pPr>
              <w:pStyle w:val="a5"/>
              <w:numPr>
                <w:ilvl w:val="0"/>
                <w:numId w:val="2"/>
              </w:numPr>
              <w:jc w:val="both"/>
              <w:rPr>
                <w:rFonts w:ascii="Tahoma" w:hAnsi="Tahoma" w:cs="Tahoma"/>
                <w:bCs/>
                <w:sz w:val="20"/>
                <w:szCs w:val="20"/>
                <w:lang w:eastAsia="en-US"/>
              </w:rPr>
            </w:pPr>
            <w:r w:rsidRPr="0083519C">
              <w:rPr>
                <w:rFonts w:ascii="Tahoma" w:hAnsi="Tahoma" w:cs="Tahoma"/>
                <w:bCs/>
                <w:sz w:val="20"/>
                <w:szCs w:val="20"/>
                <w:lang w:eastAsia="en-US"/>
              </w:rPr>
              <w:t xml:space="preserve">Ετήσιοι Πίνακες Προσωπικού (Ε4) &amp; τυχόν Τροποποιητικοί Πίνακες και για τις </w:t>
            </w:r>
            <w:r w:rsidR="00B670F6" w:rsidRPr="0083519C">
              <w:rPr>
                <w:rFonts w:ascii="Tahoma" w:hAnsi="Tahoma" w:cs="Tahoma"/>
                <w:bCs/>
                <w:sz w:val="20"/>
                <w:szCs w:val="20"/>
                <w:lang w:eastAsia="en-US"/>
              </w:rPr>
              <w:t xml:space="preserve">τρεις </w:t>
            </w:r>
            <w:r w:rsidRPr="0083519C">
              <w:rPr>
                <w:rFonts w:ascii="Tahoma" w:hAnsi="Tahoma" w:cs="Tahoma"/>
                <w:bCs/>
                <w:sz w:val="20"/>
                <w:szCs w:val="20"/>
                <w:lang w:eastAsia="en-US"/>
              </w:rPr>
              <w:t>(</w:t>
            </w:r>
            <w:r w:rsidR="00B670F6" w:rsidRPr="0083519C">
              <w:rPr>
                <w:rFonts w:ascii="Tahoma" w:hAnsi="Tahoma" w:cs="Tahoma"/>
                <w:bCs/>
                <w:sz w:val="20"/>
                <w:szCs w:val="20"/>
                <w:lang w:eastAsia="en-US"/>
              </w:rPr>
              <w:t>3</w:t>
            </w:r>
            <w:r w:rsidRPr="0083519C">
              <w:rPr>
                <w:rFonts w:ascii="Tahoma" w:hAnsi="Tahoma" w:cs="Tahoma"/>
                <w:bCs/>
                <w:sz w:val="20"/>
                <w:szCs w:val="20"/>
                <w:lang w:eastAsia="en-US"/>
              </w:rPr>
              <w:t>) τελευταίες διαχειριστικές χρήσεις που προηγούνται του έτους υποβολής της αίτησης χρηματοδότησης</w:t>
            </w:r>
            <w:r w:rsidR="004016E5" w:rsidRPr="0083519C">
              <w:rPr>
                <w:rFonts w:ascii="Tahoma" w:hAnsi="Tahoma" w:cs="Tahoma"/>
                <w:bCs/>
                <w:color w:val="FF0000"/>
                <w:sz w:val="20"/>
                <w:szCs w:val="20"/>
                <w:lang w:eastAsia="en-US"/>
              </w:rPr>
              <w:t xml:space="preserve"> </w:t>
            </w:r>
          </w:p>
          <w:p w:rsidR="006B0375" w:rsidRPr="0083519C" w:rsidRDefault="006B0375" w:rsidP="006B0375">
            <w:pPr>
              <w:pStyle w:val="a5"/>
              <w:jc w:val="both"/>
              <w:rPr>
                <w:rFonts w:ascii="Tahoma" w:hAnsi="Tahoma" w:cs="Tahoma"/>
                <w:bCs/>
                <w:sz w:val="20"/>
                <w:szCs w:val="20"/>
                <w:lang w:eastAsia="en-US"/>
              </w:rPr>
            </w:pPr>
            <w:r w:rsidRPr="00361285">
              <w:rPr>
                <w:rFonts w:ascii="Tahoma" w:hAnsi="Tahoma" w:cs="Tahoma"/>
                <w:color w:val="0070C0"/>
                <w:sz w:val="20"/>
                <w:szCs w:val="20"/>
              </w:rPr>
              <w:t>Επισυνάπτ</w:t>
            </w:r>
            <w:r w:rsidR="00EE394A">
              <w:rPr>
                <w:rFonts w:ascii="Tahoma" w:hAnsi="Tahoma" w:cs="Tahoma"/>
                <w:color w:val="0070C0"/>
                <w:sz w:val="20"/>
                <w:szCs w:val="20"/>
              </w:rPr>
              <w:t>ετε</w:t>
            </w:r>
            <w:r w:rsidRPr="00361285">
              <w:rPr>
                <w:rFonts w:ascii="Tahoma" w:hAnsi="Tahoma" w:cs="Tahoma"/>
                <w:color w:val="0070C0"/>
                <w:sz w:val="20"/>
                <w:szCs w:val="20"/>
              </w:rPr>
              <w:t xml:space="preserve"> </w:t>
            </w:r>
            <w:r w:rsidR="00EE394A">
              <w:rPr>
                <w:rFonts w:ascii="Tahoma" w:hAnsi="Tahoma" w:cs="Tahoma"/>
                <w:color w:val="0070C0"/>
                <w:sz w:val="20"/>
                <w:szCs w:val="20"/>
              </w:rPr>
              <w:t>τ</w:t>
            </w:r>
            <w:r w:rsidRPr="00361285">
              <w:rPr>
                <w:rFonts w:ascii="Tahoma" w:hAnsi="Tahoma" w:cs="Tahoma"/>
                <w:color w:val="0070C0"/>
                <w:sz w:val="20"/>
                <w:szCs w:val="20"/>
              </w:rPr>
              <w:t>ο</w:t>
            </w:r>
            <w:r w:rsidR="00EE394A">
              <w:rPr>
                <w:rFonts w:ascii="Tahoma" w:hAnsi="Tahoma" w:cs="Tahoma"/>
                <w:color w:val="0070C0"/>
                <w:sz w:val="20"/>
                <w:szCs w:val="20"/>
              </w:rPr>
              <w:t>υς</w:t>
            </w:r>
            <w:r w:rsidRPr="00361285">
              <w:rPr>
                <w:rFonts w:ascii="Tahoma" w:hAnsi="Tahoma" w:cs="Tahoma"/>
                <w:color w:val="0070C0"/>
                <w:sz w:val="20"/>
                <w:szCs w:val="20"/>
              </w:rPr>
              <w:t xml:space="preserve"> ετήσιο</w:t>
            </w:r>
            <w:r w:rsidR="00EE394A">
              <w:rPr>
                <w:rFonts w:ascii="Tahoma" w:hAnsi="Tahoma" w:cs="Tahoma"/>
                <w:color w:val="0070C0"/>
                <w:sz w:val="20"/>
                <w:szCs w:val="20"/>
              </w:rPr>
              <w:t>υς</w:t>
            </w:r>
            <w:r w:rsidRPr="00361285">
              <w:rPr>
                <w:rFonts w:ascii="Tahoma" w:hAnsi="Tahoma" w:cs="Tahoma"/>
                <w:color w:val="0070C0"/>
                <w:sz w:val="20"/>
                <w:szCs w:val="20"/>
              </w:rPr>
              <w:t xml:space="preserve"> πίνακες αλλά και τυχόν </w:t>
            </w:r>
            <w:r w:rsidR="00EE394A" w:rsidRPr="00361285">
              <w:rPr>
                <w:rFonts w:ascii="Tahoma" w:hAnsi="Tahoma" w:cs="Tahoma"/>
                <w:color w:val="0070C0"/>
                <w:sz w:val="20"/>
                <w:szCs w:val="20"/>
              </w:rPr>
              <w:t>αρχικο</w:t>
            </w:r>
            <w:r w:rsidR="00EE394A">
              <w:rPr>
                <w:rFonts w:ascii="Tahoma" w:hAnsi="Tahoma" w:cs="Tahoma"/>
                <w:color w:val="0070C0"/>
                <w:sz w:val="20"/>
                <w:szCs w:val="20"/>
              </w:rPr>
              <w:t>ύς</w:t>
            </w:r>
            <w:r w:rsidRPr="00361285">
              <w:rPr>
                <w:rFonts w:ascii="Tahoma" w:hAnsi="Tahoma" w:cs="Tahoma"/>
                <w:color w:val="0070C0"/>
                <w:sz w:val="20"/>
                <w:szCs w:val="20"/>
              </w:rPr>
              <w:t xml:space="preserve">, </w:t>
            </w:r>
            <w:r w:rsidR="00EE394A" w:rsidRPr="00361285">
              <w:rPr>
                <w:rFonts w:ascii="Tahoma" w:hAnsi="Tahoma" w:cs="Tahoma"/>
                <w:color w:val="0070C0"/>
                <w:sz w:val="20"/>
                <w:szCs w:val="20"/>
              </w:rPr>
              <w:t>συμπληρωματικο</w:t>
            </w:r>
            <w:r w:rsidR="00EE394A">
              <w:rPr>
                <w:rFonts w:ascii="Tahoma" w:hAnsi="Tahoma" w:cs="Tahoma"/>
                <w:color w:val="0070C0"/>
                <w:sz w:val="20"/>
                <w:szCs w:val="20"/>
              </w:rPr>
              <w:t>ύς</w:t>
            </w:r>
            <w:r w:rsidRPr="00361285">
              <w:rPr>
                <w:rFonts w:ascii="Tahoma" w:hAnsi="Tahoma" w:cs="Tahoma"/>
                <w:color w:val="0070C0"/>
                <w:sz w:val="20"/>
                <w:szCs w:val="20"/>
              </w:rPr>
              <w:t xml:space="preserve"> και </w:t>
            </w:r>
            <w:r w:rsidR="00EE394A" w:rsidRPr="00361285">
              <w:rPr>
                <w:rFonts w:ascii="Tahoma" w:hAnsi="Tahoma" w:cs="Tahoma"/>
                <w:color w:val="0070C0"/>
                <w:sz w:val="20"/>
                <w:szCs w:val="20"/>
              </w:rPr>
              <w:t>τροποποιητικο</w:t>
            </w:r>
            <w:r w:rsidR="00EE394A">
              <w:rPr>
                <w:rFonts w:ascii="Tahoma" w:hAnsi="Tahoma" w:cs="Tahoma"/>
                <w:color w:val="0070C0"/>
                <w:sz w:val="20"/>
                <w:szCs w:val="20"/>
              </w:rPr>
              <w:t>ύς</w:t>
            </w:r>
            <w:r w:rsidRPr="00361285">
              <w:rPr>
                <w:rFonts w:ascii="Tahoma" w:hAnsi="Tahoma" w:cs="Tahoma"/>
                <w:color w:val="0070C0"/>
                <w:sz w:val="20"/>
                <w:szCs w:val="20"/>
              </w:rPr>
              <w:t xml:space="preserve"> πίνακες προσωπικού για όλες τις εγκαταστάσεις της επιχείρησης όπου απασχολείται προσωπικό. Οι πίνακες θα πρέπει να φέρουν αριθμό πρωτοκόλλου και ημερομηνία κατάθεσης </w:t>
            </w:r>
            <w:r w:rsidR="00452907">
              <w:rPr>
                <w:rFonts w:ascii="Tahoma" w:hAnsi="Tahoma" w:cs="Tahoma"/>
                <w:color w:val="0070C0"/>
                <w:sz w:val="20"/>
                <w:szCs w:val="20"/>
              </w:rPr>
              <w:t xml:space="preserve">όπου απαιτείται </w:t>
            </w:r>
            <w:r w:rsidR="00EE394A">
              <w:rPr>
                <w:rFonts w:ascii="Tahoma" w:hAnsi="Tahoma" w:cs="Tahoma"/>
                <w:color w:val="0070C0"/>
                <w:sz w:val="20"/>
                <w:szCs w:val="20"/>
              </w:rPr>
              <w:t>(</w:t>
            </w:r>
            <w:r w:rsidR="00E226E2" w:rsidRPr="00FB737C">
              <w:rPr>
                <w:rFonts w:ascii="Tahoma" w:hAnsi="Tahoma" w:cs="Tahoma"/>
                <w:color w:val="0070C0"/>
                <w:sz w:val="20"/>
                <w:szCs w:val="20"/>
              </w:rPr>
              <w:t>βλ. σχετικ</w:t>
            </w:r>
            <w:r w:rsidR="00E226E2">
              <w:rPr>
                <w:rFonts w:ascii="Tahoma" w:hAnsi="Tahoma" w:cs="Tahoma"/>
                <w:color w:val="0070C0"/>
                <w:sz w:val="20"/>
                <w:szCs w:val="20"/>
              </w:rPr>
              <w:t>ά</w:t>
            </w:r>
            <w:r w:rsidR="00E226E2" w:rsidRPr="00FB737C">
              <w:rPr>
                <w:rFonts w:ascii="Tahoma" w:hAnsi="Tahoma" w:cs="Tahoma"/>
                <w:color w:val="0070C0"/>
                <w:sz w:val="20"/>
                <w:szCs w:val="20"/>
              </w:rPr>
              <w:t xml:space="preserve"> ενδεικτικ</w:t>
            </w:r>
            <w:r w:rsidR="00E226E2">
              <w:rPr>
                <w:rFonts w:ascii="Tahoma" w:hAnsi="Tahoma" w:cs="Tahoma"/>
                <w:color w:val="0070C0"/>
                <w:sz w:val="20"/>
                <w:szCs w:val="20"/>
              </w:rPr>
              <w:t>ά</w:t>
            </w:r>
            <w:r w:rsidR="00E226E2" w:rsidRPr="00FB737C">
              <w:rPr>
                <w:rFonts w:ascii="Tahoma" w:hAnsi="Tahoma" w:cs="Tahoma"/>
                <w:color w:val="0070C0"/>
                <w:sz w:val="20"/>
                <w:szCs w:val="20"/>
              </w:rPr>
              <w:t xml:space="preserve"> </w:t>
            </w:r>
            <w:r w:rsidR="00E226E2">
              <w:rPr>
                <w:rFonts w:ascii="Tahoma" w:hAnsi="Tahoma" w:cs="Tahoma"/>
                <w:color w:val="0070C0"/>
                <w:sz w:val="20"/>
                <w:szCs w:val="20"/>
              </w:rPr>
              <w:t>υποδείγματα</w:t>
            </w:r>
            <w:r w:rsidR="00E226E2" w:rsidRPr="00FB737C">
              <w:rPr>
                <w:rFonts w:ascii="Tahoma" w:hAnsi="Tahoma" w:cs="Tahoma"/>
                <w:color w:val="0070C0"/>
                <w:sz w:val="20"/>
                <w:szCs w:val="20"/>
              </w:rPr>
              <w:t xml:space="preserve"> </w:t>
            </w:r>
            <w:r w:rsidR="00E226E2">
              <w:rPr>
                <w:rFonts w:ascii="Tahoma" w:hAnsi="Tahoma" w:cs="Tahoma"/>
                <w:color w:val="0070C0"/>
                <w:sz w:val="20"/>
                <w:szCs w:val="20"/>
              </w:rPr>
              <w:t>εντύπων</w:t>
            </w:r>
            <w:r w:rsidR="00E226E2" w:rsidRPr="00FB737C">
              <w:rPr>
                <w:rFonts w:ascii="Tahoma" w:hAnsi="Tahoma" w:cs="Tahoma"/>
                <w:color w:val="0070C0"/>
                <w:sz w:val="20"/>
                <w:szCs w:val="20"/>
              </w:rPr>
              <w:t xml:space="preserve"> Ε4 στο </w:t>
            </w:r>
            <w:r w:rsidR="00E226E2" w:rsidRPr="007B16C7">
              <w:rPr>
                <w:rFonts w:ascii="Tahoma" w:hAnsi="Tahoma" w:cs="Tahoma"/>
                <w:color w:val="0070C0"/>
                <w:sz w:val="20"/>
                <w:szCs w:val="20"/>
              </w:rPr>
              <w:t>ΦΑΚΕΛΟ υποδειγμάτων και οδηγιών</w:t>
            </w:r>
            <w:r w:rsidR="00EE394A" w:rsidRPr="001F6210">
              <w:rPr>
                <w:rFonts w:ascii="Tahoma" w:hAnsi="Tahoma" w:cs="Tahoma"/>
                <w:color w:val="2E74B5" w:themeColor="accent5" w:themeShade="BF"/>
                <w:sz w:val="20"/>
                <w:szCs w:val="20"/>
              </w:rPr>
              <w:t>).</w:t>
            </w:r>
          </w:p>
          <w:p w:rsidR="006A7796" w:rsidRPr="00E226E2" w:rsidRDefault="006A7796" w:rsidP="007E203B">
            <w:pPr>
              <w:pStyle w:val="a5"/>
              <w:numPr>
                <w:ilvl w:val="0"/>
                <w:numId w:val="2"/>
              </w:numPr>
              <w:jc w:val="both"/>
              <w:rPr>
                <w:rFonts w:ascii="Tahoma" w:hAnsi="Tahoma" w:cs="Tahoma"/>
                <w:bCs/>
                <w:sz w:val="20"/>
                <w:szCs w:val="20"/>
                <w:lang w:eastAsia="en-US"/>
              </w:rPr>
            </w:pPr>
            <w:r w:rsidRPr="0083519C">
              <w:rPr>
                <w:rFonts w:ascii="Tahoma" w:hAnsi="Tahoma" w:cs="Tahoma"/>
                <w:sz w:val="20"/>
                <w:szCs w:val="20"/>
              </w:rPr>
              <w:t xml:space="preserve">Αποδεικτικό Υποβολής δήλωσης Αποδοχών &amp; Συντάξεων μαζί με συγκεντρωτική Κατάσταση τέλους έτους </w:t>
            </w:r>
            <w:r w:rsidRPr="0083519C">
              <w:rPr>
                <w:rFonts w:ascii="Tahoma" w:hAnsi="Tahoma" w:cs="Tahoma"/>
                <w:b/>
                <w:sz w:val="20"/>
                <w:szCs w:val="20"/>
              </w:rPr>
              <w:t xml:space="preserve">στην οποία θα αποτυπώνεται αναλυτικά ο </w:t>
            </w:r>
            <w:r w:rsidRPr="00A906FF">
              <w:rPr>
                <w:rFonts w:ascii="Tahoma" w:hAnsi="Tahoma" w:cs="Tahoma"/>
                <w:b/>
                <w:sz w:val="20"/>
                <w:szCs w:val="20"/>
              </w:rPr>
              <w:t xml:space="preserve">κάθε εργαζόμενος με τον αριθμό των ημερών που απασχολήθηκε </w:t>
            </w:r>
            <w:r w:rsidRPr="00A906FF">
              <w:rPr>
                <w:rFonts w:ascii="Tahoma" w:hAnsi="Tahoma" w:cs="Tahoma"/>
                <w:bCs/>
                <w:sz w:val="20"/>
                <w:szCs w:val="20"/>
                <w:lang w:eastAsia="en-US"/>
              </w:rPr>
              <w:t xml:space="preserve">και για τις </w:t>
            </w:r>
            <w:r w:rsidR="00987351" w:rsidRPr="00A906FF">
              <w:rPr>
                <w:rFonts w:ascii="Tahoma" w:hAnsi="Tahoma" w:cs="Tahoma"/>
                <w:bCs/>
                <w:sz w:val="20"/>
                <w:szCs w:val="20"/>
                <w:lang w:eastAsia="en-US"/>
              </w:rPr>
              <w:t>τρείς</w:t>
            </w:r>
            <w:r w:rsidR="005C23D5" w:rsidRPr="00A906FF">
              <w:rPr>
                <w:rFonts w:ascii="Tahoma" w:hAnsi="Tahoma" w:cs="Tahoma"/>
                <w:bCs/>
                <w:sz w:val="20"/>
                <w:szCs w:val="20"/>
                <w:lang w:eastAsia="en-US"/>
              </w:rPr>
              <w:t xml:space="preserve"> </w:t>
            </w:r>
            <w:r w:rsidRPr="00A906FF">
              <w:rPr>
                <w:rFonts w:ascii="Tahoma" w:hAnsi="Tahoma" w:cs="Tahoma"/>
                <w:bCs/>
                <w:sz w:val="20"/>
                <w:szCs w:val="20"/>
                <w:lang w:eastAsia="en-US"/>
              </w:rPr>
              <w:t>(</w:t>
            </w:r>
            <w:r w:rsidR="00987351" w:rsidRPr="00A906FF">
              <w:rPr>
                <w:rFonts w:ascii="Tahoma" w:hAnsi="Tahoma" w:cs="Tahoma"/>
                <w:bCs/>
                <w:sz w:val="20"/>
                <w:szCs w:val="20"/>
                <w:lang w:eastAsia="en-US"/>
              </w:rPr>
              <w:t>3</w:t>
            </w:r>
            <w:r w:rsidRPr="00A906FF">
              <w:rPr>
                <w:rFonts w:ascii="Tahoma" w:hAnsi="Tahoma" w:cs="Tahoma"/>
                <w:bCs/>
                <w:sz w:val="20"/>
                <w:szCs w:val="20"/>
                <w:lang w:eastAsia="en-US"/>
              </w:rPr>
              <w:t>) τελευταίες διαχειριστικές χρήσεις που προηγούνται του έτους υποβολής της αίτησης χρηματοδότησης</w:t>
            </w:r>
            <w:r w:rsidR="00692DED" w:rsidRPr="00A906FF">
              <w:rPr>
                <w:rFonts w:ascii="Tahoma" w:hAnsi="Tahoma" w:cs="Tahoma"/>
                <w:bCs/>
                <w:color w:val="FF0000"/>
                <w:sz w:val="20"/>
                <w:szCs w:val="20"/>
                <w:lang w:eastAsia="en-US"/>
              </w:rPr>
              <w:t xml:space="preserve"> </w:t>
            </w:r>
            <w:r w:rsidR="00E226E2" w:rsidRPr="00A906FF">
              <w:rPr>
                <w:rFonts w:ascii="Tahoma" w:hAnsi="Tahoma" w:cs="Tahoma"/>
                <w:color w:val="0070C0"/>
                <w:sz w:val="20"/>
                <w:szCs w:val="20"/>
              </w:rPr>
              <w:t xml:space="preserve">Επισυνάπτετε το αποδεικτικό υποβολής που παράγεται από το </w:t>
            </w:r>
            <w:r w:rsidR="00E226E2" w:rsidRPr="00A906FF">
              <w:rPr>
                <w:rFonts w:ascii="Tahoma" w:hAnsi="Tahoma" w:cs="Tahoma"/>
                <w:color w:val="0070C0"/>
                <w:sz w:val="20"/>
                <w:szCs w:val="20"/>
                <w:lang w:val="en-US"/>
              </w:rPr>
              <w:t>TAXISnet</w:t>
            </w:r>
            <w:r w:rsidR="00E226E2" w:rsidRPr="00A906FF">
              <w:rPr>
                <w:rFonts w:ascii="Tahoma" w:hAnsi="Tahoma" w:cs="Tahoma"/>
                <w:color w:val="0070C0"/>
                <w:sz w:val="20"/>
                <w:szCs w:val="20"/>
              </w:rPr>
              <w:t xml:space="preserve">, καθώς και </w:t>
            </w:r>
            <w:r w:rsidR="00E226E2">
              <w:rPr>
                <w:rFonts w:ascii="Tahoma" w:hAnsi="Tahoma" w:cs="Tahoma"/>
                <w:color w:val="0070C0"/>
                <w:sz w:val="20"/>
                <w:szCs w:val="20"/>
              </w:rPr>
              <w:t>συγκεντρωτική κατάσταση τέλους</w:t>
            </w:r>
            <w:r w:rsidR="00E226E2" w:rsidRPr="00A906FF">
              <w:rPr>
                <w:rFonts w:ascii="Tahoma" w:hAnsi="Tahoma" w:cs="Tahoma"/>
                <w:color w:val="0070C0"/>
                <w:sz w:val="20"/>
                <w:szCs w:val="20"/>
              </w:rPr>
              <w:t xml:space="preserve"> με τους εργαζόμενους της επιχείρησης, στους οποίους θα αναγράφονται οι μέρες απασχόλησης, οι αποδοχές, οι κρατήσεις και οι φόροι που αναλογούν στον καθένα, τα σύνολα των οποίων θα πρέπει να ταυτίζονται με το αποδεικτικό υποβολής δήλωσης αποδοχών και συντάξεων </w:t>
            </w:r>
            <w:r w:rsidR="00E226E2" w:rsidRPr="00FB737C">
              <w:rPr>
                <w:rFonts w:ascii="Tahoma" w:hAnsi="Tahoma" w:cs="Tahoma"/>
                <w:color w:val="0070C0"/>
                <w:sz w:val="20"/>
                <w:szCs w:val="20"/>
              </w:rPr>
              <w:t xml:space="preserve">(βλ. σχετικό ενδεικτικό υπόδειγμα Υποβολής δήλωσης Αποδοχών &amp; Συντάξεων καθώς και συγκεντρωτική κατάσταση τέλους έτους στο </w:t>
            </w:r>
            <w:r w:rsidR="00E226E2" w:rsidRPr="007B16C7">
              <w:rPr>
                <w:rFonts w:ascii="Tahoma" w:hAnsi="Tahoma" w:cs="Tahoma"/>
                <w:color w:val="0070C0"/>
                <w:sz w:val="20"/>
                <w:szCs w:val="20"/>
              </w:rPr>
              <w:t>ΦΑΚΕΛΟ υποδειγμάτων και οδηγιών</w:t>
            </w:r>
            <w:r w:rsidR="00E226E2" w:rsidRPr="00FB737C">
              <w:rPr>
                <w:rFonts w:ascii="Tahoma" w:hAnsi="Tahoma" w:cs="Tahoma"/>
                <w:color w:val="0070C0"/>
                <w:sz w:val="20"/>
                <w:szCs w:val="20"/>
              </w:rPr>
              <w:t>).</w:t>
            </w:r>
          </w:p>
          <w:p w:rsidR="00E226E2" w:rsidRPr="00E226E2" w:rsidRDefault="00E226E2" w:rsidP="00E226E2">
            <w:pPr>
              <w:pStyle w:val="a5"/>
              <w:jc w:val="both"/>
              <w:rPr>
                <w:rFonts w:ascii="Tahoma" w:hAnsi="Tahoma" w:cs="Tahoma"/>
                <w:bCs/>
                <w:sz w:val="20"/>
                <w:szCs w:val="20"/>
                <w:lang w:eastAsia="en-US"/>
              </w:rPr>
            </w:pPr>
          </w:p>
          <w:p w:rsidR="00E226E2" w:rsidRPr="00E226E2" w:rsidRDefault="00E226E2" w:rsidP="00E226E2">
            <w:pPr>
              <w:jc w:val="both"/>
              <w:rPr>
                <w:rFonts w:ascii="Tahoma" w:hAnsi="Tahoma" w:cs="Tahoma"/>
                <w:b/>
                <w:sz w:val="20"/>
                <w:szCs w:val="20"/>
              </w:rPr>
            </w:pPr>
            <w:r w:rsidRPr="00E226E2">
              <w:rPr>
                <w:rFonts w:ascii="Tahoma" w:hAnsi="Tahoma" w:cs="Tahoma"/>
                <w:b/>
                <w:sz w:val="20"/>
                <w:szCs w:val="20"/>
              </w:rPr>
              <w:t xml:space="preserve">Τα δικαιολογητικά με α/α 10.2, 10.3, για τις τυχόν συνδεδεμένες ή/και συνεργαζόμενες επιχειρήσεις θα πρέπει να υποβάλλονται, ως προς τα φορολογικά έτη τους (π.χ. 2017, 2016 ), κατ’ αντιστοιχία με τα υποβληθέντα επίσημα φορολογικά έντυπα της αιτούσας προς χρηματοδότησης επιχείρησης (π.χ. 2017, 2016 ) </w:t>
            </w:r>
          </w:p>
          <w:p w:rsidR="00E226E2" w:rsidRPr="00A906FF" w:rsidRDefault="00E226E2" w:rsidP="00E226E2">
            <w:pPr>
              <w:pStyle w:val="Default"/>
              <w:jc w:val="both"/>
              <w:rPr>
                <w:b/>
                <w:bCs/>
                <w:sz w:val="20"/>
                <w:szCs w:val="20"/>
              </w:rPr>
            </w:pPr>
          </w:p>
          <w:p w:rsidR="00E226E2" w:rsidRPr="00E226E2" w:rsidRDefault="00E226E2" w:rsidP="00E226E2">
            <w:pPr>
              <w:jc w:val="both"/>
              <w:rPr>
                <w:rFonts w:ascii="Tahoma" w:hAnsi="Tahoma" w:cs="Tahoma"/>
                <w:bCs/>
                <w:sz w:val="20"/>
                <w:szCs w:val="20"/>
                <w:lang w:eastAsia="en-US"/>
              </w:rPr>
            </w:pPr>
            <w:r w:rsidRPr="00E226E2">
              <w:rPr>
                <w:rStyle w:val="fontstyle01"/>
                <w:rFonts w:eastAsia="MS Mincho"/>
              </w:rPr>
              <w:t xml:space="preserve">Τα δικαιολογητικά για το απασχολούμενο προσωπικό με </w:t>
            </w:r>
            <w:proofErr w:type="spellStart"/>
            <w:r w:rsidRPr="00E226E2">
              <w:rPr>
                <w:rStyle w:val="fontstyle01"/>
                <w:rFonts w:eastAsia="MS Mincho"/>
              </w:rPr>
              <w:t>α.α</w:t>
            </w:r>
            <w:proofErr w:type="spellEnd"/>
            <w:r w:rsidRPr="00E226E2">
              <w:rPr>
                <w:rStyle w:val="fontstyle01"/>
                <w:rFonts w:eastAsia="MS Mincho"/>
              </w:rPr>
              <w:t xml:space="preserve"> 10.4 και 10.5 θα</w:t>
            </w:r>
            <w:r w:rsidRPr="00E226E2">
              <w:rPr>
                <w:rFonts w:ascii="Tahoma" w:hAnsi="Tahoma" w:cs="Tahoma"/>
                <w:color w:val="000000"/>
                <w:sz w:val="20"/>
                <w:szCs w:val="20"/>
              </w:rPr>
              <w:br/>
            </w:r>
            <w:r w:rsidRPr="00E226E2">
              <w:rPr>
                <w:rStyle w:val="fontstyle01"/>
                <w:rFonts w:eastAsia="MS Mincho"/>
              </w:rPr>
              <w:t>αφορούν τα φορολογικά έτη 2018, 2017 και 2016</w:t>
            </w:r>
          </w:p>
          <w:p w:rsidR="00E226E2" w:rsidRDefault="00E226E2" w:rsidP="00903C1B">
            <w:pPr>
              <w:jc w:val="both"/>
              <w:rPr>
                <w:rFonts w:ascii="Tahoma" w:hAnsi="Tahoma" w:cs="Tahoma"/>
                <w:b/>
                <w:sz w:val="20"/>
                <w:u w:val="single"/>
              </w:rPr>
            </w:pPr>
          </w:p>
          <w:p w:rsidR="006A7796" w:rsidRPr="00316E90" w:rsidRDefault="006A7796" w:rsidP="00E226E2">
            <w:pPr>
              <w:spacing w:after="120"/>
              <w:jc w:val="both"/>
              <w:rPr>
                <w:rFonts w:ascii="Tahoma" w:hAnsi="Tahoma" w:cs="Tahoma"/>
                <w:b/>
                <w:color w:val="FF0000"/>
                <w:sz w:val="20"/>
                <w:u w:val="single"/>
              </w:rPr>
            </w:pPr>
            <w:r w:rsidRPr="00316E90">
              <w:rPr>
                <w:rFonts w:ascii="Tahoma" w:hAnsi="Tahoma" w:cs="Tahoma"/>
                <w:b/>
                <w:sz w:val="20"/>
                <w:u w:val="single"/>
              </w:rPr>
              <w:t xml:space="preserve">Σημειώνεται ότι για τις περιπτώσεις συνδεδεμένων/συνεργαζόμενων </w:t>
            </w:r>
            <w:r w:rsidRPr="00316E90">
              <w:rPr>
                <w:rFonts w:ascii="Tahoma" w:hAnsi="Tahoma" w:cs="Tahoma"/>
                <w:b/>
                <w:sz w:val="20"/>
                <w:u w:val="single"/>
              </w:rPr>
              <w:lastRenderedPageBreak/>
              <w:t>επιχειρήσεων που δραστηριοποιούνται εκτός Ελλάδας θα υποβάλλονται τα αντίστοιχα ως ανωτέρω ισοδύναμα δικαιολογητικά/έγγραφα</w:t>
            </w:r>
            <w:r>
              <w:rPr>
                <w:rFonts w:ascii="Tahoma" w:hAnsi="Tahoma" w:cs="Tahoma"/>
                <w:b/>
                <w:sz w:val="20"/>
                <w:u w:val="single"/>
              </w:rPr>
              <w:t xml:space="preserve"> που ισχύουν στην αντίστοιχη χώρα.</w:t>
            </w:r>
            <w:r w:rsidR="002A6B94">
              <w:rPr>
                <w:rFonts w:ascii="Tahoma" w:hAnsi="Tahoma" w:cs="Tahoma"/>
                <w:b/>
                <w:sz w:val="20"/>
                <w:u w:val="single"/>
              </w:rPr>
              <w:t xml:space="preserve"> </w:t>
            </w:r>
          </w:p>
        </w:tc>
      </w:tr>
      <w:tr w:rsidR="0083519C" w:rsidRPr="001C44A7" w:rsidTr="00903C1B">
        <w:trPr>
          <w:trHeight w:val="264"/>
        </w:trPr>
        <w:tc>
          <w:tcPr>
            <w:tcW w:w="548" w:type="pct"/>
          </w:tcPr>
          <w:p w:rsidR="0083519C" w:rsidRPr="001C44A7" w:rsidRDefault="0083519C" w:rsidP="00903C1B">
            <w:pPr>
              <w:pStyle w:val="ListParagraph1"/>
              <w:spacing w:line="280" w:lineRule="exact"/>
              <w:ind w:left="426"/>
              <w:jc w:val="center"/>
              <w:rPr>
                <w:rFonts w:ascii="Tahoma" w:hAnsi="Tahoma" w:cs="Tahoma"/>
                <w:sz w:val="20"/>
                <w:szCs w:val="20"/>
              </w:rPr>
            </w:pPr>
            <w:r>
              <w:rPr>
                <w:rFonts w:ascii="Tahoma" w:hAnsi="Tahoma" w:cs="Tahoma"/>
                <w:sz w:val="20"/>
                <w:szCs w:val="20"/>
              </w:rPr>
              <w:lastRenderedPageBreak/>
              <w:t>11</w:t>
            </w:r>
          </w:p>
        </w:tc>
        <w:tc>
          <w:tcPr>
            <w:tcW w:w="4452" w:type="pct"/>
          </w:tcPr>
          <w:p w:rsidR="0083519C" w:rsidRDefault="0083519C" w:rsidP="0065350E">
            <w:pPr>
              <w:pStyle w:val="Default"/>
              <w:jc w:val="both"/>
              <w:rPr>
                <w:sz w:val="20"/>
                <w:szCs w:val="20"/>
              </w:rPr>
            </w:pPr>
            <w:r>
              <w:rPr>
                <w:sz w:val="20"/>
                <w:szCs w:val="20"/>
              </w:rPr>
              <w:t xml:space="preserve">Φορολογική ενημερότητα ή βεβαίωση οφειλών της επιχείρησης από την οποία να προκύπτει ότι δεν είναι υπόχρεη σε ανάκτηση παράνομης κρατικής ενίσχυσης κατόπιν προηγούμενης αποφάσεως της Επιτροπής </w:t>
            </w:r>
          </w:p>
          <w:p w:rsidR="00A249C4" w:rsidRDefault="00A249C4" w:rsidP="0065350E">
            <w:pPr>
              <w:pStyle w:val="Default"/>
              <w:jc w:val="both"/>
              <w:rPr>
                <w:sz w:val="20"/>
                <w:szCs w:val="20"/>
              </w:rPr>
            </w:pPr>
          </w:p>
          <w:p w:rsidR="00A249C4" w:rsidRPr="004A3180" w:rsidRDefault="00A249C4" w:rsidP="00A249C4">
            <w:pPr>
              <w:tabs>
                <w:tab w:val="left" w:pos="241"/>
              </w:tabs>
              <w:spacing w:line="260" w:lineRule="exact"/>
              <w:jc w:val="both"/>
              <w:rPr>
                <w:rFonts w:ascii="Tahoma" w:hAnsi="Tahoma" w:cs="Tahoma"/>
                <w:color w:val="0070C0"/>
                <w:sz w:val="20"/>
                <w:szCs w:val="20"/>
              </w:rPr>
            </w:pPr>
            <w:r>
              <w:rPr>
                <w:rFonts w:ascii="Tahoma" w:hAnsi="Tahoma" w:cs="Tahoma"/>
                <w:color w:val="0070C0"/>
                <w:sz w:val="20"/>
                <w:szCs w:val="20"/>
              </w:rPr>
              <w:t>Επισυνάπτετε</w:t>
            </w:r>
            <w:r w:rsidRPr="007745EA">
              <w:rPr>
                <w:rFonts w:ascii="Tahoma" w:hAnsi="Tahoma" w:cs="Tahoma"/>
                <w:color w:val="0070C0"/>
                <w:sz w:val="20"/>
                <w:szCs w:val="20"/>
              </w:rPr>
              <w:t xml:space="preserve"> φορολογική ενημερότητα για κάθε νόμιμη χρήση</w:t>
            </w:r>
            <w:r>
              <w:rPr>
                <w:rFonts w:ascii="Tahoma" w:hAnsi="Tahoma" w:cs="Tahoma"/>
                <w:color w:val="0070C0"/>
                <w:sz w:val="20"/>
                <w:szCs w:val="20"/>
              </w:rPr>
              <w:t xml:space="preserve"> εκτός είσπραξης και εκτός μεταβίβασης ακινήτου </w:t>
            </w:r>
            <w:r w:rsidRPr="007745EA">
              <w:rPr>
                <w:rFonts w:ascii="Tahoma" w:hAnsi="Tahoma" w:cs="Tahoma"/>
                <w:color w:val="0070C0"/>
                <w:sz w:val="20"/>
                <w:szCs w:val="20"/>
              </w:rPr>
              <w:t>ή βεβαίωση οφειλών της επιχείρησης από την οποία να</w:t>
            </w:r>
            <w:r>
              <w:rPr>
                <w:rFonts w:ascii="Tahoma" w:hAnsi="Tahoma" w:cs="Tahoma"/>
                <w:color w:val="0070C0"/>
                <w:sz w:val="20"/>
                <w:szCs w:val="20"/>
              </w:rPr>
              <w:t xml:space="preserve"> </w:t>
            </w:r>
            <w:r w:rsidRPr="007745EA">
              <w:rPr>
                <w:rFonts w:ascii="Tahoma" w:hAnsi="Tahoma" w:cs="Tahoma"/>
                <w:color w:val="0070C0"/>
                <w:sz w:val="20"/>
                <w:szCs w:val="20"/>
              </w:rPr>
              <w:t>προκύπτει ότι δεν είναι υπόχρεη σε ανάκτηση παράνομης κρατικής ενίσχυσης κατόπιν προηγούμενης αποφάσεως της Επιτροπής</w:t>
            </w:r>
            <w:r w:rsidR="004A3180" w:rsidRPr="004A3180">
              <w:rPr>
                <w:rFonts w:ascii="Tahoma" w:hAnsi="Tahoma" w:cs="Tahoma"/>
                <w:color w:val="0070C0"/>
                <w:sz w:val="20"/>
                <w:szCs w:val="20"/>
              </w:rPr>
              <w:t xml:space="preserve"> </w:t>
            </w:r>
            <w:r w:rsidR="004A3180" w:rsidRPr="009B7842">
              <w:rPr>
                <w:rFonts w:ascii="Tahoma" w:hAnsi="Tahoma" w:cs="Tahoma"/>
                <w:color w:val="0070C0"/>
                <w:sz w:val="20"/>
                <w:szCs w:val="20"/>
              </w:rPr>
              <w:t xml:space="preserve">(βλ. σχετικό ενδεικτικό υπόδειγμα </w:t>
            </w:r>
            <w:r w:rsidR="003040CF">
              <w:rPr>
                <w:rFonts w:ascii="Tahoma" w:hAnsi="Tahoma" w:cs="Tahoma"/>
                <w:color w:val="0070C0"/>
                <w:sz w:val="20"/>
                <w:szCs w:val="20"/>
              </w:rPr>
              <w:t>στο</w:t>
            </w:r>
            <w:r w:rsidR="003040CF" w:rsidRPr="009B7842">
              <w:rPr>
                <w:rFonts w:ascii="Tahoma" w:hAnsi="Tahoma" w:cs="Tahoma"/>
                <w:color w:val="0070C0"/>
                <w:sz w:val="20"/>
                <w:szCs w:val="20"/>
              </w:rPr>
              <w:t xml:space="preserve"> </w:t>
            </w:r>
            <w:r w:rsidR="003040CF" w:rsidRPr="007B16C7">
              <w:rPr>
                <w:rFonts w:ascii="Tahoma" w:hAnsi="Tahoma" w:cs="Tahoma"/>
                <w:color w:val="0070C0"/>
                <w:sz w:val="20"/>
                <w:szCs w:val="20"/>
              </w:rPr>
              <w:t>ΦΑΚΕΛΟ υποδειγμάτων και οδηγιών</w:t>
            </w:r>
            <w:r w:rsidR="004A3180" w:rsidRPr="009B7842">
              <w:rPr>
                <w:rFonts w:ascii="Tahoma" w:hAnsi="Tahoma" w:cs="Tahoma"/>
                <w:color w:val="0070C0"/>
                <w:sz w:val="20"/>
                <w:szCs w:val="20"/>
              </w:rPr>
              <w:t>).</w:t>
            </w:r>
          </w:p>
          <w:p w:rsidR="00A249C4" w:rsidRDefault="00A249C4" w:rsidP="0065350E">
            <w:pPr>
              <w:pStyle w:val="Default"/>
              <w:jc w:val="both"/>
              <w:rPr>
                <w:rFonts w:ascii="Tahoma" w:hAnsi="Tahoma" w:cs="Tahoma"/>
                <w:b/>
                <w:sz w:val="20"/>
                <w:szCs w:val="20"/>
              </w:rPr>
            </w:pPr>
          </w:p>
        </w:tc>
      </w:tr>
      <w:tr w:rsidR="006A7796" w:rsidRPr="001C44A7" w:rsidTr="00903C1B">
        <w:trPr>
          <w:trHeight w:val="264"/>
        </w:trPr>
        <w:tc>
          <w:tcPr>
            <w:tcW w:w="548" w:type="pct"/>
          </w:tcPr>
          <w:p w:rsidR="006A7796" w:rsidRPr="001C44A7" w:rsidRDefault="006A7796" w:rsidP="00903C1B">
            <w:pPr>
              <w:pStyle w:val="ListParagraph1"/>
              <w:spacing w:line="280" w:lineRule="exact"/>
              <w:ind w:left="426"/>
              <w:jc w:val="center"/>
              <w:rPr>
                <w:rFonts w:ascii="Tahoma" w:hAnsi="Tahoma" w:cs="Tahoma"/>
                <w:sz w:val="20"/>
                <w:szCs w:val="20"/>
              </w:rPr>
            </w:pPr>
            <w:r w:rsidRPr="001C44A7">
              <w:rPr>
                <w:rFonts w:ascii="Tahoma" w:hAnsi="Tahoma" w:cs="Tahoma"/>
                <w:sz w:val="20"/>
                <w:szCs w:val="20"/>
              </w:rPr>
              <w:t>12</w:t>
            </w:r>
          </w:p>
        </w:tc>
        <w:tc>
          <w:tcPr>
            <w:tcW w:w="4452" w:type="pct"/>
          </w:tcPr>
          <w:p w:rsidR="00FC4E8C" w:rsidRDefault="00FC4E8C" w:rsidP="00FC4E8C">
            <w:pPr>
              <w:tabs>
                <w:tab w:val="left" w:pos="241"/>
              </w:tabs>
              <w:spacing w:line="260" w:lineRule="exact"/>
              <w:jc w:val="both"/>
              <w:rPr>
                <w:rFonts w:ascii="Tahoma" w:hAnsi="Tahoma" w:cs="Tahoma"/>
                <w:b/>
                <w:sz w:val="20"/>
                <w:szCs w:val="20"/>
              </w:rPr>
            </w:pPr>
            <w:r w:rsidRPr="001C44A7">
              <w:rPr>
                <w:rFonts w:ascii="Tahoma" w:hAnsi="Tahoma" w:cs="Tahoma"/>
                <w:b/>
                <w:sz w:val="20"/>
                <w:szCs w:val="20"/>
              </w:rPr>
              <w:t>Δικαιολογητικά Εξασφάλισ</w:t>
            </w:r>
            <w:r w:rsidRPr="0051201B">
              <w:rPr>
                <w:rFonts w:ascii="Tahoma" w:hAnsi="Tahoma" w:cs="Tahoma"/>
                <w:b/>
                <w:sz w:val="20"/>
                <w:szCs w:val="20"/>
              </w:rPr>
              <w:t>ης</w:t>
            </w:r>
            <w:r w:rsidRPr="001C44A7">
              <w:rPr>
                <w:rFonts w:ascii="Tahoma" w:hAnsi="Tahoma" w:cs="Tahoma"/>
                <w:b/>
                <w:sz w:val="20"/>
                <w:szCs w:val="20"/>
              </w:rPr>
              <w:t xml:space="preserve"> ιδιωτικής συμμετοχής Επενδυτικού Σχεδίου</w:t>
            </w:r>
            <w:r w:rsidR="0065350E">
              <w:rPr>
                <w:rFonts w:ascii="Tahoma" w:hAnsi="Tahoma" w:cs="Tahoma"/>
                <w:b/>
                <w:sz w:val="20"/>
                <w:szCs w:val="20"/>
              </w:rPr>
              <w:t>:</w:t>
            </w:r>
            <w:r w:rsidR="00961B52">
              <w:rPr>
                <w:rFonts w:ascii="Tahoma" w:hAnsi="Tahoma" w:cs="Tahoma"/>
                <w:b/>
                <w:sz w:val="20"/>
                <w:szCs w:val="20"/>
              </w:rPr>
              <w:t xml:space="preserve"> </w:t>
            </w:r>
          </w:p>
          <w:p w:rsidR="00B75AF0" w:rsidRPr="001C44A7" w:rsidRDefault="00B75AF0" w:rsidP="00FC4E8C">
            <w:pPr>
              <w:tabs>
                <w:tab w:val="left" w:pos="241"/>
              </w:tabs>
              <w:spacing w:line="260" w:lineRule="exact"/>
              <w:jc w:val="both"/>
              <w:rPr>
                <w:rFonts w:ascii="Tahoma" w:hAnsi="Tahoma" w:cs="Tahoma"/>
                <w:b/>
                <w:sz w:val="20"/>
                <w:szCs w:val="20"/>
              </w:rPr>
            </w:pPr>
            <w:r w:rsidRPr="009864C0">
              <w:rPr>
                <w:rFonts w:ascii="Tahoma" w:hAnsi="Tahoma" w:cs="Tahoma"/>
                <w:b/>
                <w:color w:val="0070C0"/>
                <w:sz w:val="20"/>
                <w:szCs w:val="20"/>
              </w:rPr>
              <w:t>(Δεν αποτελούν τυπικά δικαιολογητικά συμμετοχής στη δράση και η μη επισύναψη σχετικών εντύπων επιφέρει μηδενισ</w:t>
            </w:r>
            <w:r>
              <w:rPr>
                <w:rFonts w:ascii="Tahoma" w:hAnsi="Tahoma" w:cs="Tahoma"/>
                <w:b/>
                <w:color w:val="0070C0"/>
                <w:sz w:val="20"/>
                <w:szCs w:val="20"/>
              </w:rPr>
              <w:t>μό του βαθμολογικού κριτηρίου Β4</w:t>
            </w:r>
            <w:r w:rsidRPr="009864C0">
              <w:rPr>
                <w:rFonts w:ascii="Tahoma" w:hAnsi="Tahoma" w:cs="Tahoma"/>
                <w:b/>
                <w:color w:val="0070C0"/>
                <w:sz w:val="20"/>
                <w:szCs w:val="20"/>
              </w:rPr>
              <w:t>):</w:t>
            </w:r>
          </w:p>
          <w:p w:rsidR="000B5865" w:rsidRPr="001C44A7" w:rsidRDefault="000B5865" w:rsidP="000B5865">
            <w:pPr>
              <w:rPr>
                <w:rFonts w:ascii="Tahoma" w:hAnsi="Tahoma" w:cs="Tahoma"/>
                <w:b/>
                <w:sz w:val="20"/>
                <w:szCs w:val="20"/>
              </w:rPr>
            </w:pPr>
          </w:p>
          <w:p w:rsidR="000B5865" w:rsidRPr="001C44A7" w:rsidRDefault="000B5865" w:rsidP="000B5865">
            <w:pPr>
              <w:jc w:val="both"/>
              <w:rPr>
                <w:rFonts w:ascii="Tahoma" w:hAnsi="Tahoma" w:cs="Tahoma"/>
                <w:sz w:val="20"/>
                <w:szCs w:val="20"/>
              </w:rPr>
            </w:pPr>
            <w:r w:rsidRPr="001C44A7">
              <w:rPr>
                <w:rFonts w:ascii="Tahoma" w:hAnsi="Tahoma" w:cs="Tahoma"/>
                <w:sz w:val="20"/>
                <w:szCs w:val="20"/>
              </w:rPr>
              <w:t>Η δυνατότητα κάλυψης της Ιδιωτικής Συμμετοχής, κατά την αξιολόγηση των αιτήσεων χρηματοδότησης, απαιτεί την προσκόμιση με τον φάκελο υποψηφιότητας αποδεικτικών στοιχείων από πλευράς δυνητικού δικαιούχου, τα οποία ανάλογα με την περίπτωση κάλυψης που επικαλείται στην αίτησή του, είναι :</w:t>
            </w:r>
          </w:p>
          <w:p w:rsidR="000B5865" w:rsidRPr="001C44A7" w:rsidRDefault="000B5865" w:rsidP="000B5865">
            <w:pPr>
              <w:jc w:val="both"/>
              <w:rPr>
                <w:rFonts w:ascii="Tahoma" w:hAnsi="Tahoma" w:cs="Tahoma"/>
                <w:b/>
                <w:sz w:val="20"/>
                <w:szCs w:val="20"/>
              </w:rPr>
            </w:pPr>
          </w:p>
          <w:p w:rsidR="000B5865" w:rsidRPr="001C44A7" w:rsidRDefault="000B5865" w:rsidP="000B5865">
            <w:pPr>
              <w:jc w:val="both"/>
              <w:rPr>
                <w:rFonts w:ascii="Tahoma" w:hAnsi="Tahoma" w:cs="Tahoma"/>
                <w:b/>
                <w:sz w:val="20"/>
                <w:szCs w:val="20"/>
              </w:rPr>
            </w:pPr>
            <w:r w:rsidRPr="001C44A7">
              <w:rPr>
                <w:rFonts w:ascii="Tahoma" w:hAnsi="Tahoma" w:cs="Tahoma"/>
                <w:b/>
                <w:sz w:val="20"/>
                <w:szCs w:val="20"/>
              </w:rPr>
              <w:t xml:space="preserve">ΙΔΙΑ ΣΥΜΜΕΤΟΧΗ </w:t>
            </w:r>
          </w:p>
          <w:p w:rsidR="000B5865" w:rsidRPr="001C44A7" w:rsidRDefault="000B5865" w:rsidP="000B5865">
            <w:pPr>
              <w:jc w:val="both"/>
              <w:rPr>
                <w:rFonts w:ascii="Tahoma" w:hAnsi="Tahoma" w:cs="Tahoma"/>
                <w:b/>
                <w:sz w:val="20"/>
                <w:szCs w:val="20"/>
              </w:rPr>
            </w:pPr>
            <w:r w:rsidRPr="001C44A7">
              <w:rPr>
                <w:rFonts w:ascii="Tahoma" w:hAnsi="Tahoma" w:cs="Tahoma"/>
                <w:b/>
                <w:sz w:val="20"/>
                <w:szCs w:val="20"/>
              </w:rPr>
              <w:t xml:space="preserve">Α) Αν ο φορέας της επένδυσης έχει αποφασίσει να προβεί σε αύξηση εταιρικού/ μετοχικού κεφαλαίου με χρήση μετρητών </w:t>
            </w:r>
          </w:p>
          <w:p w:rsidR="001A7C70" w:rsidRPr="00272B74" w:rsidRDefault="001A7C70" w:rsidP="00272B74">
            <w:pPr>
              <w:pStyle w:val="a5"/>
              <w:numPr>
                <w:ilvl w:val="0"/>
                <w:numId w:val="24"/>
              </w:numPr>
              <w:ind w:left="367"/>
              <w:jc w:val="both"/>
              <w:rPr>
                <w:rFonts w:ascii="Tahoma" w:hAnsi="Tahoma" w:cs="Tahoma"/>
                <w:sz w:val="20"/>
                <w:szCs w:val="20"/>
              </w:rPr>
            </w:pPr>
            <w:r w:rsidRPr="00272B74">
              <w:rPr>
                <w:rFonts w:ascii="Tahoma" w:hAnsi="Tahoma" w:cs="Tahoma"/>
                <w:sz w:val="20"/>
                <w:szCs w:val="20"/>
              </w:rPr>
              <w:t>Τραπεζικές βεβαιώσεις στις οποίες αναφέρονται τα διαθέσιμα υπόλοιπα των λογαριασμών των εταίρων/μετόχων της επιχείρησης έως την προηγούμενη μέρα πριν την ημερομηνία της ηλεκτρονικής υποβολής της αίτησης χρηματοδότησης και όχι προγενέστερη της τελευταίας ημέρας του προηγούμενου μήνα πριν την ημερομηνία</w:t>
            </w:r>
            <w:r w:rsidR="00272B74">
              <w:rPr>
                <w:rFonts w:ascii="Tahoma" w:hAnsi="Tahoma" w:cs="Tahoma"/>
                <w:sz w:val="20"/>
                <w:szCs w:val="20"/>
              </w:rPr>
              <w:t xml:space="preserve"> </w:t>
            </w:r>
            <w:r w:rsidRPr="00272B74">
              <w:rPr>
                <w:rFonts w:ascii="Tahoma" w:hAnsi="Tahoma" w:cs="Tahoma"/>
                <w:sz w:val="20"/>
                <w:szCs w:val="20"/>
              </w:rPr>
              <w:t>της ηλεκτρονικής υποβολής της αίτησης χρηματοδότησης. Η ημερομηνία διαθέσιμων υπολοίπων θα πρέπει να είναι η ίδια για όλες τις τραπεζικές βεβαιώσεις και για όλους τους εταίρους/μετόχους.</w:t>
            </w:r>
          </w:p>
          <w:p w:rsidR="001A7C70" w:rsidRPr="00272B74" w:rsidRDefault="001A7C70" w:rsidP="00272B74">
            <w:pPr>
              <w:pStyle w:val="a5"/>
              <w:numPr>
                <w:ilvl w:val="0"/>
                <w:numId w:val="24"/>
              </w:numPr>
              <w:ind w:left="367"/>
              <w:jc w:val="both"/>
              <w:rPr>
                <w:rFonts w:ascii="Tahoma" w:hAnsi="Tahoma" w:cs="Tahoma"/>
                <w:sz w:val="20"/>
                <w:szCs w:val="20"/>
              </w:rPr>
            </w:pPr>
            <w:r w:rsidRPr="00272B74">
              <w:rPr>
                <w:rFonts w:ascii="Tahoma" w:hAnsi="Tahoma" w:cs="Tahoma"/>
                <w:sz w:val="20"/>
                <w:szCs w:val="20"/>
              </w:rPr>
              <w:t>Βεβαιώσεις κατοχής κινητών αξιών (ομολόγων, μετοχών εισηγμένων εταιρειών,</w:t>
            </w:r>
            <w:r w:rsidR="00C26CC3" w:rsidRPr="00272B74">
              <w:rPr>
                <w:rFonts w:ascii="Tahoma" w:hAnsi="Tahoma" w:cs="Tahoma"/>
                <w:sz w:val="20"/>
                <w:szCs w:val="20"/>
              </w:rPr>
              <w:t xml:space="preserve"> </w:t>
            </w:r>
            <w:r w:rsidRPr="00272B74">
              <w:rPr>
                <w:rFonts w:ascii="Tahoma" w:hAnsi="Tahoma" w:cs="Tahoma"/>
                <w:sz w:val="20"/>
                <w:szCs w:val="20"/>
              </w:rPr>
              <w:t xml:space="preserve">μερίδια αμοιβαίων κεφαλαίων) στις οποίες αποτιμάται η τρέχουσα αξία τους </w:t>
            </w:r>
            <w:r w:rsidR="00C26CC3" w:rsidRPr="00272B74">
              <w:rPr>
                <w:rFonts w:ascii="Tahoma" w:hAnsi="Tahoma" w:cs="Tahoma"/>
                <w:sz w:val="20"/>
                <w:szCs w:val="20"/>
              </w:rPr>
              <w:t xml:space="preserve">της </w:t>
            </w:r>
            <w:r w:rsidRPr="00272B74">
              <w:rPr>
                <w:rFonts w:ascii="Tahoma" w:hAnsi="Tahoma" w:cs="Tahoma"/>
                <w:sz w:val="20"/>
                <w:szCs w:val="20"/>
              </w:rPr>
              <w:t>τελευταίας ημέρας του προηγούμενου μήνα πριν την ημερομηνία της ηλεκτρονικής</w:t>
            </w:r>
            <w:r w:rsidR="00C26CC3" w:rsidRPr="00272B74">
              <w:rPr>
                <w:rFonts w:ascii="Tahoma" w:hAnsi="Tahoma" w:cs="Tahoma"/>
                <w:sz w:val="20"/>
                <w:szCs w:val="20"/>
              </w:rPr>
              <w:t xml:space="preserve"> </w:t>
            </w:r>
            <w:r w:rsidRPr="00272B74">
              <w:rPr>
                <w:rFonts w:ascii="Tahoma" w:hAnsi="Tahoma" w:cs="Tahoma"/>
                <w:sz w:val="20"/>
                <w:szCs w:val="20"/>
              </w:rPr>
              <w:t>υποβολής της αίτησης χρηματοδότησης.</w:t>
            </w:r>
          </w:p>
          <w:p w:rsidR="00C26CC3" w:rsidRPr="00C26CC3" w:rsidRDefault="00C26CC3" w:rsidP="001A7C70">
            <w:pPr>
              <w:jc w:val="both"/>
              <w:rPr>
                <w:rFonts w:ascii="Tahoma" w:hAnsi="Tahoma" w:cs="Tahoma"/>
                <w:sz w:val="20"/>
                <w:szCs w:val="20"/>
              </w:rPr>
            </w:pPr>
          </w:p>
          <w:p w:rsidR="00C26CC3" w:rsidRDefault="001A7C70" w:rsidP="001A7C70">
            <w:pPr>
              <w:jc w:val="both"/>
              <w:rPr>
                <w:rFonts w:ascii="Tahoma" w:hAnsi="Tahoma" w:cs="Tahoma"/>
                <w:b/>
                <w:sz w:val="20"/>
                <w:szCs w:val="20"/>
              </w:rPr>
            </w:pPr>
            <w:r w:rsidRPr="00C26CC3">
              <w:rPr>
                <w:rFonts w:ascii="Tahoma" w:hAnsi="Tahoma" w:cs="Tahoma"/>
                <w:sz w:val="20"/>
                <w:szCs w:val="20"/>
              </w:rPr>
              <w:t>Για τις Ατομικές Επιχειρήσεις η καταβολή του κεφαλαίου αποδεικνύεται με όμοια ως</w:t>
            </w:r>
            <w:r w:rsidR="00C26CC3" w:rsidRPr="00C26CC3">
              <w:rPr>
                <w:rFonts w:ascii="Tahoma" w:hAnsi="Tahoma" w:cs="Tahoma"/>
                <w:sz w:val="20"/>
                <w:szCs w:val="20"/>
              </w:rPr>
              <w:t xml:space="preserve"> </w:t>
            </w:r>
            <w:r w:rsidRPr="00C26CC3">
              <w:rPr>
                <w:rFonts w:ascii="Tahoma" w:hAnsi="Tahoma" w:cs="Tahoma"/>
                <w:sz w:val="20"/>
                <w:szCs w:val="20"/>
              </w:rPr>
              <w:t>προς τα ανωτέρω σημεία στοιχεία του «Επιχειρηματία»</w:t>
            </w:r>
            <w:r w:rsidRPr="002C4CF4">
              <w:rPr>
                <w:rFonts w:ascii="Tahoma" w:hAnsi="Tahoma" w:cs="Tahoma"/>
                <w:sz w:val="20"/>
                <w:szCs w:val="20"/>
              </w:rPr>
              <w:t>.</w:t>
            </w:r>
          </w:p>
          <w:p w:rsidR="002C4CF4" w:rsidRDefault="002C4CF4" w:rsidP="001A7C70">
            <w:pPr>
              <w:jc w:val="both"/>
              <w:rPr>
                <w:rFonts w:ascii="Tahoma" w:hAnsi="Tahoma" w:cs="Tahoma"/>
                <w:b/>
                <w:sz w:val="20"/>
                <w:szCs w:val="20"/>
              </w:rPr>
            </w:pPr>
          </w:p>
          <w:p w:rsidR="00134020" w:rsidRDefault="002C4CF4" w:rsidP="000B5865">
            <w:pPr>
              <w:jc w:val="both"/>
              <w:rPr>
                <w:rFonts w:ascii="Tahoma" w:hAnsi="Tahoma" w:cs="Tahoma"/>
                <w:color w:val="0070C0"/>
                <w:sz w:val="20"/>
                <w:szCs w:val="20"/>
              </w:rPr>
            </w:pPr>
            <w:r w:rsidRPr="00C97004">
              <w:rPr>
                <w:rFonts w:ascii="Tahoma" w:hAnsi="Tahoma" w:cs="Tahoma"/>
                <w:color w:val="0070C0"/>
                <w:sz w:val="20"/>
                <w:szCs w:val="20"/>
              </w:rPr>
              <w:t>Κατά την υλοποίηση της επένδυσης και πριν την πρώτη εκταμίευση, θα ελεγχθεί ότι έχει πραγματοποιηθεί η απαιτούμενη αύξηση κεφαλαίου.</w:t>
            </w:r>
          </w:p>
          <w:p w:rsidR="002C4CF4" w:rsidRPr="009A522B" w:rsidRDefault="002C4CF4" w:rsidP="000B5865">
            <w:pPr>
              <w:jc w:val="both"/>
              <w:rPr>
                <w:rFonts w:ascii="Tahoma" w:hAnsi="Tahoma" w:cs="Tahoma"/>
                <w:sz w:val="20"/>
                <w:szCs w:val="20"/>
              </w:rPr>
            </w:pPr>
          </w:p>
          <w:p w:rsidR="000B5865" w:rsidRPr="001C44A7" w:rsidRDefault="000B5865" w:rsidP="000B5865">
            <w:pPr>
              <w:jc w:val="both"/>
              <w:rPr>
                <w:rFonts w:ascii="Tahoma" w:hAnsi="Tahoma" w:cs="Tahoma"/>
                <w:b/>
                <w:sz w:val="20"/>
                <w:szCs w:val="20"/>
              </w:rPr>
            </w:pPr>
            <w:r w:rsidRPr="001C44A7">
              <w:rPr>
                <w:rFonts w:ascii="Tahoma" w:hAnsi="Tahoma" w:cs="Tahoma"/>
                <w:b/>
                <w:sz w:val="20"/>
                <w:szCs w:val="20"/>
              </w:rPr>
              <w:t xml:space="preserve">Β) Αν ο φορέας της επένδυσης θα προβεί σε κάλυψη της ιδίας συμμετοχής με χρήση των φορολογηθέντων αποθεματικών, όπως αυτά προβλέπονται από την κείμενη νομοθεσία, εκτός του τακτικού, χωρίς να απαιτείται αύξηση του μετοχικού ή εταιρικού κεφαλαίου και υπό τον όρο ότι τα αποθεματικά αυτά δεν θα μπορούν να διανεμηθούν πριν την παρέλευση συγκεκριμένου χρονικού διαστήματος (πχ. 3 ή 5 έτη) από την ολοκλήρωση και έναρξη παραγωγικής λειτουργίας της επένδυσης. </w:t>
            </w:r>
          </w:p>
          <w:p w:rsidR="00272B74" w:rsidRDefault="00C26CC3" w:rsidP="00272B74">
            <w:pPr>
              <w:spacing w:after="120"/>
              <w:jc w:val="both"/>
              <w:rPr>
                <w:rFonts w:ascii="Tahoma" w:hAnsi="Tahoma" w:cs="Tahoma"/>
                <w:color w:val="000000"/>
                <w:sz w:val="20"/>
                <w:szCs w:val="20"/>
              </w:rPr>
            </w:pPr>
            <w:r>
              <w:rPr>
                <w:rStyle w:val="fontstyle01"/>
                <w:rFonts w:eastAsia="MS Mincho"/>
              </w:rPr>
              <w:t>Ο τρόπος κάλυψης ίδιας συμμετοχής με φορολογηθέντα (προαιρετικά ή ελεύθερα</w:t>
            </w:r>
            <w:r>
              <w:rPr>
                <w:rFonts w:ascii="Tahoma" w:hAnsi="Tahoma" w:cs="Tahoma"/>
                <w:color w:val="000000"/>
                <w:sz w:val="20"/>
                <w:szCs w:val="20"/>
              </w:rPr>
              <w:br/>
            </w:r>
            <w:r>
              <w:rPr>
                <w:rStyle w:val="fontstyle01"/>
                <w:rFonts w:eastAsia="MS Mincho"/>
              </w:rPr>
              <w:t>σκοπού) αποθεματικά (εκτός του τακτικού) είναι αποδεκτός εφόσον: (α) δεν έχουν</w:t>
            </w:r>
            <w:r>
              <w:rPr>
                <w:rFonts w:ascii="Tahoma" w:hAnsi="Tahoma" w:cs="Tahoma"/>
                <w:color w:val="000000"/>
                <w:sz w:val="20"/>
                <w:szCs w:val="20"/>
              </w:rPr>
              <w:br/>
            </w:r>
            <w:r>
              <w:rPr>
                <w:rStyle w:val="fontstyle01"/>
                <w:rFonts w:eastAsia="MS Mincho"/>
              </w:rPr>
              <w:t>χρησιμοποιηθεί ως ίδια συμμετοχή σε άλλο ενισχυόμενο επενδυτικό σχέδιο, (β)</w:t>
            </w:r>
            <w:r>
              <w:rPr>
                <w:rFonts w:ascii="Tahoma" w:hAnsi="Tahoma" w:cs="Tahoma"/>
                <w:color w:val="000000"/>
                <w:sz w:val="20"/>
                <w:szCs w:val="20"/>
              </w:rPr>
              <w:br/>
            </w:r>
            <w:r>
              <w:rPr>
                <w:rStyle w:val="fontstyle01"/>
                <w:rFonts w:eastAsia="MS Mincho"/>
              </w:rPr>
              <w:t>τεκμηριώνεται βάσει λογιστικών εγγραφών (οικονομικές καταστάσεις της τελευταίας</w:t>
            </w:r>
            <w:r>
              <w:rPr>
                <w:rFonts w:ascii="Tahoma" w:hAnsi="Tahoma" w:cs="Tahoma"/>
                <w:color w:val="000000"/>
                <w:sz w:val="20"/>
                <w:szCs w:val="20"/>
              </w:rPr>
              <w:br/>
            </w:r>
            <w:r>
              <w:rPr>
                <w:rStyle w:val="fontstyle01"/>
                <w:rFonts w:eastAsia="MS Mincho"/>
              </w:rPr>
              <w:t>κλεισμένης χρήσης , για την οποία έχουν υποβληθεί τα επίσημα φορολογικά έντυπα</w:t>
            </w:r>
            <w:r>
              <w:rPr>
                <w:rFonts w:ascii="Tahoma" w:hAnsi="Tahoma" w:cs="Tahoma"/>
                <w:color w:val="000000"/>
                <w:sz w:val="20"/>
                <w:szCs w:val="20"/>
              </w:rPr>
              <w:br/>
            </w:r>
            <w:r>
              <w:rPr>
                <w:rStyle w:val="fontstyle01"/>
                <w:rFonts w:eastAsia="MS Mincho"/>
              </w:rPr>
              <w:lastRenderedPageBreak/>
              <w:t>καθώς και των σχετικών εταιρικών πράξεων (απόφαση Γ.Σ. της εταιρείας), (γ)</w:t>
            </w:r>
            <w:r>
              <w:rPr>
                <w:rFonts w:ascii="Tahoma" w:hAnsi="Tahoma" w:cs="Tahoma"/>
                <w:color w:val="000000"/>
                <w:sz w:val="20"/>
                <w:szCs w:val="20"/>
              </w:rPr>
              <w:br/>
            </w:r>
            <w:r>
              <w:rPr>
                <w:rStyle w:val="fontstyle01"/>
                <w:rFonts w:eastAsia="MS Mincho"/>
              </w:rPr>
              <w:t>αξιολογείται λαμβανομένης υπόψη της οικονομικής κατάστασης της επιχείρησης</w:t>
            </w:r>
            <w:r>
              <w:rPr>
                <w:rFonts w:ascii="Tahoma" w:hAnsi="Tahoma" w:cs="Tahoma"/>
                <w:color w:val="000000"/>
                <w:sz w:val="20"/>
                <w:szCs w:val="20"/>
              </w:rPr>
              <w:br/>
            </w:r>
            <w:r>
              <w:rPr>
                <w:rStyle w:val="fontstyle01"/>
                <w:rFonts w:eastAsia="MS Mincho"/>
              </w:rPr>
              <w:t>σχετικά με το ότι η χρήση των εν λόγω κεφαλαίων ως ίδια συμμετοχή για την</w:t>
            </w:r>
            <w:r>
              <w:rPr>
                <w:rFonts w:ascii="Tahoma" w:hAnsi="Tahoma" w:cs="Tahoma"/>
                <w:color w:val="000000"/>
                <w:sz w:val="20"/>
                <w:szCs w:val="20"/>
              </w:rPr>
              <w:br/>
            </w:r>
            <w:r>
              <w:rPr>
                <w:rStyle w:val="fontstyle01"/>
                <w:rFonts w:eastAsia="MS Mincho"/>
              </w:rPr>
              <w:t>επένδυση δεν θα δημιουργήσει προβλήματα ρευστότητας στην επιχείρηση μετά την</w:t>
            </w:r>
            <w:r>
              <w:rPr>
                <w:rFonts w:ascii="Tahoma" w:hAnsi="Tahoma" w:cs="Tahoma"/>
                <w:color w:val="000000"/>
                <w:sz w:val="20"/>
                <w:szCs w:val="20"/>
              </w:rPr>
              <w:br/>
            </w:r>
            <w:r>
              <w:rPr>
                <w:rStyle w:val="fontstyle01"/>
                <w:rFonts w:eastAsia="MS Mincho"/>
              </w:rPr>
              <w:t>αφαίρεση των ποσών αυτών από τα διαθέσιμά της. Τα αποθεματικά αυτά πρέπει να</w:t>
            </w:r>
            <w:r>
              <w:rPr>
                <w:rFonts w:ascii="Tahoma" w:hAnsi="Tahoma" w:cs="Tahoma"/>
                <w:color w:val="000000"/>
                <w:sz w:val="20"/>
                <w:szCs w:val="20"/>
              </w:rPr>
              <w:br/>
            </w:r>
            <w:r>
              <w:rPr>
                <w:rStyle w:val="fontstyle01"/>
                <w:rFonts w:eastAsia="MS Mincho"/>
              </w:rPr>
              <w:t>εμφανίζονται σε ιδιαίτερο λογαριασμό στα λογιστικά βιβλία της επιχείρησης.</w:t>
            </w:r>
          </w:p>
          <w:p w:rsidR="00B4587C" w:rsidRPr="00B4587C" w:rsidRDefault="00C26CC3" w:rsidP="00272B74">
            <w:pPr>
              <w:spacing w:after="120"/>
              <w:jc w:val="both"/>
              <w:rPr>
                <w:rFonts w:ascii="Tahoma" w:eastAsia="MS Mincho" w:hAnsi="Tahoma" w:cs="Tahoma"/>
                <w:color w:val="000000"/>
                <w:sz w:val="20"/>
                <w:szCs w:val="20"/>
              </w:rPr>
            </w:pPr>
            <w:r>
              <w:rPr>
                <w:rStyle w:val="fontstyle01"/>
                <w:rFonts w:eastAsia="MS Mincho"/>
              </w:rPr>
              <w:t>Υπεύθυνη δήλωση του νομίμου εκπροσώπου στην οποία θα αναφέρεται ότι τα</w:t>
            </w:r>
            <w:r>
              <w:rPr>
                <w:rFonts w:ascii="Tahoma" w:hAnsi="Tahoma" w:cs="Tahoma"/>
                <w:color w:val="000000"/>
                <w:sz w:val="20"/>
                <w:szCs w:val="20"/>
              </w:rPr>
              <w:br/>
            </w:r>
            <w:r>
              <w:rPr>
                <w:rStyle w:val="fontstyle01"/>
                <w:rFonts w:eastAsia="MS Mincho"/>
              </w:rPr>
              <w:t xml:space="preserve">φορολογηθέντα αποθεματικά που προκύπτουν από τις </w:t>
            </w:r>
            <w:proofErr w:type="spellStart"/>
            <w:r>
              <w:rPr>
                <w:rStyle w:val="fontstyle01"/>
                <w:rFonts w:eastAsia="MS Mincho"/>
              </w:rPr>
              <w:t>επισυνάπτόμενες</w:t>
            </w:r>
            <w:proofErr w:type="spellEnd"/>
            <w:r>
              <w:rPr>
                <w:rStyle w:val="fontstyle01"/>
                <w:rFonts w:eastAsia="MS Mincho"/>
              </w:rPr>
              <w:t xml:space="preserve"> οικονομικές</w:t>
            </w:r>
            <w:r>
              <w:rPr>
                <w:rFonts w:ascii="Tahoma" w:hAnsi="Tahoma" w:cs="Tahoma"/>
                <w:color w:val="000000"/>
                <w:sz w:val="20"/>
                <w:szCs w:val="20"/>
              </w:rPr>
              <w:br/>
            </w:r>
            <w:r>
              <w:rPr>
                <w:rStyle w:val="fontstyle01"/>
                <w:rFonts w:eastAsia="MS Mincho"/>
              </w:rPr>
              <w:t>καταστάσεις του έτους (συμπληρώνεται η τελευταία κλεισμένη χρήση για την οποία</w:t>
            </w:r>
            <w:r>
              <w:rPr>
                <w:rFonts w:ascii="Tahoma" w:hAnsi="Tahoma" w:cs="Tahoma"/>
                <w:color w:val="000000"/>
                <w:sz w:val="20"/>
                <w:szCs w:val="20"/>
              </w:rPr>
              <w:br/>
            </w:r>
            <w:r>
              <w:rPr>
                <w:rStyle w:val="fontstyle01"/>
                <w:rFonts w:eastAsia="MS Mincho"/>
              </w:rPr>
              <w:t>έχουν υποβληθεί επίσημα φορολογικά έντυπα) μέρος ή το σύνολο των οποίων θα</w:t>
            </w:r>
            <w:r>
              <w:rPr>
                <w:rFonts w:ascii="Tahoma" w:hAnsi="Tahoma" w:cs="Tahoma"/>
                <w:color w:val="000000"/>
                <w:sz w:val="20"/>
                <w:szCs w:val="20"/>
              </w:rPr>
              <w:br/>
            </w:r>
            <w:r>
              <w:rPr>
                <w:rStyle w:val="fontstyle01"/>
                <w:rFonts w:eastAsia="MS Mincho"/>
              </w:rPr>
              <w:t>χρησιμοποιηθεί για την υλοποίηση του επενδυτικού σχεδίου, δεν έχουν χρησιμοποιηθεί ως ίδια συμμετοχή σε άλλο ενισχυόμενο επενδυ</w:t>
            </w:r>
            <w:r w:rsidR="00B4587C">
              <w:rPr>
                <w:rStyle w:val="fontstyle01"/>
                <w:rFonts w:eastAsia="MS Mincho"/>
              </w:rPr>
              <w:t xml:space="preserve">τικό σχέδιο, υπάρχουν διαθέσιμα </w:t>
            </w:r>
            <w:r>
              <w:rPr>
                <w:rStyle w:val="fontstyle01"/>
                <w:rFonts w:eastAsia="MS Mincho"/>
              </w:rPr>
              <w:t>στην</w:t>
            </w:r>
            <w:r w:rsidR="00B4587C">
              <w:rPr>
                <w:rFonts w:ascii="Tahoma" w:hAnsi="Tahoma" w:cs="Tahoma"/>
                <w:color w:val="000000"/>
                <w:sz w:val="20"/>
                <w:szCs w:val="20"/>
              </w:rPr>
              <w:t xml:space="preserve"> </w:t>
            </w:r>
            <w:r>
              <w:rPr>
                <w:rStyle w:val="fontstyle01"/>
                <w:rFonts w:eastAsia="MS Mincho"/>
              </w:rPr>
              <w:t>επιχείρηση και δεν θα διανεμηθούν πριν την παρέλευση συγκεκριμένου χρονικού</w:t>
            </w:r>
            <w:r w:rsidR="00B4587C">
              <w:rPr>
                <w:rFonts w:ascii="Tahoma" w:hAnsi="Tahoma" w:cs="Tahoma"/>
                <w:color w:val="000000"/>
                <w:sz w:val="20"/>
                <w:szCs w:val="20"/>
              </w:rPr>
              <w:t xml:space="preserve"> </w:t>
            </w:r>
            <w:r>
              <w:rPr>
                <w:rStyle w:val="fontstyle01"/>
                <w:rFonts w:eastAsia="MS Mincho"/>
              </w:rPr>
              <w:t>διαστήματος (πχ. 3 ή 5 έτη) από την ολοκλήρωση και έναρξη παραγωγικής λειτουργίας της επένδυσης.</w:t>
            </w:r>
          </w:p>
          <w:p w:rsidR="00B4587C" w:rsidRPr="0057313B" w:rsidRDefault="00B4587C" w:rsidP="00272B74">
            <w:pPr>
              <w:spacing w:after="120"/>
              <w:jc w:val="both"/>
              <w:rPr>
                <w:rFonts w:ascii="Tahoma" w:hAnsi="Tahoma" w:cs="Tahoma"/>
                <w:bCs/>
                <w:sz w:val="20"/>
                <w:szCs w:val="20"/>
                <w:lang w:eastAsia="en-US"/>
              </w:rPr>
            </w:pPr>
            <w:r w:rsidRPr="0057313B">
              <w:rPr>
                <w:rFonts w:ascii="Tahoma" w:hAnsi="Tahoma" w:cs="Tahoma"/>
                <w:color w:val="0070C0"/>
                <w:sz w:val="20"/>
                <w:szCs w:val="20"/>
              </w:rPr>
              <w:t xml:space="preserve">(βλ. σχετικό ενδεικτικό υπόδειγμα </w:t>
            </w:r>
            <w:r w:rsidR="00272B74" w:rsidRPr="00FB737C">
              <w:rPr>
                <w:rFonts w:ascii="Tahoma" w:hAnsi="Tahoma" w:cs="Tahoma"/>
                <w:color w:val="0070C0"/>
                <w:sz w:val="20"/>
                <w:szCs w:val="20"/>
              </w:rPr>
              <w:t xml:space="preserve">στο </w:t>
            </w:r>
            <w:r w:rsidR="00272B74" w:rsidRPr="007B16C7">
              <w:rPr>
                <w:rFonts w:ascii="Tahoma" w:hAnsi="Tahoma" w:cs="Tahoma"/>
                <w:color w:val="0070C0"/>
                <w:sz w:val="20"/>
                <w:szCs w:val="20"/>
              </w:rPr>
              <w:t>ΦΑΚΕΛΟ υποδειγμάτων και οδηγιών</w:t>
            </w:r>
            <w:r w:rsidRPr="0057313B">
              <w:rPr>
                <w:rFonts w:ascii="Tahoma" w:hAnsi="Tahoma" w:cs="Tahoma"/>
                <w:color w:val="0070C0"/>
                <w:sz w:val="20"/>
                <w:szCs w:val="20"/>
              </w:rPr>
              <w:t>).</w:t>
            </w:r>
          </w:p>
          <w:p w:rsidR="00AD5940" w:rsidRPr="001C44A7" w:rsidRDefault="00AD5940" w:rsidP="000B5865">
            <w:pPr>
              <w:jc w:val="both"/>
              <w:rPr>
                <w:rFonts w:ascii="Tahoma" w:hAnsi="Tahoma" w:cs="Tahoma"/>
                <w:sz w:val="20"/>
                <w:szCs w:val="20"/>
              </w:rPr>
            </w:pPr>
          </w:p>
          <w:p w:rsidR="000B5865" w:rsidRPr="001C44A7" w:rsidRDefault="000B5865" w:rsidP="000B5865">
            <w:pPr>
              <w:jc w:val="both"/>
              <w:rPr>
                <w:rFonts w:ascii="Tahoma" w:hAnsi="Tahoma" w:cs="Tahoma"/>
                <w:b/>
                <w:sz w:val="20"/>
                <w:szCs w:val="20"/>
              </w:rPr>
            </w:pPr>
            <w:r w:rsidRPr="001C44A7">
              <w:rPr>
                <w:rFonts w:ascii="Tahoma" w:hAnsi="Tahoma" w:cs="Tahoma"/>
                <w:b/>
                <w:sz w:val="20"/>
                <w:szCs w:val="20"/>
              </w:rPr>
              <w:t>Γ)</w:t>
            </w:r>
            <w:r w:rsidR="00A40CE2">
              <w:rPr>
                <w:rFonts w:ascii="Tahoma" w:hAnsi="Tahoma" w:cs="Tahoma"/>
                <w:b/>
                <w:sz w:val="20"/>
                <w:szCs w:val="20"/>
              </w:rPr>
              <w:t xml:space="preserve"> </w:t>
            </w:r>
            <w:r w:rsidRPr="001C44A7">
              <w:rPr>
                <w:rFonts w:ascii="Tahoma" w:hAnsi="Tahoma" w:cs="Tahoma"/>
                <w:b/>
                <w:sz w:val="20"/>
                <w:szCs w:val="20"/>
              </w:rPr>
              <w:t xml:space="preserve">Αύξηση εταιρικού/μετοχικού κεφαλαίου από κεφαλαιοποίηση υφιστάμενων κεφαλαίων της επιχείρησης, ως εξής: </w:t>
            </w:r>
          </w:p>
          <w:p w:rsidR="000B5865" w:rsidRPr="001C44A7" w:rsidRDefault="000B5865" w:rsidP="000B5865">
            <w:pPr>
              <w:jc w:val="both"/>
              <w:rPr>
                <w:rFonts w:ascii="Tahoma" w:hAnsi="Tahoma" w:cs="Tahoma"/>
                <w:b/>
                <w:sz w:val="20"/>
                <w:szCs w:val="20"/>
              </w:rPr>
            </w:pPr>
            <w:r w:rsidRPr="001C44A7">
              <w:rPr>
                <w:rFonts w:ascii="Tahoma" w:hAnsi="Tahoma" w:cs="Tahoma"/>
                <w:b/>
                <w:sz w:val="20"/>
                <w:szCs w:val="20"/>
              </w:rPr>
              <w:t>i) Κεφαλαιοποίηση των υποχρεώσεων της επιχείρησης προς τους μετόχους/ εταίρους</w:t>
            </w:r>
          </w:p>
          <w:p w:rsidR="00C26CC3" w:rsidRPr="001C44A7" w:rsidRDefault="000B5865" w:rsidP="000B5865">
            <w:pPr>
              <w:jc w:val="both"/>
              <w:rPr>
                <w:rFonts w:ascii="Tahoma" w:hAnsi="Tahoma" w:cs="Tahoma"/>
                <w:sz w:val="20"/>
                <w:szCs w:val="20"/>
              </w:rPr>
            </w:pPr>
            <w:r w:rsidRPr="001C44A7">
              <w:rPr>
                <w:rFonts w:ascii="Tahoma" w:hAnsi="Tahoma" w:cs="Tahoma"/>
                <w:sz w:val="20"/>
                <w:szCs w:val="20"/>
              </w:rPr>
              <w:t xml:space="preserve">Η αύξηση πραγματοποιείται από υφιστάμενα κεφάλαια της επιχείρησης ή των </w:t>
            </w:r>
          </w:p>
          <w:p w:rsidR="00C26CC3" w:rsidRDefault="00C26CC3" w:rsidP="00C26CC3">
            <w:pPr>
              <w:jc w:val="both"/>
            </w:pPr>
            <w:r>
              <w:rPr>
                <w:rStyle w:val="fontstyle01"/>
                <w:rFonts w:eastAsia="MS Mincho"/>
              </w:rPr>
              <w:t>εταίρων/μετόχων αυτής, τα οποία βρίσκονται κατά τον χρόνο υποβολής της αίτησης</w:t>
            </w:r>
            <w:r>
              <w:rPr>
                <w:rFonts w:ascii="Tahoma" w:hAnsi="Tahoma" w:cs="Tahoma"/>
                <w:color w:val="000000"/>
                <w:sz w:val="20"/>
                <w:szCs w:val="20"/>
              </w:rPr>
              <w:br/>
            </w:r>
            <w:r>
              <w:rPr>
                <w:rStyle w:val="fontstyle01"/>
                <w:rFonts w:eastAsia="MS Mincho"/>
              </w:rPr>
              <w:t>φορέα υπό τη μορφή μη διανεμημένων μερισμάτων, υποχρεώσεων προς</w:t>
            </w:r>
            <w:r>
              <w:rPr>
                <w:rFonts w:ascii="Tahoma" w:hAnsi="Tahoma" w:cs="Tahoma"/>
                <w:color w:val="000000"/>
                <w:sz w:val="20"/>
                <w:szCs w:val="20"/>
              </w:rPr>
              <w:br/>
            </w:r>
            <w:r>
              <w:rPr>
                <w:rStyle w:val="fontstyle01"/>
                <w:rFonts w:eastAsia="MS Mincho"/>
              </w:rPr>
              <w:t>εταίρους/μετόχους, εφόσον δηλώνεται η δέσμευση των εταίρων/ μετόχων να τα</w:t>
            </w:r>
            <w:r>
              <w:rPr>
                <w:rFonts w:ascii="Tahoma" w:hAnsi="Tahoma" w:cs="Tahoma"/>
                <w:color w:val="000000"/>
                <w:sz w:val="20"/>
                <w:szCs w:val="20"/>
              </w:rPr>
              <w:br/>
            </w:r>
            <w:r>
              <w:rPr>
                <w:rStyle w:val="fontstyle01"/>
                <w:rFonts w:eastAsia="MS Mincho"/>
              </w:rPr>
              <w:t>εισφέρουν ως μετοχικό κεφάλαιο. Η παραπάνω χρήση των εν λόγω κεφαλαίων είναι</w:t>
            </w:r>
            <w:r>
              <w:rPr>
                <w:rFonts w:ascii="Tahoma" w:hAnsi="Tahoma" w:cs="Tahoma"/>
                <w:color w:val="000000"/>
                <w:sz w:val="20"/>
                <w:szCs w:val="20"/>
              </w:rPr>
              <w:br/>
            </w:r>
            <w:r>
              <w:rPr>
                <w:rStyle w:val="fontstyle01"/>
                <w:rFonts w:eastAsia="MS Mincho"/>
              </w:rPr>
              <w:t>αποδεκτή εφόσον: (α) τεκμηριώνεται βάσει λογιστικών εγγραφών (οικονομικές</w:t>
            </w:r>
            <w:r>
              <w:rPr>
                <w:rFonts w:ascii="Tahoma" w:hAnsi="Tahoma" w:cs="Tahoma"/>
                <w:color w:val="000000"/>
                <w:sz w:val="20"/>
                <w:szCs w:val="20"/>
              </w:rPr>
              <w:br/>
            </w:r>
            <w:r>
              <w:rPr>
                <w:rStyle w:val="fontstyle01"/>
                <w:rFonts w:eastAsia="MS Mincho"/>
              </w:rPr>
              <w:t>καταστάσεις της τελευταίας κλεισμένης χρήσης για την οποία έχουν υποβληθεί τα</w:t>
            </w:r>
            <w:r>
              <w:rPr>
                <w:rFonts w:ascii="Tahoma" w:hAnsi="Tahoma" w:cs="Tahoma"/>
                <w:color w:val="000000"/>
                <w:sz w:val="20"/>
                <w:szCs w:val="20"/>
              </w:rPr>
              <w:br/>
            </w:r>
            <w:r>
              <w:rPr>
                <w:rStyle w:val="fontstyle01"/>
                <w:rFonts w:eastAsia="MS Mincho"/>
              </w:rPr>
              <w:t>επίσημα φορολογικά έντυπα και αναλυτικό καθολικό της ομάδα 5) και εταιρικών</w:t>
            </w:r>
            <w:r>
              <w:rPr>
                <w:rFonts w:ascii="Tahoma" w:hAnsi="Tahoma" w:cs="Tahoma"/>
                <w:color w:val="000000"/>
                <w:sz w:val="20"/>
                <w:szCs w:val="20"/>
              </w:rPr>
              <w:br/>
            </w:r>
            <w:r>
              <w:rPr>
                <w:rStyle w:val="fontstyle01"/>
                <w:rFonts w:eastAsia="MS Mincho"/>
              </w:rPr>
              <w:t>πράξεων (απόφαση Γ.Σ. της εταιρείας) και (β) αξιολογείται, λαμβανομένης υπόψη της οικονομικής κατάστασης της επιχείρησης, ότι η χρήση των εν λόγω κεφαλαίων για την επένδυση δεν θα δημιουργήσει προβλήματα ρευστότητας στην επιχείρηση</w:t>
            </w:r>
          </w:p>
          <w:p w:rsidR="005A3706" w:rsidRDefault="005A3706" w:rsidP="000B5865">
            <w:pPr>
              <w:jc w:val="both"/>
              <w:rPr>
                <w:rFonts w:ascii="Tahoma" w:hAnsi="Tahoma" w:cs="Tahoma"/>
                <w:sz w:val="20"/>
                <w:szCs w:val="20"/>
              </w:rPr>
            </w:pPr>
          </w:p>
          <w:p w:rsidR="005A625D" w:rsidRPr="005558C6" w:rsidRDefault="005A625D" w:rsidP="005558C6">
            <w:pPr>
              <w:jc w:val="both"/>
              <w:rPr>
                <w:rFonts w:ascii="Tahoma" w:hAnsi="Tahoma" w:cs="Tahoma"/>
                <w:color w:val="0070C0"/>
                <w:sz w:val="20"/>
                <w:szCs w:val="20"/>
              </w:rPr>
            </w:pPr>
            <w:r w:rsidRPr="00C97004">
              <w:rPr>
                <w:rFonts w:ascii="Tahoma" w:hAnsi="Tahoma" w:cs="Tahoma"/>
                <w:color w:val="0070C0"/>
                <w:sz w:val="20"/>
                <w:szCs w:val="20"/>
              </w:rPr>
              <w:t>Επισυν</w:t>
            </w:r>
            <w:r>
              <w:rPr>
                <w:rFonts w:ascii="Tahoma" w:hAnsi="Tahoma" w:cs="Tahoma"/>
                <w:color w:val="0070C0"/>
                <w:sz w:val="20"/>
                <w:szCs w:val="20"/>
              </w:rPr>
              <w:t>άπτ</w:t>
            </w:r>
            <w:r w:rsidR="005558C6">
              <w:rPr>
                <w:rFonts w:ascii="Tahoma" w:hAnsi="Tahoma" w:cs="Tahoma"/>
                <w:color w:val="0070C0"/>
                <w:sz w:val="20"/>
                <w:szCs w:val="20"/>
              </w:rPr>
              <w:t>ε</w:t>
            </w:r>
            <w:r w:rsidRPr="00C97004">
              <w:rPr>
                <w:rFonts w:ascii="Tahoma" w:hAnsi="Tahoma" w:cs="Tahoma"/>
                <w:color w:val="0070C0"/>
                <w:sz w:val="20"/>
                <w:szCs w:val="20"/>
              </w:rPr>
              <w:t>τ</w:t>
            </w:r>
            <w:r w:rsidR="00614846">
              <w:rPr>
                <w:rFonts w:ascii="Tahoma" w:hAnsi="Tahoma" w:cs="Tahoma"/>
                <w:color w:val="0070C0"/>
                <w:sz w:val="20"/>
                <w:szCs w:val="20"/>
              </w:rPr>
              <w:t>ε</w:t>
            </w:r>
            <w:r w:rsidR="005558C6">
              <w:rPr>
                <w:rFonts w:ascii="Tahoma" w:hAnsi="Tahoma" w:cs="Tahoma"/>
                <w:color w:val="0070C0"/>
                <w:sz w:val="20"/>
                <w:szCs w:val="20"/>
              </w:rPr>
              <w:t xml:space="preserve"> </w:t>
            </w:r>
            <w:r w:rsidR="00AA0CD9">
              <w:rPr>
                <w:rFonts w:ascii="Tahoma" w:hAnsi="Tahoma" w:cs="Tahoma"/>
                <w:color w:val="0070C0"/>
                <w:sz w:val="20"/>
                <w:szCs w:val="20"/>
              </w:rPr>
              <w:t xml:space="preserve">το </w:t>
            </w:r>
            <w:r w:rsidR="005558C6">
              <w:rPr>
                <w:rFonts w:ascii="Tahoma" w:hAnsi="Tahoma" w:cs="Tahoma"/>
                <w:color w:val="0070C0"/>
                <w:sz w:val="20"/>
                <w:szCs w:val="20"/>
              </w:rPr>
              <w:t>α</w:t>
            </w:r>
            <w:r w:rsidRPr="005558C6">
              <w:rPr>
                <w:rFonts w:ascii="Tahoma" w:hAnsi="Tahoma" w:cs="Tahoma"/>
                <w:color w:val="0070C0"/>
                <w:sz w:val="20"/>
                <w:szCs w:val="20"/>
              </w:rPr>
              <w:t xml:space="preserve">ναλυτικό καθολικό της ομάδας 5 της τελευταίας κλεισμένης χρήσης για την οποία έχουν υποβληθεί τα επίσημα φορολογικά έντυπα.  </w:t>
            </w:r>
          </w:p>
          <w:p w:rsidR="009A522B" w:rsidRPr="005A625D" w:rsidRDefault="009A522B" w:rsidP="005A625D">
            <w:pPr>
              <w:pStyle w:val="a5"/>
              <w:jc w:val="both"/>
              <w:rPr>
                <w:rFonts w:ascii="Tahoma" w:hAnsi="Tahoma" w:cs="Tahoma"/>
                <w:color w:val="0070C0"/>
                <w:sz w:val="20"/>
                <w:szCs w:val="20"/>
              </w:rPr>
            </w:pPr>
          </w:p>
          <w:p w:rsidR="00C26CC3" w:rsidRDefault="00C26CC3" w:rsidP="00C26CC3">
            <w:pPr>
              <w:jc w:val="both"/>
              <w:rPr>
                <w:rStyle w:val="fontstyle21"/>
              </w:rPr>
            </w:pPr>
            <w:r w:rsidRPr="00C26CC3">
              <w:rPr>
                <w:rStyle w:val="fontstyle01"/>
                <w:b/>
              </w:rPr>
              <w:t>ii) Κεφαλαιοποίηση του Υπολοίπου κερδών εις Νέο</w:t>
            </w:r>
            <w:r>
              <w:rPr>
                <w:rFonts w:ascii="Tahoma" w:hAnsi="Tahoma" w:cs="Tahoma"/>
                <w:b/>
                <w:bCs/>
                <w:color w:val="000000"/>
                <w:sz w:val="20"/>
                <w:szCs w:val="20"/>
              </w:rPr>
              <w:br/>
            </w:r>
            <w:r>
              <w:rPr>
                <w:rStyle w:val="fontstyle21"/>
              </w:rPr>
              <w:t>Η αύξηση πραγματοποιείται από υφιστάμενα κεφάλαια της επιχείρησης ή των</w:t>
            </w:r>
            <w:r>
              <w:rPr>
                <w:rFonts w:ascii="Tahoma" w:hAnsi="Tahoma" w:cs="Tahoma"/>
                <w:color w:val="000000"/>
                <w:sz w:val="20"/>
                <w:szCs w:val="20"/>
              </w:rPr>
              <w:br/>
            </w:r>
            <w:r>
              <w:rPr>
                <w:rStyle w:val="fontstyle21"/>
              </w:rPr>
              <w:t>εταίρων/μετόχων αυτής, τα οποία βρίσκονται κατά το χρόνο υποβολής της αίτησης</w:t>
            </w:r>
            <w:r>
              <w:rPr>
                <w:rFonts w:ascii="Tahoma" w:hAnsi="Tahoma" w:cs="Tahoma"/>
                <w:color w:val="000000"/>
                <w:sz w:val="20"/>
                <w:szCs w:val="20"/>
              </w:rPr>
              <w:br/>
            </w:r>
            <w:r>
              <w:rPr>
                <w:rStyle w:val="fontstyle21"/>
              </w:rPr>
              <w:t>στην επιχείρηση υπό τη μορφή κερδών εις νέο. Η παραπάνω χρήση των εν λόγω</w:t>
            </w:r>
            <w:r>
              <w:rPr>
                <w:rFonts w:ascii="Tahoma" w:hAnsi="Tahoma" w:cs="Tahoma"/>
                <w:color w:val="000000"/>
                <w:sz w:val="20"/>
                <w:szCs w:val="20"/>
              </w:rPr>
              <w:br/>
            </w:r>
            <w:r>
              <w:rPr>
                <w:rStyle w:val="fontstyle21"/>
              </w:rPr>
              <w:t>κεφαλαίων είναι αποδεκτή εφόσον: (α) τεκμηριώνεται βάσει λογιστικών εγγραφών</w:t>
            </w:r>
            <w:r>
              <w:rPr>
                <w:rFonts w:ascii="Tahoma" w:hAnsi="Tahoma" w:cs="Tahoma"/>
                <w:color w:val="000000"/>
                <w:sz w:val="20"/>
                <w:szCs w:val="20"/>
              </w:rPr>
              <w:br/>
            </w:r>
            <w:r>
              <w:rPr>
                <w:rStyle w:val="fontstyle21"/>
              </w:rPr>
              <w:t>(οικονομικές καταστάσεις της τελευταίας κλεισμένης χρήσης για την οποία έχουν</w:t>
            </w:r>
            <w:r>
              <w:rPr>
                <w:rFonts w:ascii="Tahoma" w:hAnsi="Tahoma" w:cs="Tahoma"/>
                <w:color w:val="000000"/>
                <w:sz w:val="20"/>
                <w:szCs w:val="20"/>
              </w:rPr>
              <w:br/>
            </w:r>
            <w:r>
              <w:rPr>
                <w:rStyle w:val="fontstyle21"/>
              </w:rPr>
              <w:t>υποβληθεί τα επίσημα φορολογικά έντυπα) και εταιρικών πράξεων (απόφαση Γ.Σ. της εταιρείας) και (β) αξιολογείται, λαμβανομένης υπόψη της οικονομικής κατάστασης της επιχείρησης, ότι η χρήση των εν λόγω κεφαλαίων για την επένδυση δεν θα δημιουργήσει προβλήματα ρευστότητας στην επιχείρηση.</w:t>
            </w:r>
          </w:p>
          <w:p w:rsidR="00272B74" w:rsidRDefault="00272B74" w:rsidP="00C26CC3">
            <w:pPr>
              <w:jc w:val="both"/>
            </w:pPr>
          </w:p>
          <w:p w:rsidR="005A625D" w:rsidRPr="0036242D" w:rsidRDefault="005A625D" w:rsidP="005A625D">
            <w:pPr>
              <w:jc w:val="both"/>
              <w:rPr>
                <w:rFonts w:ascii="Tahoma" w:hAnsi="Tahoma" w:cs="Tahoma"/>
                <w:sz w:val="20"/>
                <w:szCs w:val="20"/>
                <w:u w:val="single"/>
              </w:rPr>
            </w:pPr>
          </w:p>
          <w:p w:rsidR="000B5865" w:rsidRPr="0036242D" w:rsidRDefault="000B5865" w:rsidP="000B5865">
            <w:pPr>
              <w:jc w:val="both"/>
              <w:rPr>
                <w:rFonts w:ascii="Tahoma" w:hAnsi="Tahoma" w:cs="Tahoma"/>
                <w:b/>
                <w:sz w:val="20"/>
                <w:szCs w:val="20"/>
                <w:u w:val="single"/>
              </w:rPr>
            </w:pPr>
            <w:r w:rsidRPr="0036242D">
              <w:rPr>
                <w:rFonts w:ascii="Tahoma" w:hAnsi="Tahoma" w:cs="Tahoma"/>
                <w:b/>
                <w:sz w:val="20"/>
                <w:szCs w:val="20"/>
                <w:u w:val="single"/>
              </w:rPr>
              <w:t>ΕΠΙΣΗΜΑΝΣΕΙΣ</w:t>
            </w:r>
          </w:p>
          <w:p w:rsidR="000B5865" w:rsidRPr="0036242D" w:rsidRDefault="000B5865" w:rsidP="000B5865">
            <w:pPr>
              <w:jc w:val="both"/>
            </w:pPr>
          </w:p>
          <w:p w:rsidR="000B5865" w:rsidRDefault="000B5865" w:rsidP="000B5865">
            <w:pPr>
              <w:jc w:val="both"/>
              <w:rPr>
                <w:rFonts w:ascii="Tahoma" w:hAnsi="Tahoma" w:cs="Tahoma"/>
                <w:sz w:val="20"/>
                <w:szCs w:val="20"/>
              </w:rPr>
            </w:pPr>
            <w:r w:rsidRPr="001C44A7">
              <w:rPr>
                <w:rFonts w:ascii="Tahoma" w:hAnsi="Tahoma" w:cs="Tahoma"/>
                <w:sz w:val="20"/>
                <w:szCs w:val="20"/>
              </w:rPr>
              <w:t>Όσον αφορά στην κάλυψη των ίδιων πόρων (ίδια συμμετοχή) με αύξηση μετοχικού ή εταιρικού κεφαλαίου είναι αποδεκτή με τις εξής προϋποθέσεις:</w:t>
            </w:r>
          </w:p>
          <w:p w:rsidR="000B5865" w:rsidRPr="001C44A7" w:rsidRDefault="000B5865" w:rsidP="000B5865">
            <w:pPr>
              <w:jc w:val="both"/>
              <w:rPr>
                <w:rFonts w:ascii="Tahoma" w:hAnsi="Tahoma" w:cs="Tahoma"/>
                <w:sz w:val="20"/>
                <w:szCs w:val="20"/>
              </w:rPr>
            </w:pPr>
          </w:p>
          <w:p w:rsidR="000B5865" w:rsidRPr="001C44A7" w:rsidRDefault="000B5865" w:rsidP="000B5865">
            <w:pPr>
              <w:jc w:val="both"/>
              <w:rPr>
                <w:rFonts w:ascii="Tahoma" w:hAnsi="Tahoma" w:cs="Tahoma"/>
                <w:sz w:val="20"/>
                <w:szCs w:val="20"/>
              </w:rPr>
            </w:pPr>
            <w:r w:rsidRPr="001C44A7">
              <w:rPr>
                <w:rFonts w:ascii="Tahoma" w:hAnsi="Tahoma" w:cs="Tahoma"/>
                <w:sz w:val="20"/>
                <w:szCs w:val="20"/>
              </w:rPr>
              <w:t xml:space="preserve">• Για ΟΕ και ΕΕ η αύξηση θα πρέπει να πραγματοποιείται μετά την υποβολή της αίτησης του επενδυτικού σχεδίου. </w:t>
            </w:r>
          </w:p>
          <w:p w:rsidR="000B5865" w:rsidRDefault="000B5865" w:rsidP="000B5865">
            <w:pPr>
              <w:jc w:val="both"/>
              <w:rPr>
                <w:rFonts w:ascii="Tahoma" w:hAnsi="Tahoma" w:cs="Tahoma"/>
                <w:sz w:val="20"/>
                <w:szCs w:val="20"/>
              </w:rPr>
            </w:pPr>
            <w:r w:rsidRPr="001C44A7">
              <w:rPr>
                <w:rFonts w:ascii="Tahoma" w:hAnsi="Tahoma" w:cs="Tahoma"/>
                <w:sz w:val="20"/>
                <w:szCs w:val="20"/>
              </w:rPr>
              <w:lastRenderedPageBreak/>
              <w:t>• Για ΑΕ και ΕΠΕ η αύξηση δύναται να πραγματοποιείται και πριν την υποβολή του επενδυτικού σχεδίου υπό την προϋπόθεση ότι μέχρι τον χρόνο υποβολής της αίτησης υπαγωγής του επενδυτικού σχεδίου</w:t>
            </w:r>
            <w:r>
              <w:rPr>
                <w:rFonts w:ascii="Tahoma" w:hAnsi="Tahoma" w:cs="Tahoma"/>
                <w:sz w:val="20"/>
                <w:szCs w:val="20"/>
              </w:rPr>
              <w:t>,</w:t>
            </w:r>
            <w:r w:rsidRPr="001C44A7">
              <w:rPr>
                <w:rFonts w:ascii="Tahoma" w:hAnsi="Tahoma" w:cs="Tahoma"/>
                <w:sz w:val="20"/>
                <w:szCs w:val="20"/>
              </w:rPr>
              <w:t xml:space="preserve"> το κεφάλαιο αυτό αποδεδειγμένα υφίσταται με τη μορφή διαθεσίμων της εταιρείας και δεν έχει αναλωθεί. </w:t>
            </w:r>
          </w:p>
          <w:p w:rsidR="000B5865" w:rsidRPr="00F31C18" w:rsidRDefault="000B5865" w:rsidP="000B5865">
            <w:pPr>
              <w:jc w:val="both"/>
              <w:rPr>
                <w:rFonts w:ascii="Tahoma" w:hAnsi="Tahoma" w:cs="Tahoma"/>
                <w:sz w:val="20"/>
                <w:szCs w:val="20"/>
                <w:u w:val="single"/>
              </w:rPr>
            </w:pPr>
            <w:r w:rsidRPr="001C44A7">
              <w:rPr>
                <w:rFonts w:ascii="Tahoma" w:hAnsi="Tahoma" w:cs="Tahoma"/>
                <w:sz w:val="20"/>
                <w:szCs w:val="20"/>
              </w:rPr>
              <w:t xml:space="preserve">• </w:t>
            </w:r>
            <w:r w:rsidRPr="00F31C18">
              <w:rPr>
                <w:rFonts w:ascii="Tahoma" w:hAnsi="Tahoma" w:cs="Tahoma"/>
                <w:sz w:val="20"/>
                <w:szCs w:val="20"/>
                <w:u w:val="single"/>
              </w:rPr>
              <w:t xml:space="preserve">Θα πρέπει να έχει ολοκληρωθεί (πιστοποίηση καταβολής αύξησης εταιρικού/μετοχικού κεφαλαίου) μέχρι την ημερομηνία υποβολής του πρώτου αιτήματος επαλήθευσης πιστοποίησης δαπανών και θα πρέπει να υποβληθούν τα οριζόμενα στην παράγραφο Δ της παρόντος Παραρτήματος. </w:t>
            </w:r>
          </w:p>
          <w:p w:rsidR="000B5865" w:rsidRDefault="000B5865" w:rsidP="000B5865">
            <w:pPr>
              <w:jc w:val="both"/>
              <w:rPr>
                <w:rFonts w:ascii="Tahoma" w:hAnsi="Tahoma" w:cs="Tahoma"/>
                <w:sz w:val="20"/>
                <w:szCs w:val="20"/>
              </w:rPr>
            </w:pPr>
          </w:p>
          <w:p w:rsidR="000B5865" w:rsidRDefault="000B5865" w:rsidP="000B5865">
            <w:pPr>
              <w:jc w:val="both"/>
              <w:rPr>
                <w:rFonts w:ascii="Tahoma" w:hAnsi="Tahoma" w:cs="Tahoma"/>
                <w:sz w:val="20"/>
                <w:szCs w:val="20"/>
              </w:rPr>
            </w:pPr>
            <w:r w:rsidRPr="001C44A7">
              <w:rPr>
                <w:rFonts w:ascii="Tahoma" w:hAnsi="Tahoma" w:cs="Tahoma"/>
                <w:b/>
                <w:sz w:val="20"/>
                <w:szCs w:val="20"/>
              </w:rPr>
              <w:t>Σημείωση:</w:t>
            </w:r>
            <w:r w:rsidRPr="001C44A7">
              <w:rPr>
                <w:rFonts w:ascii="Tahoma" w:hAnsi="Tahoma" w:cs="Tahoma"/>
                <w:sz w:val="20"/>
                <w:szCs w:val="20"/>
              </w:rPr>
              <w:t xml:space="preserve"> Όταν μια επιχείρηση - μέτοχος δηλώνει ότι θα καλύψει την ιδία συμμετοχή του φορέα της επένδυσης με κεφαλαιοποίηση κερδών εις νέον ή με δέσμευση των φορολογηθέντων αποθεματικών της, πρέπει να ελέγχεται ότι υπάρχει επαρκής ρευστότητα. Για τον υπολογισμό της ρευστότητας αφαιρούμε από το κυκλοφορούν ενεργητικό τις βραχυπρόθεσμες υποχρεώσεις. Η ρευστότητα πρέπει να είναι θετική και μετά την αφαίρεση του ποσού της Ιδίας Συμμετοχής.</w:t>
            </w:r>
          </w:p>
          <w:p w:rsidR="008D59B5" w:rsidRDefault="008D59B5" w:rsidP="000B5865">
            <w:pPr>
              <w:jc w:val="both"/>
              <w:rPr>
                <w:rFonts w:ascii="Tahoma" w:hAnsi="Tahoma" w:cs="Tahoma"/>
                <w:sz w:val="20"/>
                <w:szCs w:val="20"/>
              </w:rPr>
            </w:pPr>
          </w:p>
          <w:p w:rsidR="000B5865" w:rsidRPr="001C44A7" w:rsidRDefault="000B5865" w:rsidP="000B5865">
            <w:pPr>
              <w:jc w:val="both"/>
              <w:rPr>
                <w:rFonts w:ascii="Tahoma" w:hAnsi="Tahoma" w:cs="Tahoma"/>
                <w:sz w:val="20"/>
                <w:szCs w:val="20"/>
              </w:rPr>
            </w:pPr>
          </w:p>
          <w:p w:rsidR="000B5865" w:rsidRPr="001C44A7" w:rsidRDefault="000B5865" w:rsidP="000B5865">
            <w:pPr>
              <w:jc w:val="both"/>
            </w:pPr>
            <w:r w:rsidRPr="001C44A7">
              <w:rPr>
                <w:rFonts w:ascii="Tahoma" w:hAnsi="Tahoma" w:cs="Tahoma"/>
                <w:b/>
                <w:sz w:val="20"/>
                <w:szCs w:val="20"/>
              </w:rPr>
              <w:t>Δ) Αν ο φορέας της επένδυσης έχει ήδη προβεί σε αύξηση εταιρικού/ μετοχικού κεφαλαίου πριν την υποβολή του επενδυτικού σχεδίου</w:t>
            </w:r>
            <w:r w:rsidRPr="001C44A7">
              <w:t xml:space="preserve"> </w:t>
            </w:r>
          </w:p>
          <w:p w:rsidR="000B5865" w:rsidRPr="001C44A7" w:rsidRDefault="000B5865" w:rsidP="000B5865">
            <w:pPr>
              <w:jc w:val="both"/>
            </w:pPr>
          </w:p>
          <w:p w:rsidR="000B5865" w:rsidRPr="001C44A7" w:rsidRDefault="000B5865" w:rsidP="000B5865">
            <w:pPr>
              <w:jc w:val="both"/>
            </w:pPr>
            <w:r w:rsidRPr="001C44A7">
              <w:rPr>
                <w:rFonts w:ascii="Tahoma" w:hAnsi="Tahoma" w:cs="Tahoma"/>
                <w:b/>
                <w:sz w:val="20"/>
                <w:szCs w:val="20"/>
              </w:rPr>
              <w:t>Για κεφαλαιουχικές εταιρείες (Α.Ε. - Ε.Π.Ε. - Ι.Κ.Ε.)</w:t>
            </w:r>
            <w:r w:rsidRPr="001C44A7">
              <w:t xml:space="preserve"> </w:t>
            </w:r>
          </w:p>
          <w:p w:rsidR="000B5865" w:rsidRPr="001C44A7" w:rsidRDefault="000B5865" w:rsidP="000B5865">
            <w:pPr>
              <w:jc w:val="both"/>
              <w:rPr>
                <w:rFonts w:ascii="Tahoma" w:hAnsi="Tahoma" w:cs="Tahoma"/>
                <w:sz w:val="20"/>
                <w:szCs w:val="20"/>
              </w:rPr>
            </w:pPr>
            <w:r w:rsidRPr="001C44A7">
              <w:sym w:font="Symbol" w:char="F0B7"/>
            </w:r>
            <w:r w:rsidRPr="001C44A7">
              <w:t xml:space="preserve"> </w:t>
            </w:r>
            <w:r w:rsidRPr="001C44A7">
              <w:rPr>
                <w:rFonts w:ascii="Tahoma" w:hAnsi="Tahoma" w:cs="Tahoma"/>
                <w:sz w:val="20"/>
                <w:szCs w:val="20"/>
              </w:rPr>
              <w:t>Αποφάσεις Γενικής Συνέλευσης Μετόχων/Εταίρων για την αύξηση του μετοχικού κεφαλαίου και Φ.Ε.Κ. δημοσίευσή αυτών (πρέπει να αναφέρεται ρητά ο σκοπός).</w:t>
            </w:r>
          </w:p>
          <w:p w:rsidR="000B5865" w:rsidRPr="001C44A7" w:rsidRDefault="000B5865" w:rsidP="000B5865">
            <w:pPr>
              <w:jc w:val="both"/>
              <w:rPr>
                <w:rFonts w:ascii="Tahoma" w:hAnsi="Tahoma" w:cs="Tahoma"/>
                <w:sz w:val="20"/>
                <w:szCs w:val="20"/>
              </w:rPr>
            </w:pPr>
            <w:r w:rsidRPr="001C44A7">
              <w:rPr>
                <w:rFonts w:ascii="Tahoma" w:hAnsi="Tahoma" w:cs="Tahoma"/>
                <w:sz w:val="20"/>
                <w:szCs w:val="20"/>
              </w:rPr>
              <w:t xml:space="preserve"> </w:t>
            </w:r>
            <w:r w:rsidRPr="001C44A7">
              <w:rPr>
                <w:rFonts w:ascii="Tahoma" w:hAnsi="Tahoma" w:cs="Tahoma"/>
                <w:sz w:val="20"/>
                <w:szCs w:val="20"/>
              </w:rPr>
              <w:sym w:font="Symbol" w:char="F0B7"/>
            </w:r>
            <w:r w:rsidRPr="001C44A7">
              <w:rPr>
                <w:rFonts w:ascii="Tahoma" w:hAnsi="Tahoma" w:cs="Tahoma"/>
                <w:sz w:val="20"/>
                <w:szCs w:val="20"/>
              </w:rPr>
              <w:t xml:space="preserve"> Πρακτικά του Διοικητικού Συμβουλίου (για τις Α.Ε.) για την πιστοποίηση της καταβολής του μετοχικού κεφαλαίου και Φ.Ε.Κ. δημοσίευσής αυτών ή σχετική καταχώρηση στο μητρώο Ανωνύμων Εταιρειών εφόσον εκκρεμεί η δημοσίευση. </w:t>
            </w:r>
          </w:p>
          <w:p w:rsidR="000B5865" w:rsidRPr="00F31C18" w:rsidRDefault="000B5865" w:rsidP="000B5865">
            <w:pPr>
              <w:jc w:val="both"/>
              <w:rPr>
                <w:rFonts w:ascii="Tahoma" w:hAnsi="Tahoma" w:cs="Tahoma"/>
                <w:sz w:val="20"/>
                <w:szCs w:val="20"/>
              </w:rPr>
            </w:pPr>
            <w:r w:rsidRPr="001C44A7">
              <w:rPr>
                <w:rFonts w:ascii="Tahoma" w:hAnsi="Tahoma" w:cs="Tahoma"/>
                <w:sz w:val="20"/>
                <w:szCs w:val="20"/>
              </w:rPr>
              <w:sym w:font="Symbol" w:char="F0B7"/>
            </w:r>
            <w:r w:rsidRPr="001C44A7">
              <w:rPr>
                <w:rFonts w:ascii="Tahoma" w:hAnsi="Tahoma" w:cs="Tahoma"/>
                <w:sz w:val="20"/>
                <w:szCs w:val="20"/>
              </w:rPr>
              <w:t xml:space="preserve"> Κίνηση (καρτέλες) των λογαριασμών 40 και 43 στην μεγαλύτερη δυνατή</w:t>
            </w:r>
            <w:r w:rsidRPr="00F31C18">
              <w:rPr>
                <w:rFonts w:ascii="Tahoma" w:hAnsi="Tahoma" w:cs="Tahoma"/>
                <w:sz w:val="20"/>
                <w:szCs w:val="20"/>
              </w:rPr>
              <w:t xml:space="preserve"> ανάλυσή </w:t>
            </w:r>
            <w:r>
              <w:rPr>
                <w:rFonts w:ascii="Tahoma" w:hAnsi="Tahoma" w:cs="Tahoma"/>
                <w:sz w:val="20"/>
                <w:szCs w:val="20"/>
              </w:rPr>
              <w:t>τους.</w:t>
            </w:r>
            <w:r w:rsidRPr="00F31C18">
              <w:rPr>
                <w:rFonts w:ascii="Tahoma" w:hAnsi="Tahoma" w:cs="Tahoma"/>
                <w:sz w:val="20"/>
                <w:szCs w:val="20"/>
              </w:rPr>
              <w:t xml:space="preserve"> </w:t>
            </w:r>
          </w:p>
          <w:p w:rsidR="000B5865" w:rsidRPr="001C44A7" w:rsidRDefault="000B5865" w:rsidP="000B5865">
            <w:pPr>
              <w:jc w:val="both"/>
            </w:pPr>
            <w:r w:rsidRPr="001C44A7">
              <w:sym w:font="Symbol" w:char="F0B7"/>
            </w:r>
            <w:r w:rsidRPr="001C44A7">
              <w:t xml:space="preserve"> </w:t>
            </w:r>
            <w:r w:rsidRPr="001C44A7">
              <w:rPr>
                <w:rFonts w:ascii="Tahoma" w:hAnsi="Tahoma" w:cs="Tahoma"/>
                <w:sz w:val="20"/>
                <w:szCs w:val="20"/>
              </w:rPr>
              <w:t>Αποδεικτικά κατάθεσης της εισφοράς μετρητών στο Τραπεζικό λογαριασμό</w:t>
            </w:r>
            <w:r w:rsidRPr="005569B2">
              <w:rPr>
                <w:rFonts w:ascii="Tahoma" w:hAnsi="Tahoma" w:cs="Tahoma"/>
                <w:sz w:val="20"/>
                <w:szCs w:val="20"/>
              </w:rPr>
              <w:t xml:space="preserve"> όψεως</w:t>
            </w:r>
            <w:r w:rsidRPr="001C44A7">
              <w:t xml:space="preserve"> </w:t>
            </w:r>
            <w:r w:rsidRPr="001C44A7">
              <w:rPr>
                <w:rFonts w:ascii="Tahoma" w:hAnsi="Tahoma" w:cs="Tahoma"/>
                <w:sz w:val="20"/>
                <w:szCs w:val="20"/>
              </w:rPr>
              <w:t>της εταιρείας, κίνηση του λογαριασμού αυτού της τελευταίας ημέρας του προηγούμενου μήνα πριν την ημερομηνία της ηλεκτρονικής υποβολής της αίτησης χρηματοδότησης και αποδεικτικό καταβολής του Φόρου Συγκέντρωσης Κεφαλαίου.</w:t>
            </w:r>
            <w:r w:rsidRPr="001C44A7">
              <w:t xml:space="preserve"> </w:t>
            </w:r>
          </w:p>
          <w:p w:rsidR="000B5865" w:rsidRDefault="000B5865" w:rsidP="000B5865">
            <w:pPr>
              <w:jc w:val="both"/>
              <w:rPr>
                <w:rFonts w:ascii="Tahoma" w:hAnsi="Tahoma" w:cs="Tahoma"/>
                <w:b/>
                <w:sz w:val="20"/>
                <w:szCs w:val="20"/>
              </w:rPr>
            </w:pPr>
          </w:p>
          <w:p w:rsidR="000B5865" w:rsidRPr="001C44A7" w:rsidRDefault="000B5865" w:rsidP="000B5865">
            <w:pPr>
              <w:jc w:val="both"/>
            </w:pPr>
            <w:r w:rsidRPr="001C44A7">
              <w:rPr>
                <w:rFonts w:ascii="Tahoma" w:hAnsi="Tahoma" w:cs="Tahoma"/>
                <w:b/>
                <w:sz w:val="20"/>
                <w:szCs w:val="20"/>
              </w:rPr>
              <w:t>Για τις προσωπικές εταιρείες (Ο.Ε, Ε.Ε.)</w:t>
            </w:r>
            <w:r w:rsidRPr="001C44A7">
              <w:t xml:space="preserve"> </w:t>
            </w:r>
          </w:p>
          <w:p w:rsidR="000B5865" w:rsidRDefault="000B5865" w:rsidP="000B5865">
            <w:pPr>
              <w:jc w:val="both"/>
              <w:rPr>
                <w:rFonts w:ascii="Tahoma" w:hAnsi="Tahoma" w:cs="Tahoma"/>
                <w:sz w:val="20"/>
                <w:szCs w:val="20"/>
              </w:rPr>
            </w:pPr>
            <w:r w:rsidRPr="001C44A7">
              <w:sym w:font="Symbol" w:char="F0B7"/>
            </w:r>
            <w:r w:rsidRPr="001C44A7">
              <w:t xml:space="preserve"> </w:t>
            </w:r>
            <w:r w:rsidRPr="001C44A7">
              <w:rPr>
                <w:rFonts w:ascii="Tahoma" w:hAnsi="Tahoma" w:cs="Tahoma"/>
                <w:sz w:val="20"/>
                <w:szCs w:val="20"/>
              </w:rPr>
              <w:t>Καταστατικό τη</w:t>
            </w:r>
            <w:r w:rsidR="003546A8">
              <w:rPr>
                <w:rFonts w:ascii="Tahoma" w:hAnsi="Tahoma" w:cs="Tahoma"/>
                <w:sz w:val="20"/>
                <w:szCs w:val="20"/>
              </w:rPr>
              <w:t>ς</w:t>
            </w:r>
            <w:r w:rsidRPr="001C44A7">
              <w:rPr>
                <w:rFonts w:ascii="Tahoma" w:hAnsi="Tahoma" w:cs="Tahoma"/>
                <w:sz w:val="20"/>
                <w:szCs w:val="20"/>
              </w:rPr>
              <w:t xml:space="preserve"> εταιρείας ή / και τροποποιήσεις του καταστατικού της εταιρείας για την αύξηση του κεφαλαίου τα οποία φέρουν τη θεώρηση (σφράγιση) του αρμόδιου φορέα στο οποίο έχουν κατατεθεί. </w:t>
            </w:r>
          </w:p>
          <w:p w:rsidR="000B5865" w:rsidRPr="001C44A7" w:rsidRDefault="000B5865" w:rsidP="000B5865">
            <w:pPr>
              <w:jc w:val="both"/>
              <w:rPr>
                <w:rFonts w:ascii="Tahoma" w:hAnsi="Tahoma" w:cs="Tahoma"/>
                <w:sz w:val="20"/>
                <w:szCs w:val="20"/>
              </w:rPr>
            </w:pPr>
            <w:r w:rsidRPr="001C44A7">
              <w:rPr>
                <w:rFonts w:ascii="Tahoma" w:hAnsi="Tahoma" w:cs="Tahoma"/>
                <w:sz w:val="20"/>
                <w:szCs w:val="20"/>
              </w:rPr>
              <w:sym w:font="Symbol" w:char="F0B7"/>
            </w:r>
            <w:r w:rsidRPr="001C44A7">
              <w:rPr>
                <w:rFonts w:ascii="Tahoma" w:hAnsi="Tahoma" w:cs="Tahoma"/>
                <w:sz w:val="20"/>
                <w:szCs w:val="20"/>
              </w:rPr>
              <w:t xml:space="preserve"> Βεβαίωση μεταβολών από Γ.Ε.ΜΗ </w:t>
            </w:r>
          </w:p>
          <w:p w:rsidR="000B5865" w:rsidRPr="001C44A7" w:rsidRDefault="000B5865" w:rsidP="000B5865">
            <w:pPr>
              <w:jc w:val="both"/>
              <w:rPr>
                <w:rFonts w:ascii="Tahoma" w:hAnsi="Tahoma" w:cs="Tahoma"/>
                <w:sz w:val="20"/>
                <w:szCs w:val="20"/>
              </w:rPr>
            </w:pPr>
            <w:r w:rsidRPr="001C44A7">
              <w:rPr>
                <w:rFonts w:ascii="Tahoma" w:hAnsi="Tahoma" w:cs="Tahoma"/>
                <w:sz w:val="20"/>
                <w:szCs w:val="20"/>
              </w:rPr>
              <w:sym w:font="Symbol" w:char="F0B7"/>
            </w:r>
            <w:r w:rsidRPr="001C44A7">
              <w:rPr>
                <w:rFonts w:ascii="Tahoma" w:hAnsi="Tahoma" w:cs="Tahoma"/>
                <w:sz w:val="20"/>
                <w:szCs w:val="20"/>
              </w:rPr>
              <w:t xml:space="preserve"> Σε περίπτωση που ο φορέας τηρεί Βιβλία Γ΄ Κατηγορίας κίνηση (καρτέλες) των λογαριασμών 40 και 43 για στη μεγαλύτερη δυνατή ανάλυση. </w:t>
            </w:r>
          </w:p>
          <w:p w:rsidR="000B5865" w:rsidRPr="001C44A7" w:rsidRDefault="000B5865" w:rsidP="000B5865">
            <w:pPr>
              <w:jc w:val="both"/>
            </w:pPr>
            <w:r w:rsidRPr="001C44A7">
              <w:rPr>
                <w:rFonts w:ascii="Tahoma" w:hAnsi="Tahoma" w:cs="Tahoma"/>
                <w:sz w:val="20"/>
                <w:szCs w:val="20"/>
              </w:rPr>
              <w:sym w:font="Symbol" w:char="F0B7"/>
            </w:r>
            <w:r w:rsidRPr="001C44A7">
              <w:rPr>
                <w:rFonts w:ascii="Tahoma" w:hAnsi="Tahoma" w:cs="Tahoma"/>
                <w:sz w:val="20"/>
                <w:szCs w:val="20"/>
              </w:rPr>
              <w:t xml:space="preserve"> Αποδεικτικά κατάθεσης της εισφοράς μετρητών στο τραπεζικό λογαριασμό όψεως της εταιρείας για καταβολή ή αύξηση του Εταιρικού Κεφαλαίου, κίνηση του λογαριασμού αυτού πριν την ημερομηνία της ηλεκτρονικής υποβολής της αίτησης χρηματοδότησης και αποδεικτικό καταβολής του Φόρου Συγκέντρωσης Κεφαλαίου</w:t>
            </w:r>
            <w:r w:rsidRPr="001C44A7">
              <w:t>.</w:t>
            </w:r>
          </w:p>
          <w:p w:rsidR="000B5865" w:rsidRPr="001C44A7" w:rsidRDefault="000B5865" w:rsidP="000B5865">
            <w:pPr>
              <w:jc w:val="both"/>
            </w:pPr>
          </w:p>
          <w:p w:rsidR="000B5865" w:rsidRDefault="000B5865" w:rsidP="000B5865">
            <w:pPr>
              <w:jc w:val="both"/>
              <w:rPr>
                <w:rFonts w:ascii="Tahoma" w:hAnsi="Tahoma" w:cs="Tahoma"/>
                <w:sz w:val="20"/>
                <w:szCs w:val="20"/>
              </w:rPr>
            </w:pPr>
            <w:r w:rsidRPr="001C44A7">
              <w:rPr>
                <w:rFonts w:ascii="Tahoma" w:hAnsi="Tahoma" w:cs="Tahoma"/>
                <w:b/>
                <w:sz w:val="20"/>
                <w:szCs w:val="20"/>
              </w:rPr>
              <w:t>Ε) ΜΕΣΑ ΥΠΟΛΟΙΠΑ ΕΠΑΓΓΕΛΜΑΤΙΚΩΝ ΤΡΑΠΕΖΙΚΩΝ ΛΟΓΑΡΙΑΣΜΩΝ</w:t>
            </w:r>
            <w:r w:rsidRPr="001C44A7">
              <w:t xml:space="preserve"> </w:t>
            </w:r>
            <w:r w:rsidRPr="001C44A7">
              <w:rPr>
                <w:rFonts w:ascii="Tahoma" w:hAnsi="Tahoma" w:cs="Tahoma"/>
                <w:sz w:val="20"/>
                <w:szCs w:val="20"/>
              </w:rPr>
              <w:t xml:space="preserve">Βεβαίωση μέσου υπολοίπου </w:t>
            </w:r>
            <w:r w:rsidRPr="009E06C5">
              <w:rPr>
                <w:rFonts w:ascii="Tahoma" w:hAnsi="Tahoma" w:cs="Tahoma"/>
                <w:sz w:val="20"/>
                <w:szCs w:val="20"/>
              </w:rPr>
              <w:t xml:space="preserve">για κάθε επαγγελματικό τραπεζικό λογαριασμό </w:t>
            </w:r>
            <w:r w:rsidRPr="001C44A7">
              <w:rPr>
                <w:rFonts w:ascii="Tahoma" w:hAnsi="Tahoma" w:cs="Tahoma"/>
                <w:sz w:val="20"/>
                <w:szCs w:val="20"/>
              </w:rPr>
              <w:t xml:space="preserve">στον οποίο είναι δικαιούχος ο δυνητικός δικαιούχος. Η περίοδος του μέσου υπολοίπου επιλέγεται από τον δυνητικό δικαιούχο και δεν μπορεί να είναι μικρότερη των τριών μηνών ή μεγαλύτερη του έτους, που προηγείται </w:t>
            </w:r>
            <w:r w:rsidR="00745ADA" w:rsidRPr="00C26CC3">
              <w:rPr>
                <w:rFonts w:ascii="Tahoma" w:hAnsi="Tahoma" w:cs="Tahoma"/>
                <w:sz w:val="20"/>
                <w:szCs w:val="20"/>
              </w:rPr>
              <w:t xml:space="preserve">του μήνα </w:t>
            </w:r>
            <w:r w:rsidRPr="00745ADA">
              <w:rPr>
                <w:rFonts w:ascii="Tahoma" w:hAnsi="Tahoma" w:cs="Tahoma"/>
                <w:sz w:val="20"/>
                <w:szCs w:val="20"/>
              </w:rPr>
              <w:t>υποβολής</w:t>
            </w:r>
            <w:r w:rsidRPr="001C44A7">
              <w:rPr>
                <w:rFonts w:ascii="Tahoma" w:hAnsi="Tahoma" w:cs="Tahoma"/>
                <w:sz w:val="20"/>
                <w:szCs w:val="20"/>
              </w:rPr>
              <w:t xml:space="preserve"> της αίτησης χρηματοδότησης. Η ως άνω ημερομηνία θα είναι κοινή για όλους τους τραπεζικούς λογαριασμούς.</w:t>
            </w:r>
          </w:p>
          <w:p w:rsidR="000706B5" w:rsidRDefault="000706B5" w:rsidP="000B5865">
            <w:pPr>
              <w:jc w:val="both"/>
              <w:rPr>
                <w:rFonts w:ascii="Tahoma" w:hAnsi="Tahoma" w:cs="Tahoma"/>
                <w:sz w:val="20"/>
                <w:szCs w:val="20"/>
              </w:rPr>
            </w:pPr>
          </w:p>
          <w:p w:rsidR="000706B5" w:rsidRDefault="000706B5" w:rsidP="000706B5">
            <w:pPr>
              <w:jc w:val="both"/>
              <w:rPr>
                <w:rStyle w:val="fontstyle01"/>
              </w:rPr>
            </w:pPr>
            <w:r>
              <w:rPr>
                <w:rStyle w:val="fontstyle01"/>
              </w:rPr>
              <w:t>Αν χρησιμοποιηθούν δύο ή τρεις λογαριασμοί της εταιρείας ως απόδειξη ιδιωτικής</w:t>
            </w:r>
            <w:r>
              <w:rPr>
                <w:rFonts w:ascii="Tahoma" w:hAnsi="Tahoma" w:cs="Tahoma"/>
                <w:color w:val="000000"/>
                <w:sz w:val="20"/>
                <w:szCs w:val="20"/>
              </w:rPr>
              <w:br/>
            </w:r>
            <w:r>
              <w:rPr>
                <w:rStyle w:val="fontstyle01"/>
              </w:rPr>
              <w:t>συμμετοχής θα πρέπει η χρονική διάρκεια των μέσων υπολοίπων να είναι η ίδια.</w:t>
            </w:r>
          </w:p>
          <w:p w:rsidR="000706B5" w:rsidRDefault="000706B5" w:rsidP="000706B5">
            <w:pPr>
              <w:jc w:val="both"/>
              <w:rPr>
                <w:rStyle w:val="fontstyle01"/>
                <w:b/>
              </w:rPr>
            </w:pPr>
            <w:r>
              <w:rPr>
                <w:rFonts w:ascii="Tahoma" w:hAnsi="Tahoma" w:cs="Tahoma"/>
                <w:color w:val="000000"/>
                <w:sz w:val="20"/>
                <w:szCs w:val="20"/>
              </w:rPr>
              <w:br/>
            </w:r>
            <w:r>
              <w:rPr>
                <w:rStyle w:val="fontstyle01"/>
              </w:rPr>
              <w:lastRenderedPageBreak/>
              <w:t>Για τις ατομικές επιχειρήσεις οι βεβαιώσεις δύναται να είναι είτε από λογαριασμούς</w:t>
            </w:r>
            <w:r>
              <w:rPr>
                <w:rFonts w:ascii="Tahoma" w:hAnsi="Tahoma" w:cs="Tahoma"/>
                <w:color w:val="000000"/>
                <w:sz w:val="20"/>
                <w:szCs w:val="20"/>
              </w:rPr>
              <w:br/>
            </w:r>
            <w:r>
              <w:rPr>
                <w:rStyle w:val="fontstyle01"/>
              </w:rPr>
              <w:t>όψεως ή από εμπορικούς (να φαίνεται στη βεβαίωση) ή από δηλωμένους</w:t>
            </w:r>
            <w:r>
              <w:rPr>
                <w:rFonts w:ascii="Tahoma" w:hAnsi="Tahoma" w:cs="Tahoma"/>
                <w:color w:val="000000"/>
                <w:sz w:val="20"/>
                <w:szCs w:val="20"/>
              </w:rPr>
              <w:br/>
            </w:r>
            <w:r>
              <w:rPr>
                <w:rStyle w:val="fontstyle01"/>
              </w:rPr>
              <w:t xml:space="preserve">επαγγελματικούς λογαριασμούς στην ΑΑΔΕ </w:t>
            </w:r>
            <w:r w:rsidRPr="000706B5">
              <w:rPr>
                <w:rStyle w:val="fontstyle21"/>
                <w:b/>
              </w:rPr>
              <w:t>(θα πρέπει να επισυνάπτεται επιπλέον</w:t>
            </w:r>
            <w:r>
              <w:rPr>
                <w:rStyle w:val="fontstyle21"/>
                <w:b/>
              </w:rPr>
              <w:t xml:space="preserve"> </w:t>
            </w:r>
            <w:r w:rsidRPr="000706B5">
              <w:rPr>
                <w:rStyle w:val="fontstyle21"/>
                <w:b/>
              </w:rPr>
              <w:t>και η σχετική εκτύπωση από το taxisnet προς τεκμηρίωση)</w:t>
            </w:r>
            <w:r w:rsidRPr="000706B5">
              <w:rPr>
                <w:rFonts w:ascii="Tahoma" w:hAnsi="Tahoma" w:cs="Tahoma"/>
                <w:b/>
                <w:bCs/>
                <w:color w:val="000000"/>
                <w:sz w:val="20"/>
                <w:szCs w:val="20"/>
              </w:rPr>
              <w:br/>
            </w:r>
          </w:p>
          <w:p w:rsidR="000706B5" w:rsidRDefault="000706B5" w:rsidP="000706B5">
            <w:pPr>
              <w:jc w:val="both"/>
            </w:pPr>
            <w:r w:rsidRPr="000706B5">
              <w:rPr>
                <w:rStyle w:val="fontstyle01"/>
              </w:rPr>
              <w:t>H τεκμηρίωση της ίδιας συμμετοχής μπορεί</w:t>
            </w:r>
            <w:r>
              <w:rPr>
                <w:rStyle w:val="fontstyle01"/>
              </w:rPr>
              <w:t xml:space="preserve"> να γίνει με υπόλοιπα τραπεζικών</w:t>
            </w:r>
            <w:r>
              <w:rPr>
                <w:rFonts w:ascii="Tahoma" w:hAnsi="Tahoma" w:cs="Tahoma"/>
                <w:color w:val="000000"/>
                <w:sz w:val="20"/>
                <w:szCs w:val="20"/>
              </w:rPr>
              <w:br/>
            </w:r>
            <w:r>
              <w:rPr>
                <w:rStyle w:val="fontstyle01"/>
              </w:rPr>
              <w:t>λογαριασμών από τράπεζες του εξωτερικού, αρκεί να πρόκειται για χρηματοπιστωτικό</w:t>
            </w:r>
            <w:r w:rsidR="00C80D23">
              <w:rPr>
                <w:rStyle w:val="fontstyle01"/>
              </w:rPr>
              <w:t xml:space="preserve"> </w:t>
            </w:r>
            <w:r>
              <w:rPr>
                <w:rStyle w:val="fontstyle01"/>
              </w:rPr>
              <w:t>ίδρυμα το οποίο λειτουργεί νόμιμα στην χώρα εγκατάστασής του.</w:t>
            </w:r>
          </w:p>
          <w:p w:rsidR="00745ADA" w:rsidRDefault="00745ADA" w:rsidP="000B5865">
            <w:pPr>
              <w:jc w:val="both"/>
              <w:rPr>
                <w:rFonts w:ascii="Tahoma" w:hAnsi="Tahoma" w:cs="Tahoma"/>
                <w:sz w:val="20"/>
                <w:szCs w:val="20"/>
              </w:rPr>
            </w:pPr>
          </w:p>
          <w:p w:rsidR="00AD5539" w:rsidRDefault="00F07A33" w:rsidP="00272B74">
            <w:pPr>
              <w:spacing w:after="120"/>
              <w:jc w:val="both"/>
              <w:rPr>
                <w:rFonts w:ascii="Tahoma" w:hAnsi="Tahoma" w:cs="Tahoma"/>
                <w:color w:val="0070C0"/>
                <w:sz w:val="20"/>
                <w:szCs w:val="20"/>
              </w:rPr>
            </w:pPr>
            <w:r w:rsidRPr="00745ADA">
              <w:rPr>
                <w:rFonts w:ascii="Tahoma" w:hAnsi="Tahoma" w:cs="Tahoma"/>
                <w:color w:val="0070C0"/>
                <w:sz w:val="20"/>
                <w:szCs w:val="20"/>
              </w:rPr>
              <w:t>Επισυνάπτ</w:t>
            </w:r>
            <w:r w:rsidR="00614846">
              <w:rPr>
                <w:rFonts w:ascii="Tahoma" w:hAnsi="Tahoma" w:cs="Tahoma"/>
                <w:color w:val="0070C0"/>
                <w:sz w:val="20"/>
                <w:szCs w:val="20"/>
              </w:rPr>
              <w:t>ετε</w:t>
            </w:r>
            <w:r w:rsidRPr="00745ADA">
              <w:rPr>
                <w:rFonts w:ascii="Tahoma" w:hAnsi="Tahoma" w:cs="Tahoma"/>
                <w:color w:val="0070C0"/>
                <w:sz w:val="20"/>
                <w:szCs w:val="20"/>
              </w:rPr>
              <w:t xml:space="preserve"> βεβαιώσεις </w:t>
            </w:r>
            <w:r>
              <w:rPr>
                <w:rFonts w:ascii="Tahoma" w:hAnsi="Tahoma" w:cs="Tahoma"/>
                <w:color w:val="0070C0"/>
                <w:sz w:val="20"/>
                <w:szCs w:val="20"/>
              </w:rPr>
              <w:t xml:space="preserve">μέσου υπολοίπου </w:t>
            </w:r>
            <w:r w:rsidRPr="00F07A33">
              <w:rPr>
                <w:rFonts w:ascii="Tahoma" w:hAnsi="Tahoma" w:cs="Tahoma"/>
                <w:b/>
                <w:color w:val="0070C0"/>
                <w:sz w:val="20"/>
                <w:szCs w:val="20"/>
                <w:u w:val="single"/>
              </w:rPr>
              <w:t>επαγγελματικών</w:t>
            </w:r>
            <w:r>
              <w:rPr>
                <w:rFonts w:ascii="Tahoma" w:hAnsi="Tahoma" w:cs="Tahoma"/>
                <w:color w:val="0070C0"/>
                <w:sz w:val="20"/>
                <w:szCs w:val="20"/>
              </w:rPr>
              <w:t xml:space="preserve"> τραπεζικών λογαριασμών </w:t>
            </w:r>
            <w:r w:rsidRPr="00AC7BD8">
              <w:rPr>
                <w:rFonts w:ascii="Tahoma" w:hAnsi="Tahoma" w:cs="Tahoma"/>
                <w:b/>
                <w:color w:val="0070C0"/>
                <w:sz w:val="20"/>
                <w:szCs w:val="20"/>
              </w:rPr>
              <w:t xml:space="preserve">που περιλαμβάνουν υποχρεωτικά το μέσο υπόλοιπο του λογαριασμού για </w:t>
            </w:r>
            <w:r w:rsidR="00AD5539">
              <w:rPr>
                <w:rFonts w:ascii="Tahoma" w:hAnsi="Tahoma" w:cs="Tahoma"/>
                <w:b/>
                <w:color w:val="0070C0"/>
                <w:sz w:val="20"/>
                <w:szCs w:val="20"/>
              </w:rPr>
              <w:t>τους τρεις κλεισμένους μήνες</w:t>
            </w:r>
            <w:r w:rsidRPr="00AC7BD8">
              <w:rPr>
                <w:rFonts w:ascii="Tahoma" w:hAnsi="Tahoma" w:cs="Tahoma"/>
                <w:b/>
                <w:color w:val="0070C0"/>
                <w:sz w:val="20"/>
                <w:szCs w:val="20"/>
              </w:rPr>
              <w:t xml:space="preserve"> που </w:t>
            </w:r>
            <w:r w:rsidR="00AD5539">
              <w:rPr>
                <w:rFonts w:ascii="Tahoma" w:hAnsi="Tahoma" w:cs="Tahoma"/>
                <w:b/>
                <w:color w:val="0070C0"/>
                <w:sz w:val="20"/>
                <w:szCs w:val="20"/>
              </w:rPr>
              <w:t xml:space="preserve">προηγούνται </w:t>
            </w:r>
            <w:r w:rsidRPr="00AC7BD8">
              <w:rPr>
                <w:rFonts w:ascii="Tahoma" w:hAnsi="Tahoma" w:cs="Tahoma"/>
                <w:b/>
                <w:color w:val="0070C0"/>
                <w:sz w:val="20"/>
                <w:szCs w:val="20"/>
              </w:rPr>
              <w:t>τη</w:t>
            </w:r>
            <w:r w:rsidR="00AD5539">
              <w:rPr>
                <w:rFonts w:ascii="Tahoma" w:hAnsi="Tahoma" w:cs="Tahoma"/>
                <w:b/>
                <w:color w:val="0070C0"/>
                <w:sz w:val="20"/>
                <w:szCs w:val="20"/>
              </w:rPr>
              <w:t>ς</w:t>
            </w:r>
            <w:r w:rsidRPr="00AC7BD8">
              <w:rPr>
                <w:rFonts w:ascii="Tahoma" w:hAnsi="Tahoma" w:cs="Tahoma"/>
                <w:b/>
                <w:color w:val="0070C0"/>
                <w:sz w:val="20"/>
                <w:szCs w:val="20"/>
              </w:rPr>
              <w:t xml:space="preserve"> υποβολής της αίτησης χρηματοδότησης</w:t>
            </w:r>
            <w:r>
              <w:rPr>
                <w:rFonts w:ascii="Tahoma" w:hAnsi="Tahoma" w:cs="Tahoma"/>
                <w:color w:val="0070C0"/>
                <w:sz w:val="20"/>
                <w:szCs w:val="20"/>
              </w:rPr>
              <w:t xml:space="preserve"> και δύναται να εκτείνεται μέχρι </w:t>
            </w:r>
            <w:r w:rsidR="00AD5539">
              <w:rPr>
                <w:rFonts w:ascii="Tahoma" w:hAnsi="Tahoma" w:cs="Tahoma"/>
                <w:color w:val="0070C0"/>
                <w:sz w:val="20"/>
                <w:szCs w:val="20"/>
              </w:rPr>
              <w:t xml:space="preserve">και </w:t>
            </w:r>
            <w:r>
              <w:rPr>
                <w:rFonts w:ascii="Tahoma" w:hAnsi="Tahoma" w:cs="Tahoma"/>
                <w:color w:val="0070C0"/>
                <w:sz w:val="20"/>
                <w:szCs w:val="20"/>
              </w:rPr>
              <w:t>ένα έτος πριν το μήνα υποβολής της αίτησης χρηματοδότησης</w:t>
            </w:r>
            <w:r w:rsidR="00AD5539">
              <w:rPr>
                <w:rFonts w:ascii="Tahoma" w:hAnsi="Tahoma" w:cs="Tahoma"/>
                <w:color w:val="0070C0"/>
                <w:sz w:val="20"/>
                <w:szCs w:val="20"/>
              </w:rPr>
              <w:t xml:space="preserve"> (Η βεβαίωση θα πρέπει να περιλαμβάνει ολόκληρους μήνες)</w:t>
            </w:r>
            <w:r>
              <w:rPr>
                <w:rFonts w:ascii="Tahoma" w:hAnsi="Tahoma" w:cs="Tahoma"/>
                <w:color w:val="0070C0"/>
                <w:sz w:val="20"/>
                <w:szCs w:val="20"/>
              </w:rPr>
              <w:t xml:space="preserve">. </w:t>
            </w:r>
          </w:p>
          <w:p w:rsidR="00F07A33" w:rsidRPr="00745ADA" w:rsidRDefault="00AD5539" w:rsidP="00F07A33">
            <w:pPr>
              <w:jc w:val="both"/>
              <w:rPr>
                <w:rFonts w:ascii="Tahoma" w:hAnsi="Tahoma" w:cs="Tahoma"/>
                <w:color w:val="0070C0"/>
                <w:sz w:val="20"/>
                <w:szCs w:val="20"/>
              </w:rPr>
            </w:pPr>
            <w:r w:rsidRPr="00AD5539">
              <w:rPr>
                <w:rFonts w:ascii="Tahoma" w:hAnsi="Tahoma" w:cs="Tahoma"/>
                <w:b/>
                <w:color w:val="0070C0"/>
                <w:sz w:val="20"/>
                <w:szCs w:val="20"/>
                <w:u w:val="single"/>
              </w:rPr>
              <w:t>Παράδειγμα</w:t>
            </w:r>
            <w:r>
              <w:rPr>
                <w:rFonts w:ascii="Tahoma" w:hAnsi="Tahoma" w:cs="Tahoma"/>
                <w:color w:val="0070C0"/>
                <w:sz w:val="20"/>
                <w:szCs w:val="20"/>
              </w:rPr>
              <w:t xml:space="preserve">: </w:t>
            </w:r>
            <w:r w:rsidR="00F07A33">
              <w:rPr>
                <w:rFonts w:ascii="Tahoma" w:hAnsi="Tahoma" w:cs="Tahoma"/>
                <w:color w:val="0070C0"/>
                <w:sz w:val="20"/>
                <w:szCs w:val="20"/>
              </w:rPr>
              <w:t>Υποβάλλετ</w:t>
            </w:r>
            <w:r w:rsidR="00614846">
              <w:rPr>
                <w:rFonts w:ascii="Tahoma" w:hAnsi="Tahoma" w:cs="Tahoma"/>
                <w:color w:val="0070C0"/>
                <w:sz w:val="20"/>
                <w:szCs w:val="20"/>
              </w:rPr>
              <w:t>ε</w:t>
            </w:r>
            <w:r w:rsidR="00F07A33">
              <w:rPr>
                <w:rFonts w:ascii="Tahoma" w:hAnsi="Tahoma" w:cs="Tahoma"/>
                <w:color w:val="0070C0"/>
                <w:sz w:val="20"/>
                <w:szCs w:val="20"/>
              </w:rPr>
              <w:t xml:space="preserve"> αίτηση χρηματοδότησης </w:t>
            </w:r>
            <w:r>
              <w:rPr>
                <w:rFonts w:ascii="Tahoma" w:hAnsi="Tahoma" w:cs="Tahoma"/>
                <w:color w:val="0070C0"/>
                <w:sz w:val="20"/>
                <w:szCs w:val="20"/>
              </w:rPr>
              <w:t xml:space="preserve">στις </w:t>
            </w:r>
            <w:r w:rsidR="00AA0CD9">
              <w:rPr>
                <w:rFonts w:ascii="Tahoma" w:hAnsi="Tahoma" w:cs="Tahoma"/>
                <w:color w:val="0070C0"/>
                <w:sz w:val="20"/>
                <w:szCs w:val="20"/>
              </w:rPr>
              <w:t>27/2</w:t>
            </w:r>
            <w:r w:rsidR="00F07A33">
              <w:rPr>
                <w:rFonts w:ascii="Tahoma" w:hAnsi="Tahoma" w:cs="Tahoma"/>
                <w:color w:val="0070C0"/>
                <w:sz w:val="20"/>
                <w:szCs w:val="20"/>
              </w:rPr>
              <w:t>/2019. Η βεβαίωση θα πρέπει να περιλαμβάνει υποχρεωτικά το διάστημα από 1/11/2018 έως 31/1/2019</w:t>
            </w:r>
            <w:r>
              <w:rPr>
                <w:rFonts w:ascii="Tahoma" w:hAnsi="Tahoma" w:cs="Tahoma"/>
                <w:color w:val="0070C0"/>
                <w:sz w:val="20"/>
                <w:szCs w:val="20"/>
              </w:rPr>
              <w:t>,</w:t>
            </w:r>
            <w:r w:rsidR="00F07A33">
              <w:rPr>
                <w:rFonts w:ascii="Tahoma" w:hAnsi="Tahoma" w:cs="Tahoma"/>
                <w:color w:val="0070C0"/>
                <w:sz w:val="20"/>
                <w:szCs w:val="20"/>
              </w:rPr>
              <w:t xml:space="preserve"> ενώ δύναται να </w:t>
            </w:r>
            <w:r>
              <w:rPr>
                <w:rFonts w:ascii="Tahoma" w:hAnsi="Tahoma" w:cs="Tahoma"/>
                <w:color w:val="0070C0"/>
                <w:sz w:val="20"/>
                <w:szCs w:val="20"/>
              </w:rPr>
              <w:t xml:space="preserve">συμπεριλαμβάνει περισσότερους των τριών μηνών (συνεχόμενους και ολόκληρους μήνες, έως 12) </w:t>
            </w:r>
            <w:r w:rsidR="00F07A33">
              <w:rPr>
                <w:rFonts w:ascii="Tahoma" w:hAnsi="Tahoma" w:cs="Tahoma"/>
                <w:color w:val="0070C0"/>
                <w:sz w:val="20"/>
                <w:szCs w:val="20"/>
              </w:rPr>
              <w:t>μεταξύ 1/2/2018 έως 31/1/2019.</w:t>
            </w:r>
          </w:p>
          <w:p w:rsidR="00745ADA" w:rsidRPr="001C44A7" w:rsidRDefault="00745ADA" w:rsidP="000B5865">
            <w:pPr>
              <w:jc w:val="both"/>
              <w:rPr>
                <w:rFonts w:ascii="Tahoma" w:hAnsi="Tahoma" w:cs="Tahoma"/>
                <w:sz w:val="20"/>
                <w:szCs w:val="20"/>
              </w:rPr>
            </w:pPr>
          </w:p>
          <w:p w:rsidR="000B5865" w:rsidRPr="001C44A7" w:rsidRDefault="000B5865" w:rsidP="000B5865">
            <w:pPr>
              <w:jc w:val="both"/>
            </w:pPr>
            <w:r w:rsidRPr="001C44A7">
              <w:rPr>
                <w:rFonts w:ascii="Tahoma" w:hAnsi="Tahoma" w:cs="Tahoma"/>
                <w:b/>
                <w:sz w:val="20"/>
                <w:szCs w:val="20"/>
              </w:rPr>
              <w:t>ΣΤ) ΔΑΝΕΙΟ</w:t>
            </w:r>
            <w:r w:rsidRPr="001C44A7">
              <w:t xml:space="preserve"> </w:t>
            </w:r>
          </w:p>
          <w:p w:rsidR="000B5865" w:rsidRPr="001C44A7" w:rsidRDefault="000B5865" w:rsidP="000B5865">
            <w:pPr>
              <w:jc w:val="both"/>
              <w:rPr>
                <w:rFonts w:ascii="Tahoma" w:hAnsi="Tahoma" w:cs="Tahoma"/>
                <w:sz w:val="20"/>
                <w:szCs w:val="20"/>
              </w:rPr>
            </w:pPr>
            <w:r w:rsidRPr="001C44A7">
              <w:sym w:font="Symbol" w:char="F0B7"/>
            </w:r>
            <w:r w:rsidRPr="001C44A7">
              <w:t xml:space="preserve"> </w:t>
            </w:r>
            <w:r w:rsidRPr="001C44A7">
              <w:rPr>
                <w:rFonts w:ascii="Tahoma" w:hAnsi="Tahoma" w:cs="Tahoma"/>
                <w:sz w:val="20"/>
                <w:szCs w:val="20"/>
              </w:rPr>
              <w:t xml:space="preserve">Έγκριση δανείου ή σύμβαση δανείου από χρηματοπιστωτικό ίδρυμα το οποίο λειτουργεί νόμιμα στη χώρα εγκατάστασής του. </w:t>
            </w:r>
          </w:p>
          <w:p w:rsidR="000B5865" w:rsidRPr="001C44A7" w:rsidRDefault="000B5865" w:rsidP="000B5865">
            <w:pPr>
              <w:jc w:val="both"/>
              <w:rPr>
                <w:rFonts w:ascii="Tahoma" w:hAnsi="Tahoma" w:cs="Tahoma"/>
                <w:sz w:val="20"/>
                <w:szCs w:val="20"/>
              </w:rPr>
            </w:pPr>
            <w:r w:rsidRPr="001C44A7">
              <w:rPr>
                <w:rFonts w:ascii="Tahoma" w:hAnsi="Tahoma" w:cs="Tahoma"/>
                <w:sz w:val="20"/>
                <w:szCs w:val="20"/>
              </w:rPr>
              <w:t xml:space="preserve"> Στις ανωτέρω περιπτώσεις θα πρέπει να αναφέρονται οι βασικοί όροι της έγκρισης ή της πρόθεσης δανειοδότησης, όπως: </w:t>
            </w:r>
          </w:p>
          <w:p w:rsidR="005B2E12" w:rsidRDefault="000B5865" w:rsidP="000B5865">
            <w:pPr>
              <w:jc w:val="both"/>
              <w:rPr>
                <w:rFonts w:ascii="Tahoma" w:hAnsi="Tahoma" w:cs="Tahoma"/>
                <w:sz w:val="20"/>
                <w:szCs w:val="20"/>
              </w:rPr>
            </w:pPr>
            <w:r w:rsidRPr="001C44A7">
              <w:rPr>
                <w:rFonts w:ascii="Tahoma" w:hAnsi="Tahoma" w:cs="Tahoma"/>
                <w:sz w:val="20"/>
                <w:szCs w:val="20"/>
              </w:rPr>
              <w:sym w:font="Symbol" w:char="F0B7"/>
            </w:r>
            <w:r w:rsidRPr="001C44A7">
              <w:rPr>
                <w:rFonts w:ascii="Tahoma" w:hAnsi="Tahoma" w:cs="Tahoma"/>
                <w:sz w:val="20"/>
                <w:szCs w:val="20"/>
              </w:rPr>
              <w:t xml:space="preserve"> Αντικείμενο και προϋπολογισμός της δανειοδοτούμενης επένδυσης </w:t>
            </w:r>
          </w:p>
          <w:p w:rsidR="000B5865" w:rsidRPr="001C44A7" w:rsidRDefault="000B5865" w:rsidP="000B5865">
            <w:pPr>
              <w:jc w:val="both"/>
              <w:rPr>
                <w:rFonts w:ascii="Tahoma" w:hAnsi="Tahoma" w:cs="Tahoma"/>
                <w:sz w:val="20"/>
                <w:szCs w:val="20"/>
              </w:rPr>
            </w:pPr>
            <w:r w:rsidRPr="001C44A7">
              <w:rPr>
                <w:rFonts w:ascii="Tahoma" w:hAnsi="Tahoma" w:cs="Tahoma"/>
                <w:sz w:val="20"/>
                <w:szCs w:val="20"/>
              </w:rPr>
              <w:sym w:font="Symbol" w:char="F0B7"/>
            </w:r>
            <w:r w:rsidRPr="001C44A7">
              <w:rPr>
                <w:rFonts w:ascii="Tahoma" w:hAnsi="Tahoma" w:cs="Tahoma"/>
                <w:sz w:val="20"/>
                <w:szCs w:val="20"/>
              </w:rPr>
              <w:t xml:space="preserve"> Το ύψος του εγκεκριμένου δανείου </w:t>
            </w:r>
          </w:p>
          <w:p w:rsidR="000B5865" w:rsidRPr="001C44A7" w:rsidRDefault="000B5865" w:rsidP="000B5865">
            <w:pPr>
              <w:jc w:val="both"/>
              <w:rPr>
                <w:rFonts w:ascii="Tahoma" w:hAnsi="Tahoma" w:cs="Tahoma"/>
                <w:sz w:val="20"/>
                <w:szCs w:val="20"/>
              </w:rPr>
            </w:pPr>
            <w:r w:rsidRPr="001C44A7">
              <w:rPr>
                <w:rFonts w:ascii="Tahoma" w:hAnsi="Tahoma" w:cs="Tahoma"/>
                <w:sz w:val="20"/>
                <w:szCs w:val="20"/>
              </w:rPr>
              <w:sym w:font="Symbol" w:char="F0B7"/>
            </w:r>
            <w:r w:rsidRPr="001C44A7">
              <w:rPr>
                <w:rFonts w:ascii="Tahoma" w:hAnsi="Tahoma" w:cs="Tahoma"/>
                <w:sz w:val="20"/>
                <w:szCs w:val="20"/>
              </w:rPr>
              <w:t xml:space="preserve"> Η διάρκεια και ο χρόνος αποπληρωμής του </w:t>
            </w:r>
          </w:p>
          <w:p w:rsidR="005B2E12" w:rsidRDefault="000B5865" w:rsidP="000B5865">
            <w:pPr>
              <w:jc w:val="both"/>
              <w:rPr>
                <w:rFonts w:ascii="Tahoma" w:hAnsi="Tahoma" w:cs="Tahoma"/>
                <w:sz w:val="20"/>
                <w:szCs w:val="20"/>
              </w:rPr>
            </w:pPr>
            <w:r w:rsidRPr="001C44A7">
              <w:rPr>
                <w:rFonts w:ascii="Tahoma" w:hAnsi="Tahoma" w:cs="Tahoma"/>
                <w:sz w:val="20"/>
                <w:szCs w:val="20"/>
              </w:rPr>
              <w:sym w:font="Symbol" w:char="F0B7"/>
            </w:r>
            <w:r w:rsidRPr="001C44A7">
              <w:rPr>
                <w:rFonts w:ascii="Tahoma" w:hAnsi="Tahoma" w:cs="Tahoma"/>
                <w:sz w:val="20"/>
                <w:szCs w:val="20"/>
              </w:rPr>
              <w:t xml:space="preserve"> Το επιτόκιο </w:t>
            </w:r>
          </w:p>
          <w:p w:rsidR="000B5865" w:rsidRPr="001C44A7" w:rsidRDefault="000B5865" w:rsidP="000B5865">
            <w:pPr>
              <w:jc w:val="both"/>
              <w:rPr>
                <w:rFonts w:ascii="Tahoma" w:hAnsi="Tahoma" w:cs="Tahoma"/>
                <w:sz w:val="20"/>
                <w:szCs w:val="20"/>
              </w:rPr>
            </w:pPr>
            <w:r w:rsidRPr="001C44A7">
              <w:rPr>
                <w:rFonts w:ascii="Tahoma" w:hAnsi="Tahoma" w:cs="Tahoma"/>
                <w:sz w:val="20"/>
                <w:szCs w:val="20"/>
              </w:rPr>
              <w:sym w:font="Symbol" w:char="F0B7"/>
            </w:r>
            <w:r w:rsidR="005B2E12">
              <w:rPr>
                <w:rFonts w:ascii="Tahoma" w:hAnsi="Tahoma" w:cs="Tahoma"/>
                <w:sz w:val="20"/>
                <w:szCs w:val="20"/>
              </w:rPr>
              <w:t xml:space="preserve"> </w:t>
            </w:r>
            <w:r w:rsidRPr="001C44A7">
              <w:rPr>
                <w:rFonts w:ascii="Tahoma" w:hAnsi="Tahoma" w:cs="Tahoma"/>
                <w:sz w:val="20"/>
                <w:szCs w:val="20"/>
              </w:rPr>
              <w:t xml:space="preserve">Οι απαιτούμενες εξασφαλίσεις για την χορήγησή του Ειδικότερα στην περίπτωση έγκρισης </w:t>
            </w:r>
            <w:r w:rsidRPr="00582EE6">
              <w:rPr>
                <w:rFonts w:ascii="Tahoma" w:hAnsi="Tahoma" w:cs="Tahoma"/>
                <w:sz w:val="20"/>
                <w:szCs w:val="20"/>
                <w:u w:val="single"/>
              </w:rPr>
              <w:t>δεν θα πρέπει να αναφέρεται στο σχετικό δικαιολογητικό ότι χορηγείται στο πλαίσιο του προγράμματος με εκχώρηση της επιχορήγησης</w:t>
            </w:r>
            <w:r w:rsidRPr="001C44A7">
              <w:rPr>
                <w:rFonts w:ascii="Tahoma" w:hAnsi="Tahoma" w:cs="Tahoma"/>
                <w:sz w:val="20"/>
                <w:szCs w:val="20"/>
              </w:rPr>
              <w:t>.</w:t>
            </w:r>
          </w:p>
          <w:p w:rsidR="000B5865" w:rsidRPr="00582EE6" w:rsidRDefault="000B5865" w:rsidP="000B5865">
            <w:pPr>
              <w:jc w:val="both"/>
              <w:rPr>
                <w:rFonts w:ascii="Tahoma" w:hAnsi="Tahoma" w:cs="Tahoma"/>
                <w:b/>
                <w:sz w:val="20"/>
                <w:szCs w:val="20"/>
              </w:rPr>
            </w:pPr>
            <w:r w:rsidRPr="00582EE6">
              <w:rPr>
                <w:rFonts w:ascii="Tahoma" w:hAnsi="Tahoma" w:cs="Tahoma"/>
                <w:b/>
                <w:sz w:val="20"/>
                <w:szCs w:val="20"/>
              </w:rPr>
              <w:t>Επισημαίνεται ότι η έγκριση δανείου θα πρέπει να φέρει ημερομηνία προγενέστερη της ημερομηνίας υποβολής της αίτησης του επενδυτή.</w:t>
            </w:r>
          </w:p>
          <w:p w:rsidR="00F27AF4" w:rsidRDefault="00F27AF4" w:rsidP="00582EE6">
            <w:pPr>
              <w:jc w:val="both"/>
              <w:rPr>
                <w:rFonts w:ascii="Tahoma" w:hAnsi="Tahoma" w:cs="Tahoma"/>
                <w:color w:val="0070C0"/>
                <w:sz w:val="20"/>
                <w:szCs w:val="20"/>
              </w:rPr>
            </w:pPr>
          </w:p>
          <w:p w:rsidR="002C7A55" w:rsidRPr="005C1BA7" w:rsidRDefault="002C7A55" w:rsidP="002C7A55">
            <w:pPr>
              <w:jc w:val="both"/>
              <w:rPr>
                <w:rFonts w:ascii="Tahoma" w:hAnsi="Tahoma" w:cs="Tahoma"/>
                <w:b/>
                <w:color w:val="0070C0"/>
                <w:sz w:val="20"/>
                <w:szCs w:val="20"/>
                <w:u w:val="single"/>
              </w:rPr>
            </w:pPr>
            <w:r w:rsidRPr="005C1BA7">
              <w:rPr>
                <w:rFonts w:ascii="Tahoma" w:hAnsi="Tahoma" w:cs="Tahoma"/>
                <w:b/>
                <w:color w:val="0070C0"/>
                <w:sz w:val="20"/>
                <w:szCs w:val="20"/>
                <w:u w:val="single"/>
              </w:rPr>
              <w:t>Διευκρινίσεις</w:t>
            </w:r>
            <w:r>
              <w:rPr>
                <w:rFonts w:ascii="Tahoma" w:hAnsi="Tahoma" w:cs="Tahoma"/>
                <w:b/>
                <w:color w:val="0070C0"/>
                <w:sz w:val="20"/>
                <w:szCs w:val="20"/>
                <w:u w:val="single"/>
              </w:rPr>
              <w:t>/Επισημάνσεις για τους τρόπους κάλυψης ιδίας συμμετοχής</w:t>
            </w:r>
            <w:r w:rsidRPr="005C1BA7">
              <w:rPr>
                <w:rFonts w:ascii="Tahoma" w:hAnsi="Tahoma" w:cs="Tahoma"/>
                <w:b/>
                <w:color w:val="0070C0"/>
                <w:sz w:val="20"/>
                <w:szCs w:val="20"/>
                <w:u w:val="single"/>
              </w:rPr>
              <w:t>:</w:t>
            </w:r>
          </w:p>
          <w:p w:rsidR="002C7A55" w:rsidRPr="005C1BA7" w:rsidRDefault="002C7A55" w:rsidP="002C7A55">
            <w:pPr>
              <w:jc w:val="both"/>
              <w:rPr>
                <w:rFonts w:ascii="Tahoma" w:hAnsi="Tahoma" w:cs="Tahoma"/>
                <w:color w:val="0070C0"/>
                <w:sz w:val="20"/>
                <w:szCs w:val="20"/>
              </w:rPr>
            </w:pPr>
          </w:p>
          <w:p w:rsidR="002C7A55" w:rsidRDefault="00121867" w:rsidP="00272B74">
            <w:pPr>
              <w:pStyle w:val="a5"/>
              <w:numPr>
                <w:ilvl w:val="0"/>
                <w:numId w:val="18"/>
              </w:numPr>
              <w:ind w:left="367"/>
              <w:jc w:val="both"/>
              <w:rPr>
                <w:rFonts w:ascii="Tahoma" w:hAnsi="Tahoma" w:cs="Tahoma"/>
                <w:color w:val="0070C0"/>
                <w:sz w:val="20"/>
                <w:szCs w:val="20"/>
              </w:rPr>
            </w:pPr>
            <w:r>
              <w:rPr>
                <w:rFonts w:ascii="Tahoma" w:hAnsi="Tahoma" w:cs="Tahoma"/>
                <w:color w:val="0070C0"/>
                <w:sz w:val="20"/>
                <w:szCs w:val="20"/>
              </w:rPr>
              <w:t>Δε γ</w:t>
            </w:r>
            <w:r w:rsidRPr="005C1BA7">
              <w:rPr>
                <w:rFonts w:ascii="Tahoma" w:hAnsi="Tahoma" w:cs="Tahoma"/>
                <w:color w:val="0070C0"/>
                <w:sz w:val="20"/>
                <w:szCs w:val="20"/>
              </w:rPr>
              <w:t xml:space="preserve">ίνονται αποδεκτές βεβαιώσεις τραπεζών οι οποίες αναφέρουν ότι επιχείρηση διατηρεί αλληλόχρεο λογαριασμό του οποίου το όριο πίστωσης επαρκεί να καλύψει την ιδιωτική συμμετοχή. </w:t>
            </w:r>
            <w:r>
              <w:rPr>
                <w:rFonts w:ascii="Tahoma" w:hAnsi="Tahoma" w:cs="Tahoma"/>
                <w:color w:val="0070C0"/>
                <w:sz w:val="20"/>
                <w:szCs w:val="20"/>
              </w:rPr>
              <w:t>Θα πρέπει πριν την υποβολή να έχει γίνει πρόσθετη πράξη που θα αναφέρει τα σημεία που αναλύονται ανωτέρω στην περίπτωση ΣΤ) ΔΑΝΕΙΟ</w:t>
            </w:r>
            <w:r w:rsidR="002C7A55" w:rsidRPr="005C1BA7">
              <w:rPr>
                <w:rFonts w:ascii="Tahoma" w:hAnsi="Tahoma" w:cs="Tahoma"/>
                <w:color w:val="0070C0"/>
                <w:sz w:val="20"/>
                <w:szCs w:val="20"/>
              </w:rPr>
              <w:t xml:space="preserve"> </w:t>
            </w:r>
          </w:p>
          <w:p w:rsidR="002C7A55" w:rsidRPr="005C1BA7" w:rsidRDefault="002C7A55" w:rsidP="00272B74">
            <w:pPr>
              <w:pStyle w:val="a5"/>
              <w:numPr>
                <w:ilvl w:val="0"/>
                <w:numId w:val="18"/>
              </w:numPr>
              <w:ind w:left="367"/>
              <w:jc w:val="both"/>
              <w:rPr>
                <w:rFonts w:ascii="Tahoma" w:hAnsi="Tahoma" w:cs="Tahoma"/>
                <w:color w:val="0070C0"/>
                <w:sz w:val="20"/>
                <w:szCs w:val="20"/>
              </w:rPr>
            </w:pPr>
            <w:r>
              <w:rPr>
                <w:rFonts w:ascii="Tahoma" w:hAnsi="Tahoma" w:cs="Tahoma"/>
                <w:color w:val="0070C0"/>
                <w:sz w:val="20"/>
                <w:szCs w:val="20"/>
              </w:rPr>
              <w:t>Δε δ</w:t>
            </w:r>
            <w:r w:rsidRPr="005C1BA7">
              <w:rPr>
                <w:rFonts w:ascii="Tahoma" w:hAnsi="Tahoma" w:cs="Tahoma"/>
                <w:color w:val="0070C0"/>
                <w:sz w:val="20"/>
                <w:szCs w:val="20"/>
              </w:rPr>
              <w:t xml:space="preserve">ύναται να χρησιμοποιηθεί συνδυασμός των τρόπων κάλυψης της ιδιωτικής συμμετοχής </w:t>
            </w:r>
            <w:r>
              <w:rPr>
                <w:rFonts w:ascii="Tahoma" w:hAnsi="Tahoma" w:cs="Tahoma"/>
                <w:color w:val="0070C0"/>
                <w:sz w:val="20"/>
                <w:szCs w:val="20"/>
              </w:rPr>
              <w:t xml:space="preserve">με </w:t>
            </w:r>
            <w:r w:rsidRPr="005C1BA7">
              <w:rPr>
                <w:rFonts w:ascii="Tahoma" w:hAnsi="Tahoma" w:cs="Tahoma"/>
                <w:color w:val="0070C0"/>
                <w:sz w:val="20"/>
                <w:szCs w:val="20"/>
              </w:rPr>
              <w:t>αύξηση κεφαλαίου και χρήσης μέσων υπολοίπων επαγγελματικών λογαριασμών</w:t>
            </w:r>
            <w:r>
              <w:rPr>
                <w:rFonts w:ascii="Tahoma" w:hAnsi="Tahoma" w:cs="Tahoma"/>
                <w:color w:val="0070C0"/>
                <w:sz w:val="20"/>
                <w:szCs w:val="20"/>
              </w:rPr>
              <w:t xml:space="preserve"> </w:t>
            </w:r>
            <w:r w:rsidRPr="005C1BA7">
              <w:rPr>
                <w:rFonts w:ascii="Tahoma" w:hAnsi="Tahoma" w:cs="Tahoma"/>
                <w:color w:val="0070C0"/>
                <w:sz w:val="20"/>
                <w:szCs w:val="20"/>
              </w:rPr>
              <w:t>(με εξαίρεση την χρήση δανείου)</w:t>
            </w:r>
            <w:r>
              <w:rPr>
                <w:rFonts w:ascii="Tahoma" w:hAnsi="Tahoma" w:cs="Tahoma"/>
                <w:color w:val="0070C0"/>
                <w:sz w:val="20"/>
                <w:szCs w:val="20"/>
              </w:rPr>
              <w:t>.</w:t>
            </w:r>
          </w:p>
          <w:p w:rsidR="00582EE6" w:rsidRPr="00272B74" w:rsidRDefault="002C7A55" w:rsidP="00272B74">
            <w:pPr>
              <w:pStyle w:val="a5"/>
              <w:numPr>
                <w:ilvl w:val="0"/>
                <w:numId w:val="18"/>
              </w:numPr>
              <w:ind w:left="367"/>
              <w:jc w:val="both"/>
              <w:rPr>
                <w:rFonts w:ascii="Tahoma" w:hAnsi="Tahoma" w:cs="Tahoma"/>
                <w:color w:val="0070C0"/>
                <w:sz w:val="20"/>
                <w:szCs w:val="20"/>
              </w:rPr>
            </w:pPr>
            <w:r w:rsidRPr="005C1BA7">
              <w:rPr>
                <w:rFonts w:ascii="Tahoma" w:hAnsi="Tahoma" w:cs="Tahoma"/>
                <w:color w:val="0070C0"/>
                <w:sz w:val="20"/>
                <w:szCs w:val="20"/>
              </w:rPr>
              <w:t>Εξοφλημένα παραστα</w:t>
            </w:r>
            <w:r w:rsidR="00AC4AFE">
              <w:rPr>
                <w:rFonts w:ascii="Tahoma" w:hAnsi="Tahoma" w:cs="Tahoma"/>
                <w:color w:val="0070C0"/>
                <w:sz w:val="20"/>
                <w:szCs w:val="20"/>
              </w:rPr>
              <w:t xml:space="preserve">τικά τα οποία έχουν αποπληρωθεί </w:t>
            </w:r>
            <w:r w:rsidRPr="005C1BA7">
              <w:rPr>
                <w:rFonts w:ascii="Tahoma" w:hAnsi="Tahoma" w:cs="Tahoma"/>
                <w:color w:val="0070C0"/>
                <w:sz w:val="20"/>
                <w:szCs w:val="20"/>
              </w:rPr>
              <w:t>(από την ημερομηνία έναρξης επιλεξιμότητας δαπανών) έως την υποβολή της πρότασης, δεν γίνονται αποδεκτά</w:t>
            </w:r>
            <w:r>
              <w:rPr>
                <w:rFonts w:ascii="Tahoma" w:hAnsi="Tahoma" w:cs="Tahoma"/>
                <w:color w:val="0070C0"/>
                <w:sz w:val="20"/>
                <w:szCs w:val="20"/>
              </w:rPr>
              <w:t xml:space="preserve"> </w:t>
            </w:r>
            <w:r w:rsidRPr="005C1BA7">
              <w:rPr>
                <w:rFonts w:ascii="Tahoma" w:hAnsi="Tahoma" w:cs="Tahoma"/>
                <w:color w:val="0070C0"/>
                <w:sz w:val="20"/>
                <w:szCs w:val="20"/>
              </w:rPr>
              <w:t>ως αποδεικτικά από</w:t>
            </w:r>
            <w:r>
              <w:rPr>
                <w:rFonts w:ascii="Tahoma" w:hAnsi="Tahoma" w:cs="Tahoma"/>
                <w:color w:val="0070C0"/>
                <w:sz w:val="20"/>
                <w:szCs w:val="20"/>
              </w:rPr>
              <w:t>δειξης κάλυψης ιδίας συμμετοχής.</w:t>
            </w:r>
            <w:r w:rsidRPr="005C1BA7">
              <w:rPr>
                <w:rFonts w:ascii="Tahoma" w:hAnsi="Tahoma" w:cs="Tahoma"/>
                <w:color w:val="0070C0"/>
                <w:sz w:val="20"/>
                <w:szCs w:val="20"/>
              </w:rPr>
              <w:t xml:space="preserve"> </w:t>
            </w:r>
          </w:p>
        </w:tc>
      </w:tr>
    </w:tbl>
    <w:p w:rsidR="006A7796" w:rsidRPr="001C44A7" w:rsidRDefault="006A7796" w:rsidP="006A7796">
      <w:pPr>
        <w:tabs>
          <w:tab w:val="left" w:pos="360"/>
        </w:tabs>
        <w:spacing w:before="120"/>
        <w:ind w:left="360"/>
        <w:jc w:val="both"/>
        <w:rPr>
          <w:rFonts w:ascii="Tahoma" w:hAnsi="Tahoma" w:cs="Tahoma"/>
          <w:sz w:val="20"/>
          <w:szCs w:val="20"/>
        </w:rPr>
      </w:pPr>
    </w:p>
    <w:p w:rsidR="006A7796" w:rsidRPr="001C44A7" w:rsidRDefault="006A7796" w:rsidP="006A7796">
      <w:pPr>
        <w:rPr>
          <w:rFonts w:ascii="Tahoma" w:hAnsi="Tahoma" w:cs="Tahoma"/>
          <w:b/>
          <w:u w:val="single"/>
        </w:rPr>
      </w:pPr>
      <w:r w:rsidRPr="001C44A7">
        <w:rPr>
          <w:rFonts w:ascii="Tahoma" w:hAnsi="Tahoma" w:cs="Tahoma"/>
          <w:b/>
          <w:u w:val="single"/>
        </w:rPr>
        <w:t>ΕΠΙΣΗΜΑΝΣΗ:</w:t>
      </w:r>
    </w:p>
    <w:p w:rsidR="006A7796" w:rsidRPr="001C44A7" w:rsidRDefault="006A7796" w:rsidP="006A7796">
      <w:pPr>
        <w:rPr>
          <w:rFonts w:ascii="Tahoma" w:hAnsi="Tahoma" w:cs="Tahoma"/>
          <w:sz w:val="20"/>
          <w:szCs w:val="20"/>
        </w:rPr>
      </w:pPr>
    </w:p>
    <w:p w:rsidR="006A7796" w:rsidRPr="007712F4" w:rsidRDefault="006A7796" w:rsidP="006A7796">
      <w:pPr>
        <w:jc w:val="both"/>
        <w:rPr>
          <w:rFonts w:ascii="Tahoma" w:hAnsi="Tahoma" w:cs="Tahoma"/>
          <w:bCs/>
          <w:sz w:val="22"/>
          <w:szCs w:val="22"/>
          <w:lang w:eastAsia="en-US"/>
        </w:rPr>
      </w:pPr>
      <w:r w:rsidRPr="001C44A7">
        <w:rPr>
          <w:rFonts w:ascii="Tahoma" w:hAnsi="Tahoma" w:cs="Tahoma"/>
          <w:b/>
          <w:bCs/>
          <w:sz w:val="22"/>
          <w:szCs w:val="22"/>
          <w:lang w:eastAsia="en-US"/>
        </w:rPr>
        <w:t>Ο ηλεκτρονικός φάκελος υποψηφιότητας</w:t>
      </w:r>
      <w:r w:rsidRPr="001C44A7">
        <w:rPr>
          <w:rFonts w:ascii="Tahoma" w:hAnsi="Tahoma" w:cs="Tahoma"/>
          <w:bCs/>
          <w:sz w:val="22"/>
          <w:szCs w:val="22"/>
          <w:lang w:eastAsia="en-US"/>
        </w:rPr>
        <w:t xml:space="preserve"> θα </w:t>
      </w:r>
      <w:r w:rsidRPr="001C44A7">
        <w:rPr>
          <w:rFonts w:ascii="Tahoma" w:hAnsi="Tahoma" w:cs="Tahoma"/>
          <w:b/>
          <w:bCs/>
          <w:sz w:val="22"/>
          <w:szCs w:val="22"/>
          <w:lang w:eastAsia="en-US"/>
        </w:rPr>
        <w:t>περιλαμβάνει υποχρεωτικά</w:t>
      </w:r>
      <w:r w:rsidRPr="001C44A7">
        <w:rPr>
          <w:rFonts w:ascii="Tahoma" w:hAnsi="Tahoma" w:cs="Tahoma"/>
          <w:bCs/>
          <w:sz w:val="22"/>
          <w:szCs w:val="22"/>
          <w:lang w:eastAsia="en-US"/>
        </w:rPr>
        <w:t xml:space="preserve"> </w:t>
      </w:r>
      <w:r w:rsidRPr="001C44A7">
        <w:rPr>
          <w:rFonts w:ascii="Tahoma" w:hAnsi="Tahoma" w:cs="Tahoma"/>
          <w:b/>
          <w:bCs/>
          <w:sz w:val="22"/>
          <w:szCs w:val="22"/>
          <w:lang w:eastAsia="en-US"/>
        </w:rPr>
        <w:t>όλα τα απαιτούμενα ως ανωτέρω δικαιολογητικά – κατά περί</w:t>
      </w:r>
      <w:r w:rsidRPr="007712F4">
        <w:rPr>
          <w:rFonts w:ascii="Tahoma" w:hAnsi="Tahoma" w:cs="Tahoma"/>
          <w:b/>
          <w:bCs/>
          <w:sz w:val="22"/>
          <w:szCs w:val="22"/>
          <w:lang w:eastAsia="en-US"/>
        </w:rPr>
        <w:t>πτωση - του Παραρτήματος Ι «Δικαιολογητικά Υποβολής/Ένταξης»</w:t>
      </w:r>
      <w:r w:rsidRPr="007712F4">
        <w:rPr>
          <w:rFonts w:ascii="Tahoma" w:hAnsi="Tahoma" w:cs="Tahoma"/>
          <w:bCs/>
          <w:sz w:val="22"/>
          <w:szCs w:val="22"/>
          <w:lang w:eastAsia="en-US"/>
        </w:rPr>
        <w:t xml:space="preserve"> σε μη επεξεργάσιμη ηλεκτρονική μορφή αρχείου (πχ αρχείο τύπου </w:t>
      </w:r>
      <w:proofErr w:type="spellStart"/>
      <w:r w:rsidRPr="007712F4">
        <w:rPr>
          <w:rFonts w:ascii="Tahoma" w:hAnsi="Tahoma" w:cs="Tahoma"/>
          <w:bCs/>
          <w:sz w:val="22"/>
          <w:szCs w:val="22"/>
          <w:lang w:eastAsia="en-US"/>
        </w:rPr>
        <w:t>pdf</w:t>
      </w:r>
      <w:proofErr w:type="spellEnd"/>
      <w:r w:rsidRPr="007712F4">
        <w:rPr>
          <w:rFonts w:ascii="Tahoma" w:hAnsi="Tahoma" w:cs="Tahoma"/>
          <w:bCs/>
          <w:sz w:val="22"/>
          <w:szCs w:val="22"/>
          <w:lang w:eastAsia="en-US"/>
        </w:rPr>
        <w:t xml:space="preserve">). </w:t>
      </w:r>
    </w:p>
    <w:p w:rsidR="00A037FC" w:rsidRPr="007712F4" w:rsidRDefault="00A037FC" w:rsidP="006A7796">
      <w:pPr>
        <w:jc w:val="both"/>
        <w:rPr>
          <w:rFonts w:ascii="Tahoma" w:hAnsi="Tahoma" w:cs="Tahoma"/>
          <w:bCs/>
          <w:sz w:val="22"/>
          <w:szCs w:val="22"/>
          <w:lang w:eastAsia="en-US"/>
        </w:rPr>
      </w:pPr>
    </w:p>
    <w:p w:rsidR="00903C1B" w:rsidRPr="00134020" w:rsidRDefault="00134020" w:rsidP="003464C4">
      <w:pPr>
        <w:jc w:val="both"/>
        <w:rPr>
          <w:rFonts w:ascii="Tahoma" w:hAnsi="Tahoma" w:cs="Tahoma"/>
          <w:bCs/>
          <w:sz w:val="22"/>
          <w:szCs w:val="22"/>
          <w:lang w:eastAsia="en-US"/>
        </w:rPr>
      </w:pPr>
      <w:r w:rsidRPr="00134020">
        <w:rPr>
          <w:rFonts w:ascii="Tahoma" w:hAnsi="Tahoma" w:cs="Tahoma"/>
          <w:bCs/>
          <w:sz w:val="22"/>
          <w:szCs w:val="22"/>
          <w:lang w:eastAsia="en-US"/>
        </w:rPr>
        <w:t>Ο ΕΦ διατηρεί το δικαίωμα να ζητήσει οποιοδήποτε άλλο δικαιολογητικό στοιχείο προκειμένου να διασταυρωθεί η ακρίβεια των δηλωθέντων ή/και να ζητήσει επικαιροποίηση των δικαιολογητικών κάλυψης της ιδιωτικής συμμετοχής.</w:t>
      </w:r>
    </w:p>
    <w:sectPr w:rsidR="00903C1B" w:rsidRPr="00134020" w:rsidSect="00903C1B">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7443" w:rsidRDefault="00D37443">
      <w:r>
        <w:separator/>
      </w:r>
    </w:p>
  </w:endnote>
  <w:endnote w:type="continuationSeparator" w:id="0">
    <w:p w:rsidR="00D37443" w:rsidRDefault="00D3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A1"/>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7443" w:rsidRDefault="00D37443">
      <w:r>
        <w:separator/>
      </w:r>
    </w:p>
  </w:footnote>
  <w:footnote w:type="continuationSeparator" w:id="0">
    <w:p w:rsidR="00D37443" w:rsidRDefault="00D37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ADA" w:rsidRPr="00A050FA" w:rsidRDefault="00745ADA" w:rsidP="00903C1B">
    <w:pPr>
      <w:tabs>
        <w:tab w:val="center" w:pos="4153"/>
        <w:tab w:val="right" w:pos="8306"/>
      </w:tabs>
      <w:jc w:val="center"/>
      <w:rPr>
        <w:rFonts w:ascii="Tahoma" w:eastAsia="Calibri" w:hAnsi="Tahoma" w:cs="Tahoma"/>
        <w:b/>
        <w:sz w:val="18"/>
        <w:szCs w:val="18"/>
        <w:lang w:eastAsia="en-US"/>
      </w:rPr>
    </w:pPr>
    <w:r>
      <w:rPr>
        <w:rFonts w:ascii="Tahoma" w:eastAsia="Calibri" w:hAnsi="Tahoma" w:cs="Tahoma"/>
        <w:b/>
        <w:sz w:val="18"/>
        <w:szCs w:val="18"/>
        <w:lang w:eastAsia="en-US"/>
      </w:rPr>
      <w:t>«</w:t>
    </w:r>
    <w:proofErr w:type="spellStart"/>
    <w:r w:rsidRPr="004E4A95">
      <w:rPr>
        <w:rFonts w:ascii="Tahoma" w:eastAsia="Calibri" w:hAnsi="Tahoma" w:cs="Tahoma"/>
        <w:b/>
        <w:sz w:val="18"/>
        <w:szCs w:val="18"/>
        <w:lang w:eastAsia="en-US"/>
      </w:rPr>
      <w:t>Eργαλειοθήκη</w:t>
    </w:r>
    <w:proofErr w:type="spellEnd"/>
    <w:r w:rsidRPr="004E4A95">
      <w:rPr>
        <w:rFonts w:ascii="Tahoma" w:eastAsia="Calibri" w:hAnsi="Tahoma" w:cs="Tahoma"/>
        <w:b/>
        <w:sz w:val="18"/>
        <w:szCs w:val="18"/>
        <w:lang w:eastAsia="en-US"/>
      </w:rPr>
      <w:t xml:space="preserve"> </w:t>
    </w:r>
    <w:r w:rsidR="0009760E">
      <w:rPr>
        <w:rFonts w:ascii="Tahoma" w:eastAsia="Calibri" w:hAnsi="Tahoma" w:cs="Tahoma"/>
        <w:b/>
        <w:sz w:val="18"/>
        <w:szCs w:val="18"/>
        <w:lang w:eastAsia="en-US"/>
      </w:rPr>
      <w:t>Επιχειρηματικότητας – Εμπόριο, Εστίαση, Εκπαίδευση</w:t>
    </w:r>
    <w:r w:rsidRPr="00A050FA">
      <w:rPr>
        <w:rFonts w:ascii="Tahoma" w:eastAsia="Calibri" w:hAnsi="Tahoma" w:cs="Tahoma"/>
        <w:b/>
        <w:sz w:val="18"/>
        <w:szCs w:val="18"/>
        <w:lang w:eastAsia="en-US"/>
      </w:rPr>
      <w:t>»</w:t>
    </w:r>
  </w:p>
  <w:p w:rsidR="00745ADA" w:rsidRPr="00A050FA" w:rsidRDefault="00745ADA" w:rsidP="00903C1B">
    <w:pPr>
      <w:tabs>
        <w:tab w:val="center" w:pos="4153"/>
        <w:tab w:val="right" w:pos="8306"/>
      </w:tabs>
      <w:jc w:val="center"/>
      <w:rPr>
        <w:rFonts w:ascii="Calibri" w:eastAsia="Calibri" w:hAnsi="Calibri"/>
        <w:sz w:val="22"/>
        <w:szCs w:val="22"/>
        <w:lang w:eastAsia="en-US"/>
      </w:rPr>
    </w:pPr>
  </w:p>
  <w:p w:rsidR="00745ADA" w:rsidRPr="00A050FA" w:rsidRDefault="00745ADA" w:rsidP="00903C1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542"/>
    <w:multiLevelType w:val="hybridMultilevel"/>
    <w:tmpl w:val="B1848E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1427F09"/>
    <w:multiLevelType w:val="hybridMultilevel"/>
    <w:tmpl w:val="FDF0734E"/>
    <w:lvl w:ilvl="0" w:tplc="A9F24FC8">
      <w:start w:val="2"/>
      <w:numFmt w:val="decimal"/>
      <w:lvlText w:val="%1."/>
      <w:lvlJc w:val="left"/>
      <w:pPr>
        <w:ind w:left="393" w:hanging="360"/>
      </w:pPr>
      <w:rPr>
        <w:rFonts w:hint="default"/>
      </w:rPr>
    </w:lvl>
    <w:lvl w:ilvl="1" w:tplc="04080019" w:tentative="1">
      <w:start w:val="1"/>
      <w:numFmt w:val="lowerLetter"/>
      <w:lvlText w:val="%2."/>
      <w:lvlJc w:val="left"/>
      <w:pPr>
        <w:ind w:left="1113" w:hanging="360"/>
      </w:pPr>
    </w:lvl>
    <w:lvl w:ilvl="2" w:tplc="0408001B" w:tentative="1">
      <w:start w:val="1"/>
      <w:numFmt w:val="lowerRoman"/>
      <w:lvlText w:val="%3."/>
      <w:lvlJc w:val="right"/>
      <w:pPr>
        <w:ind w:left="1833" w:hanging="180"/>
      </w:pPr>
    </w:lvl>
    <w:lvl w:ilvl="3" w:tplc="0408000F" w:tentative="1">
      <w:start w:val="1"/>
      <w:numFmt w:val="decimal"/>
      <w:lvlText w:val="%4."/>
      <w:lvlJc w:val="left"/>
      <w:pPr>
        <w:ind w:left="2553" w:hanging="360"/>
      </w:pPr>
    </w:lvl>
    <w:lvl w:ilvl="4" w:tplc="04080019" w:tentative="1">
      <w:start w:val="1"/>
      <w:numFmt w:val="lowerLetter"/>
      <w:lvlText w:val="%5."/>
      <w:lvlJc w:val="left"/>
      <w:pPr>
        <w:ind w:left="3273" w:hanging="360"/>
      </w:pPr>
    </w:lvl>
    <w:lvl w:ilvl="5" w:tplc="0408001B" w:tentative="1">
      <w:start w:val="1"/>
      <w:numFmt w:val="lowerRoman"/>
      <w:lvlText w:val="%6."/>
      <w:lvlJc w:val="right"/>
      <w:pPr>
        <w:ind w:left="3993" w:hanging="180"/>
      </w:pPr>
    </w:lvl>
    <w:lvl w:ilvl="6" w:tplc="0408000F" w:tentative="1">
      <w:start w:val="1"/>
      <w:numFmt w:val="decimal"/>
      <w:lvlText w:val="%7."/>
      <w:lvlJc w:val="left"/>
      <w:pPr>
        <w:ind w:left="4713" w:hanging="360"/>
      </w:pPr>
    </w:lvl>
    <w:lvl w:ilvl="7" w:tplc="04080019" w:tentative="1">
      <w:start w:val="1"/>
      <w:numFmt w:val="lowerLetter"/>
      <w:lvlText w:val="%8."/>
      <w:lvlJc w:val="left"/>
      <w:pPr>
        <w:ind w:left="5433" w:hanging="360"/>
      </w:pPr>
    </w:lvl>
    <w:lvl w:ilvl="8" w:tplc="0408001B" w:tentative="1">
      <w:start w:val="1"/>
      <w:numFmt w:val="lowerRoman"/>
      <w:lvlText w:val="%9."/>
      <w:lvlJc w:val="right"/>
      <w:pPr>
        <w:ind w:left="6153" w:hanging="180"/>
      </w:pPr>
    </w:lvl>
  </w:abstractNum>
  <w:abstractNum w:abstractNumId="2" w15:restartNumberingAfterBreak="0">
    <w:nsid w:val="01AA1130"/>
    <w:multiLevelType w:val="hybridMultilevel"/>
    <w:tmpl w:val="2DBE41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5C45A72"/>
    <w:multiLevelType w:val="hybridMultilevel"/>
    <w:tmpl w:val="291A2D2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0B3F1E5D"/>
    <w:multiLevelType w:val="hybridMultilevel"/>
    <w:tmpl w:val="3BF239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29A5DF6"/>
    <w:multiLevelType w:val="hybridMultilevel"/>
    <w:tmpl w:val="24789240"/>
    <w:lvl w:ilvl="0" w:tplc="C60AF0DE">
      <w:start w:val="1"/>
      <w:numFmt w:val="decimal"/>
      <w:lvlText w:val="%1."/>
      <w:lvlJc w:val="left"/>
      <w:pPr>
        <w:ind w:left="393" w:hanging="360"/>
      </w:pPr>
      <w:rPr>
        <w:rFonts w:hint="default"/>
      </w:rPr>
    </w:lvl>
    <w:lvl w:ilvl="1" w:tplc="04080019" w:tentative="1">
      <w:start w:val="1"/>
      <w:numFmt w:val="lowerLetter"/>
      <w:lvlText w:val="%2."/>
      <w:lvlJc w:val="left"/>
      <w:pPr>
        <w:ind w:left="1113" w:hanging="360"/>
      </w:pPr>
    </w:lvl>
    <w:lvl w:ilvl="2" w:tplc="0408001B" w:tentative="1">
      <w:start w:val="1"/>
      <w:numFmt w:val="lowerRoman"/>
      <w:lvlText w:val="%3."/>
      <w:lvlJc w:val="right"/>
      <w:pPr>
        <w:ind w:left="1833" w:hanging="180"/>
      </w:pPr>
    </w:lvl>
    <w:lvl w:ilvl="3" w:tplc="0408000F" w:tentative="1">
      <w:start w:val="1"/>
      <w:numFmt w:val="decimal"/>
      <w:lvlText w:val="%4."/>
      <w:lvlJc w:val="left"/>
      <w:pPr>
        <w:ind w:left="2553" w:hanging="360"/>
      </w:pPr>
    </w:lvl>
    <w:lvl w:ilvl="4" w:tplc="04080019" w:tentative="1">
      <w:start w:val="1"/>
      <w:numFmt w:val="lowerLetter"/>
      <w:lvlText w:val="%5."/>
      <w:lvlJc w:val="left"/>
      <w:pPr>
        <w:ind w:left="3273" w:hanging="360"/>
      </w:pPr>
    </w:lvl>
    <w:lvl w:ilvl="5" w:tplc="0408001B" w:tentative="1">
      <w:start w:val="1"/>
      <w:numFmt w:val="lowerRoman"/>
      <w:lvlText w:val="%6."/>
      <w:lvlJc w:val="right"/>
      <w:pPr>
        <w:ind w:left="3993" w:hanging="180"/>
      </w:pPr>
    </w:lvl>
    <w:lvl w:ilvl="6" w:tplc="0408000F" w:tentative="1">
      <w:start w:val="1"/>
      <w:numFmt w:val="decimal"/>
      <w:lvlText w:val="%7."/>
      <w:lvlJc w:val="left"/>
      <w:pPr>
        <w:ind w:left="4713" w:hanging="360"/>
      </w:pPr>
    </w:lvl>
    <w:lvl w:ilvl="7" w:tplc="04080019" w:tentative="1">
      <w:start w:val="1"/>
      <w:numFmt w:val="lowerLetter"/>
      <w:lvlText w:val="%8."/>
      <w:lvlJc w:val="left"/>
      <w:pPr>
        <w:ind w:left="5433" w:hanging="360"/>
      </w:pPr>
    </w:lvl>
    <w:lvl w:ilvl="8" w:tplc="0408001B" w:tentative="1">
      <w:start w:val="1"/>
      <w:numFmt w:val="lowerRoman"/>
      <w:lvlText w:val="%9."/>
      <w:lvlJc w:val="right"/>
      <w:pPr>
        <w:ind w:left="6153" w:hanging="180"/>
      </w:pPr>
    </w:lvl>
  </w:abstractNum>
  <w:abstractNum w:abstractNumId="6" w15:restartNumberingAfterBreak="0">
    <w:nsid w:val="17C93C48"/>
    <w:multiLevelType w:val="hybridMultilevel"/>
    <w:tmpl w:val="ACC0E75A"/>
    <w:lvl w:ilvl="0" w:tplc="0408000F">
      <w:start w:val="1"/>
      <w:numFmt w:val="decimal"/>
      <w:lvlText w:val="%1."/>
      <w:lvlJc w:val="left"/>
      <w:pPr>
        <w:ind w:left="928" w:hanging="360"/>
      </w:pPr>
      <w:rPr>
        <w:rFonts w:cs="Times New Roman"/>
      </w:rPr>
    </w:lvl>
    <w:lvl w:ilvl="1" w:tplc="04080019">
      <w:start w:val="1"/>
      <w:numFmt w:val="lowerLetter"/>
      <w:lvlText w:val="%2."/>
      <w:lvlJc w:val="left"/>
      <w:pPr>
        <w:ind w:left="1440" w:hanging="360"/>
      </w:pPr>
      <w:rPr>
        <w:rFonts w:cs="Times New Roman"/>
      </w:rPr>
    </w:lvl>
    <w:lvl w:ilvl="2" w:tplc="6E9CCC6C">
      <w:numFmt w:val="bullet"/>
      <w:lvlText w:val="-"/>
      <w:lvlJc w:val="left"/>
      <w:pPr>
        <w:ind w:left="2340" w:hanging="360"/>
      </w:pPr>
      <w:rPr>
        <w:rFonts w:ascii="Tahoma" w:eastAsia="MS Mincho" w:hAnsi="Tahoma" w:cs="Tahoma" w:hint="default"/>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15:restartNumberingAfterBreak="0">
    <w:nsid w:val="1C6B7D38"/>
    <w:multiLevelType w:val="hybridMultilevel"/>
    <w:tmpl w:val="3E48E528"/>
    <w:lvl w:ilvl="0" w:tplc="6E9CCC6C">
      <w:numFmt w:val="bullet"/>
      <w:lvlText w:val="-"/>
      <w:lvlJc w:val="left"/>
      <w:pPr>
        <w:ind w:left="2799" w:hanging="360"/>
      </w:pPr>
      <w:rPr>
        <w:rFonts w:ascii="Tahoma" w:eastAsia="MS Mincho" w:hAnsi="Tahoma" w:cs="Tahoma"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8" w15:restartNumberingAfterBreak="0">
    <w:nsid w:val="2B0B10B5"/>
    <w:multiLevelType w:val="hybridMultilevel"/>
    <w:tmpl w:val="8132F6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00A3BF6"/>
    <w:multiLevelType w:val="hybridMultilevel"/>
    <w:tmpl w:val="2B4EC0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1CD4450"/>
    <w:multiLevelType w:val="hybridMultilevel"/>
    <w:tmpl w:val="C226D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6284BF7"/>
    <w:multiLevelType w:val="hybridMultilevel"/>
    <w:tmpl w:val="210AFC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AB60AA4"/>
    <w:multiLevelType w:val="hybridMultilevel"/>
    <w:tmpl w:val="FDF0734E"/>
    <w:lvl w:ilvl="0" w:tplc="A9F24FC8">
      <w:start w:val="2"/>
      <w:numFmt w:val="decimal"/>
      <w:lvlText w:val="%1."/>
      <w:lvlJc w:val="left"/>
      <w:pPr>
        <w:ind w:left="393" w:hanging="360"/>
      </w:pPr>
      <w:rPr>
        <w:rFonts w:hint="default"/>
      </w:rPr>
    </w:lvl>
    <w:lvl w:ilvl="1" w:tplc="04080019" w:tentative="1">
      <w:start w:val="1"/>
      <w:numFmt w:val="lowerLetter"/>
      <w:lvlText w:val="%2."/>
      <w:lvlJc w:val="left"/>
      <w:pPr>
        <w:ind w:left="1113" w:hanging="360"/>
      </w:pPr>
    </w:lvl>
    <w:lvl w:ilvl="2" w:tplc="0408001B" w:tentative="1">
      <w:start w:val="1"/>
      <w:numFmt w:val="lowerRoman"/>
      <w:lvlText w:val="%3."/>
      <w:lvlJc w:val="right"/>
      <w:pPr>
        <w:ind w:left="1833" w:hanging="180"/>
      </w:pPr>
    </w:lvl>
    <w:lvl w:ilvl="3" w:tplc="0408000F" w:tentative="1">
      <w:start w:val="1"/>
      <w:numFmt w:val="decimal"/>
      <w:lvlText w:val="%4."/>
      <w:lvlJc w:val="left"/>
      <w:pPr>
        <w:ind w:left="2553" w:hanging="360"/>
      </w:pPr>
    </w:lvl>
    <w:lvl w:ilvl="4" w:tplc="04080019" w:tentative="1">
      <w:start w:val="1"/>
      <w:numFmt w:val="lowerLetter"/>
      <w:lvlText w:val="%5."/>
      <w:lvlJc w:val="left"/>
      <w:pPr>
        <w:ind w:left="3273" w:hanging="360"/>
      </w:pPr>
    </w:lvl>
    <w:lvl w:ilvl="5" w:tplc="0408001B" w:tentative="1">
      <w:start w:val="1"/>
      <w:numFmt w:val="lowerRoman"/>
      <w:lvlText w:val="%6."/>
      <w:lvlJc w:val="right"/>
      <w:pPr>
        <w:ind w:left="3993" w:hanging="180"/>
      </w:pPr>
    </w:lvl>
    <w:lvl w:ilvl="6" w:tplc="0408000F" w:tentative="1">
      <w:start w:val="1"/>
      <w:numFmt w:val="decimal"/>
      <w:lvlText w:val="%7."/>
      <w:lvlJc w:val="left"/>
      <w:pPr>
        <w:ind w:left="4713" w:hanging="360"/>
      </w:pPr>
    </w:lvl>
    <w:lvl w:ilvl="7" w:tplc="04080019" w:tentative="1">
      <w:start w:val="1"/>
      <w:numFmt w:val="lowerLetter"/>
      <w:lvlText w:val="%8."/>
      <w:lvlJc w:val="left"/>
      <w:pPr>
        <w:ind w:left="5433" w:hanging="360"/>
      </w:pPr>
    </w:lvl>
    <w:lvl w:ilvl="8" w:tplc="0408001B" w:tentative="1">
      <w:start w:val="1"/>
      <w:numFmt w:val="lowerRoman"/>
      <w:lvlText w:val="%9."/>
      <w:lvlJc w:val="right"/>
      <w:pPr>
        <w:ind w:left="6153" w:hanging="180"/>
      </w:pPr>
    </w:lvl>
  </w:abstractNum>
  <w:abstractNum w:abstractNumId="13" w15:restartNumberingAfterBreak="0">
    <w:nsid w:val="47084986"/>
    <w:multiLevelType w:val="hybridMultilevel"/>
    <w:tmpl w:val="BF2C93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7263F26"/>
    <w:multiLevelType w:val="hybridMultilevel"/>
    <w:tmpl w:val="9EEAFC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9637BB3"/>
    <w:multiLevelType w:val="hybridMultilevel"/>
    <w:tmpl w:val="BF2C93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09A303C"/>
    <w:multiLevelType w:val="hybridMultilevel"/>
    <w:tmpl w:val="7D72F3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60D802FC"/>
    <w:multiLevelType w:val="hybridMultilevel"/>
    <w:tmpl w:val="7E32A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4237074"/>
    <w:multiLevelType w:val="hybridMultilevel"/>
    <w:tmpl w:val="BF2C93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89314DC"/>
    <w:multiLevelType w:val="hybridMultilevel"/>
    <w:tmpl w:val="BF2C93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1B33981"/>
    <w:multiLevelType w:val="hybridMultilevel"/>
    <w:tmpl w:val="83DAC8BC"/>
    <w:lvl w:ilvl="0" w:tplc="92D8F74A">
      <w:numFmt w:val="bullet"/>
      <w:lvlText w:val="-"/>
      <w:lvlJc w:val="left"/>
      <w:pPr>
        <w:ind w:left="720" w:hanging="360"/>
      </w:pPr>
      <w:rPr>
        <w:rFonts w:ascii="Tahoma" w:eastAsia="MS Mincho"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1E6493C"/>
    <w:multiLevelType w:val="hybridMultilevel"/>
    <w:tmpl w:val="3BF239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728F1CE4"/>
    <w:multiLevelType w:val="hybridMultilevel"/>
    <w:tmpl w:val="8132F6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31A0405"/>
    <w:multiLevelType w:val="hybridMultilevel"/>
    <w:tmpl w:val="B5BA49E4"/>
    <w:lvl w:ilvl="0" w:tplc="0408000F">
      <w:start w:val="1"/>
      <w:numFmt w:val="decimal"/>
      <w:lvlText w:val="%1."/>
      <w:lvlJc w:val="left"/>
      <w:pPr>
        <w:ind w:left="765" w:hanging="360"/>
      </w:pPr>
    </w:lvl>
    <w:lvl w:ilvl="1" w:tplc="04080019">
      <w:start w:val="1"/>
      <w:numFmt w:val="lowerLetter"/>
      <w:lvlText w:val="%2."/>
      <w:lvlJc w:val="left"/>
      <w:pPr>
        <w:ind w:left="1485" w:hanging="360"/>
      </w:pPr>
    </w:lvl>
    <w:lvl w:ilvl="2" w:tplc="0408001B">
      <w:start w:val="1"/>
      <w:numFmt w:val="lowerRoman"/>
      <w:lvlText w:val="%3."/>
      <w:lvlJc w:val="right"/>
      <w:pPr>
        <w:ind w:left="2205" w:hanging="180"/>
      </w:pPr>
    </w:lvl>
    <w:lvl w:ilvl="3" w:tplc="0408000F">
      <w:start w:val="1"/>
      <w:numFmt w:val="decimal"/>
      <w:lvlText w:val="%4."/>
      <w:lvlJc w:val="left"/>
      <w:pPr>
        <w:ind w:left="2925" w:hanging="360"/>
      </w:pPr>
    </w:lvl>
    <w:lvl w:ilvl="4" w:tplc="04080019">
      <w:start w:val="1"/>
      <w:numFmt w:val="lowerLetter"/>
      <w:lvlText w:val="%5."/>
      <w:lvlJc w:val="left"/>
      <w:pPr>
        <w:ind w:left="3645" w:hanging="360"/>
      </w:pPr>
    </w:lvl>
    <w:lvl w:ilvl="5" w:tplc="0408001B">
      <w:start w:val="1"/>
      <w:numFmt w:val="lowerRoman"/>
      <w:lvlText w:val="%6."/>
      <w:lvlJc w:val="right"/>
      <w:pPr>
        <w:ind w:left="4365" w:hanging="180"/>
      </w:pPr>
    </w:lvl>
    <w:lvl w:ilvl="6" w:tplc="0408000F">
      <w:start w:val="1"/>
      <w:numFmt w:val="decimal"/>
      <w:lvlText w:val="%7."/>
      <w:lvlJc w:val="left"/>
      <w:pPr>
        <w:ind w:left="5085" w:hanging="360"/>
      </w:pPr>
    </w:lvl>
    <w:lvl w:ilvl="7" w:tplc="04080019">
      <w:start w:val="1"/>
      <w:numFmt w:val="lowerLetter"/>
      <w:lvlText w:val="%8."/>
      <w:lvlJc w:val="left"/>
      <w:pPr>
        <w:ind w:left="5805" w:hanging="360"/>
      </w:pPr>
    </w:lvl>
    <w:lvl w:ilvl="8" w:tplc="0408001B">
      <w:start w:val="1"/>
      <w:numFmt w:val="lowerRoman"/>
      <w:lvlText w:val="%9."/>
      <w:lvlJc w:val="right"/>
      <w:pPr>
        <w:ind w:left="6525" w:hanging="180"/>
      </w:pPr>
    </w:lvl>
  </w:abstractNum>
  <w:num w:numId="1">
    <w:abstractNumId w:val="6"/>
  </w:num>
  <w:num w:numId="2">
    <w:abstractNumId w:val="22"/>
  </w:num>
  <w:num w:numId="3">
    <w:abstractNumId w:val="5"/>
  </w:num>
  <w:num w:numId="4">
    <w:abstractNumId w:val="3"/>
  </w:num>
  <w:num w:numId="5">
    <w:abstractNumId w:val="20"/>
  </w:num>
  <w:num w:numId="6">
    <w:abstractNumId w:val="16"/>
  </w:num>
  <w:num w:numId="7">
    <w:abstractNumId w:val="7"/>
  </w:num>
  <w:num w:numId="8">
    <w:abstractNumId w:val="17"/>
  </w:num>
  <w:num w:numId="9">
    <w:abstractNumId w:val="14"/>
  </w:num>
  <w:num w:numId="10">
    <w:abstractNumId w:val="11"/>
  </w:num>
  <w:num w:numId="11">
    <w:abstractNumId w:val="2"/>
  </w:num>
  <w:num w:numId="12">
    <w:abstractNumId w:val="21"/>
  </w:num>
  <w:num w:numId="13">
    <w:abstractNumId w:val="4"/>
  </w:num>
  <w:num w:numId="14">
    <w:abstractNumId w:val="18"/>
  </w:num>
  <w:num w:numId="15">
    <w:abstractNumId w:val="13"/>
  </w:num>
  <w:num w:numId="16">
    <w:abstractNumId w:val="19"/>
  </w:num>
  <w:num w:numId="17">
    <w:abstractNumId w:val="15"/>
  </w:num>
  <w:num w:numId="18">
    <w:abstractNumId w:val="0"/>
  </w:num>
  <w:num w:numId="19">
    <w:abstractNumId w:val="11"/>
  </w:num>
  <w:num w:numId="20">
    <w:abstractNumId w:val="12"/>
  </w:num>
  <w:num w:numId="21">
    <w:abstractNumId w:val="1"/>
  </w:num>
  <w:num w:numId="22">
    <w:abstractNumId w:val="9"/>
  </w:num>
  <w:num w:numId="23">
    <w:abstractNumId w:val="8"/>
  </w:num>
  <w:num w:numId="24">
    <w:abstractNumId w:val="10"/>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796"/>
    <w:rsid w:val="00002E82"/>
    <w:rsid w:val="00006EA3"/>
    <w:rsid w:val="00011630"/>
    <w:rsid w:val="0001299A"/>
    <w:rsid w:val="00020E58"/>
    <w:rsid w:val="000212E9"/>
    <w:rsid w:val="000215C6"/>
    <w:rsid w:val="00025653"/>
    <w:rsid w:val="00026C9D"/>
    <w:rsid w:val="00027D90"/>
    <w:rsid w:val="00035F26"/>
    <w:rsid w:val="000403C3"/>
    <w:rsid w:val="000413E6"/>
    <w:rsid w:val="00041909"/>
    <w:rsid w:val="000446B8"/>
    <w:rsid w:val="00044BD4"/>
    <w:rsid w:val="00057550"/>
    <w:rsid w:val="00060A77"/>
    <w:rsid w:val="00061884"/>
    <w:rsid w:val="00061C06"/>
    <w:rsid w:val="000650B9"/>
    <w:rsid w:val="000706B5"/>
    <w:rsid w:val="00074B34"/>
    <w:rsid w:val="00075A87"/>
    <w:rsid w:val="0008316E"/>
    <w:rsid w:val="000832D7"/>
    <w:rsid w:val="000863E8"/>
    <w:rsid w:val="000879EC"/>
    <w:rsid w:val="00087BE9"/>
    <w:rsid w:val="00091095"/>
    <w:rsid w:val="0009760E"/>
    <w:rsid w:val="000B5865"/>
    <w:rsid w:val="000B592D"/>
    <w:rsid w:val="000B5C83"/>
    <w:rsid w:val="000C026E"/>
    <w:rsid w:val="000C1C5F"/>
    <w:rsid w:val="000C22D4"/>
    <w:rsid w:val="000C3609"/>
    <w:rsid w:val="000D40B8"/>
    <w:rsid w:val="000F71CA"/>
    <w:rsid w:val="00111F6C"/>
    <w:rsid w:val="001129DF"/>
    <w:rsid w:val="00113D46"/>
    <w:rsid w:val="0012023B"/>
    <w:rsid w:val="00121867"/>
    <w:rsid w:val="00130FA8"/>
    <w:rsid w:val="00134020"/>
    <w:rsid w:val="001340FA"/>
    <w:rsid w:val="00135F02"/>
    <w:rsid w:val="00144987"/>
    <w:rsid w:val="00153231"/>
    <w:rsid w:val="001566E7"/>
    <w:rsid w:val="00156FD1"/>
    <w:rsid w:val="0016018E"/>
    <w:rsid w:val="00160FC5"/>
    <w:rsid w:val="0017543C"/>
    <w:rsid w:val="0019142C"/>
    <w:rsid w:val="00197876"/>
    <w:rsid w:val="00197F59"/>
    <w:rsid w:val="001A7C70"/>
    <w:rsid w:val="001C204B"/>
    <w:rsid w:val="001C5B26"/>
    <w:rsid w:val="001C7DFA"/>
    <w:rsid w:val="001D418E"/>
    <w:rsid w:val="001E361D"/>
    <w:rsid w:val="001E539F"/>
    <w:rsid w:val="001F4278"/>
    <w:rsid w:val="00204322"/>
    <w:rsid w:val="002111D4"/>
    <w:rsid w:val="002240F0"/>
    <w:rsid w:val="002251F2"/>
    <w:rsid w:val="00234682"/>
    <w:rsid w:val="0023657A"/>
    <w:rsid w:val="002553C7"/>
    <w:rsid w:val="00256654"/>
    <w:rsid w:val="00261671"/>
    <w:rsid w:val="00261CD7"/>
    <w:rsid w:val="00264237"/>
    <w:rsid w:val="0026674D"/>
    <w:rsid w:val="00266BB3"/>
    <w:rsid w:val="00272B74"/>
    <w:rsid w:val="00296C68"/>
    <w:rsid w:val="002A2BA3"/>
    <w:rsid w:val="002A6B94"/>
    <w:rsid w:val="002A6E54"/>
    <w:rsid w:val="002B76E7"/>
    <w:rsid w:val="002C1746"/>
    <w:rsid w:val="002C282B"/>
    <w:rsid w:val="002C3D12"/>
    <w:rsid w:val="002C4CF4"/>
    <w:rsid w:val="002C7A55"/>
    <w:rsid w:val="002D0A84"/>
    <w:rsid w:val="002D2E78"/>
    <w:rsid w:val="002D3F66"/>
    <w:rsid w:val="002E0FE8"/>
    <w:rsid w:val="002E3266"/>
    <w:rsid w:val="002E7868"/>
    <w:rsid w:val="003013ED"/>
    <w:rsid w:val="003040CF"/>
    <w:rsid w:val="00307F21"/>
    <w:rsid w:val="00310A36"/>
    <w:rsid w:val="00315C14"/>
    <w:rsid w:val="0032144C"/>
    <w:rsid w:val="00322196"/>
    <w:rsid w:val="00322650"/>
    <w:rsid w:val="00323476"/>
    <w:rsid w:val="003327D9"/>
    <w:rsid w:val="00332DF4"/>
    <w:rsid w:val="00332F9E"/>
    <w:rsid w:val="00334034"/>
    <w:rsid w:val="00334845"/>
    <w:rsid w:val="003440D2"/>
    <w:rsid w:val="003464C4"/>
    <w:rsid w:val="003546A8"/>
    <w:rsid w:val="003572E5"/>
    <w:rsid w:val="00361285"/>
    <w:rsid w:val="00361877"/>
    <w:rsid w:val="00362BA6"/>
    <w:rsid w:val="0037477F"/>
    <w:rsid w:val="003850BE"/>
    <w:rsid w:val="0039481D"/>
    <w:rsid w:val="00396838"/>
    <w:rsid w:val="003A01D1"/>
    <w:rsid w:val="003A0BAE"/>
    <w:rsid w:val="003A5B30"/>
    <w:rsid w:val="003A7F35"/>
    <w:rsid w:val="003B4626"/>
    <w:rsid w:val="003B5E1E"/>
    <w:rsid w:val="003C05BE"/>
    <w:rsid w:val="003D15A7"/>
    <w:rsid w:val="003D43C9"/>
    <w:rsid w:val="003D57C5"/>
    <w:rsid w:val="003D5CAE"/>
    <w:rsid w:val="003D6162"/>
    <w:rsid w:val="003D6401"/>
    <w:rsid w:val="003E6D08"/>
    <w:rsid w:val="003F2C3F"/>
    <w:rsid w:val="003F75F9"/>
    <w:rsid w:val="00401623"/>
    <w:rsid w:val="004016E5"/>
    <w:rsid w:val="00404858"/>
    <w:rsid w:val="00412935"/>
    <w:rsid w:val="00426122"/>
    <w:rsid w:val="00434BF5"/>
    <w:rsid w:val="004401BD"/>
    <w:rsid w:val="00452907"/>
    <w:rsid w:val="00467F68"/>
    <w:rsid w:val="00474D90"/>
    <w:rsid w:val="00486185"/>
    <w:rsid w:val="004878FC"/>
    <w:rsid w:val="004A3180"/>
    <w:rsid w:val="004B7EA6"/>
    <w:rsid w:val="004D0605"/>
    <w:rsid w:val="004D67FF"/>
    <w:rsid w:val="004E4370"/>
    <w:rsid w:val="004E66B4"/>
    <w:rsid w:val="00511EB9"/>
    <w:rsid w:val="0051201B"/>
    <w:rsid w:val="00516B8F"/>
    <w:rsid w:val="00517E7A"/>
    <w:rsid w:val="00522281"/>
    <w:rsid w:val="00525D58"/>
    <w:rsid w:val="00527AB2"/>
    <w:rsid w:val="00547985"/>
    <w:rsid w:val="005558C6"/>
    <w:rsid w:val="005569B2"/>
    <w:rsid w:val="00566229"/>
    <w:rsid w:val="0056790B"/>
    <w:rsid w:val="00573491"/>
    <w:rsid w:val="0057448D"/>
    <w:rsid w:val="00582EE6"/>
    <w:rsid w:val="005A3706"/>
    <w:rsid w:val="005A5085"/>
    <w:rsid w:val="005A5C58"/>
    <w:rsid w:val="005A625D"/>
    <w:rsid w:val="005B2E12"/>
    <w:rsid w:val="005C1BA7"/>
    <w:rsid w:val="005C21E4"/>
    <w:rsid w:val="005C23D5"/>
    <w:rsid w:val="005D09FC"/>
    <w:rsid w:val="005E58B1"/>
    <w:rsid w:val="006062C9"/>
    <w:rsid w:val="0060672A"/>
    <w:rsid w:val="0061045E"/>
    <w:rsid w:val="00611E82"/>
    <w:rsid w:val="00614846"/>
    <w:rsid w:val="00623692"/>
    <w:rsid w:val="00623F32"/>
    <w:rsid w:val="00634AA5"/>
    <w:rsid w:val="006419B6"/>
    <w:rsid w:val="006422F9"/>
    <w:rsid w:val="006431A7"/>
    <w:rsid w:val="006462F5"/>
    <w:rsid w:val="00652447"/>
    <w:rsid w:val="0065350E"/>
    <w:rsid w:val="00661785"/>
    <w:rsid w:val="0066288D"/>
    <w:rsid w:val="0069033A"/>
    <w:rsid w:val="00690CE1"/>
    <w:rsid w:val="00692DED"/>
    <w:rsid w:val="006A1135"/>
    <w:rsid w:val="006A2106"/>
    <w:rsid w:val="006A2FA7"/>
    <w:rsid w:val="006A6A52"/>
    <w:rsid w:val="006A7796"/>
    <w:rsid w:val="006B0375"/>
    <w:rsid w:val="006B5527"/>
    <w:rsid w:val="006B727A"/>
    <w:rsid w:val="006C3357"/>
    <w:rsid w:val="006C4A0E"/>
    <w:rsid w:val="006C52EE"/>
    <w:rsid w:val="006C64DD"/>
    <w:rsid w:val="006D4431"/>
    <w:rsid w:val="006D4A23"/>
    <w:rsid w:val="006D6473"/>
    <w:rsid w:val="006E3881"/>
    <w:rsid w:val="006E6DB1"/>
    <w:rsid w:val="006F1583"/>
    <w:rsid w:val="006F24AD"/>
    <w:rsid w:val="00707F96"/>
    <w:rsid w:val="007103D2"/>
    <w:rsid w:val="00731354"/>
    <w:rsid w:val="00744135"/>
    <w:rsid w:val="007445A6"/>
    <w:rsid w:val="00745ADA"/>
    <w:rsid w:val="007468AB"/>
    <w:rsid w:val="00774B21"/>
    <w:rsid w:val="00780AE4"/>
    <w:rsid w:val="00787EC2"/>
    <w:rsid w:val="007A0D61"/>
    <w:rsid w:val="007B0E2E"/>
    <w:rsid w:val="007B16C7"/>
    <w:rsid w:val="007B63CB"/>
    <w:rsid w:val="007B6DD2"/>
    <w:rsid w:val="007C01BF"/>
    <w:rsid w:val="007C0C85"/>
    <w:rsid w:val="007C680B"/>
    <w:rsid w:val="00804532"/>
    <w:rsid w:val="008270F8"/>
    <w:rsid w:val="008322E3"/>
    <w:rsid w:val="00832F6D"/>
    <w:rsid w:val="0083519C"/>
    <w:rsid w:val="008373AB"/>
    <w:rsid w:val="00842AF1"/>
    <w:rsid w:val="00843C08"/>
    <w:rsid w:val="00847CFC"/>
    <w:rsid w:val="0086106D"/>
    <w:rsid w:val="008733D2"/>
    <w:rsid w:val="0087749E"/>
    <w:rsid w:val="00883D22"/>
    <w:rsid w:val="0088604B"/>
    <w:rsid w:val="008866DA"/>
    <w:rsid w:val="008922FD"/>
    <w:rsid w:val="00892740"/>
    <w:rsid w:val="008931C4"/>
    <w:rsid w:val="008932C6"/>
    <w:rsid w:val="00897405"/>
    <w:rsid w:val="008A52BB"/>
    <w:rsid w:val="008D59B5"/>
    <w:rsid w:val="008D703A"/>
    <w:rsid w:val="008E1B7A"/>
    <w:rsid w:val="008E6BBE"/>
    <w:rsid w:val="008E7097"/>
    <w:rsid w:val="008F369F"/>
    <w:rsid w:val="008F4ECB"/>
    <w:rsid w:val="00903C1B"/>
    <w:rsid w:val="00904236"/>
    <w:rsid w:val="00916086"/>
    <w:rsid w:val="00941403"/>
    <w:rsid w:val="009469C7"/>
    <w:rsid w:val="00947390"/>
    <w:rsid w:val="00947D24"/>
    <w:rsid w:val="0095051E"/>
    <w:rsid w:val="00954CC5"/>
    <w:rsid w:val="00961B52"/>
    <w:rsid w:val="0096756B"/>
    <w:rsid w:val="00974B8B"/>
    <w:rsid w:val="0097714E"/>
    <w:rsid w:val="009864C0"/>
    <w:rsid w:val="00987351"/>
    <w:rsid w:val="00991777"/>
    <w:rsid w:val="009A0999"/>
    <w:rsid w:val="009A522B"/>
    <w:rsid w:val="009B1B38"/>
    <w:rsid w:val="009B6A40"/>
    <w:rsid w:val="009C323B"/>
    <w:rsid w:val="009C3CB3"/>
    <w:rsid w:val="009D7665"/>
    <w:rsid w:val="009E556C"/>
    <w:rsid w:val="009F2B31"/>
    <w:rsid w:val="009F7ACC"/>
    <w:rsid w:val="00A02F31"/>
    <w:rsid w:val="00A037FC"/>
    <w:rsid w:val="00A143C3"/>
    <w:rsid w:val="00A152FE"/>
    <w:rsid w:val="00A176E3"/>
    <w:rsid w:val="00A1790E"/>
    <w:rsid w:val="00A249C4"/>
    <w:rsid w:val="00A25D3E"/>
    <w:rsid w:val="00A26698"/>
    <w:rsid w:val="00A371FE"/>
    <w:rsid w:val="00A3771A"/>
    <w:rsid w:val="00A40CE2"/>
    <w:rsid w:val="00A50A91"/>
    <w:rsid w:val="00A5428C"/>
    <w:rsid w:val="00A54F92"/>
    <w:rsid w:val="00A55EB5"/>
    <w:rsid w:val="00A5657F"/>
    <w:rsid w:val="00A64739"/>
    <w:rsid w:val="00A6576D"/>
    <w:rsid w:val="00A906FF"/>
    <w:rsid w:val="00A93DBE"/>
    <w:rsid w:val="00AA0CD9"/>
    <w:rsid w:val="00AB0D5B"/>
    <w:rsid w:val="00AC4AFE"/>
    <w:rsid w:val="00AC7BD8"/>
    <w:rsid w:val="00AD5539"/>
    <w:rsid w:val="00AD5940"/>
    <w:rsid w:val="00AE6392"/>
    <w:rsid w:val="00AF260F"/>
    <w:rsid w:val="00AF2F5D"/>
    <w:rsid w:val="00B012F0"/>
    <w:rsid w:val="00B025E0"/>
    <w:rsid w:val="00B03C53"/>
    <w:rsid w:val="00B04F8C"/>
    <w:rsid w:val="00B074B0"/>
    <w:rsid w:val="00B10E5E"/>
    <w:rsid w:val="00B1574A"/>
    <w:rsid w:val="00B24D3D"/>
    <w:rsid w:val="00B24E64"/>
    <w:rsid w:val="00B27135"/>
    <w:rsid w:val="00B316FF"/>
    <w:rsid w:val="00B32047"/>
    <w:rsid w:val="00B32EBF"/>
    <w:rsid w:val="00B336A7"/>
    <w:rsid w:val="00B363BF"/>
    <w:rsid w:val="00B3745D"/>
    <w:rsid w:val="00B41D97"/>
    <w:rsid w:val="00B42718"/>
    <w:rsid w:val="00B4587C"/>
    <w:rsid w:val="00B54339"/>
    <w:rsid w:val="00B62F6D"/>
    <w:rsid w:val="00B670F6"/>
    <w:rsid w:val="00B7000F"/>
    <w:rsid w:val="00B75AF0"/>
    <w:rsid w:val="00B830BC"/>
    <w:rsid w:val="00B87046"/>
    <w:rsid w:val="00B90964"/>
    <w:rsid w:val="00B94B00"/>
    <w:rsid w:val="00B95EC4"/>
    <w:rsid w:val="00BA186F"/>
    <w:rsid w:val="00BB0487"/>
    <w:rsid w:val="00BB7B20"/>
    <w:rsid w:val="00BC259C"/>
    <w:rsid w:val="00BC2E8C"/>
    <w:rsid w:val="00BC7C12"/>
    <w:rsid w:val="00BD56D6"/>
    <w:rsid w:val="00BF7DC8"/>
    <w:rsid w:val="00C05456"/>
    <w:rsid w:val="00C0726B"/>
    <w:rsid w:val="00C104D3"/>
    <w:rsid w:val="00C10FC6"/>
    <w:rsid w:val="00C17076"/>
    <w:rsid w:val="00C23904"/>
    <w:rsid w:val="00C26CC3"/>
    <w:rsid w:val="00C32A6C"/>
    <w:rsid w:val="00C34634"/>
    <w:rsid w:val="00C36D74"/>
    <w:rsid w:val="00C40205"/>
    <w:rsid w:val="00C4243F"/>
    <w:rsid w:val="00C42A43"/>
    <w:rsid w:val="00C61FC2"/>
    <w:rsid w:val="00C71568"/>
    <w:rsid w:val="00C73A90"/>
    <w:rsid w:val="00C80D23"/>
    <w:rsid w:val="00C81422"/>
    <w:rsid w:val="00C82DED"/>
    <w:rsid w:val="00C83219"/>
    <w:rsid w:val="00C93C47"/>
    <w:rsid w:val="00C97004"/>
    <w:rsid w:val="00CA1FE7"/>
    <w:rsid w:val="00CB552F"/>
    <w:rsid w:val="00CC10CD"/>
    <w:rsid w:val="00CC3926"/>
    <w:rsid w:val="00CD0832"/>
    <w:rsid w:val="00CD1BF9"/>
    <w:rsid w:val="00CD68E2"/>
    <w:rsid w:val="00CE74BA"/>
    <w:rsid w:val="00CF2A5B"/>
    <w:rsid w:val="00CF7B02"/>
    <w:rsid w:val="00D0155D"/>
    <w:rsid w:val="00D10DB6"/>
    <w:rsid w:val="00D247C9"/>
    <w:rsid w:val="00D24E01"/>
    <w:rsid w:val="00D2630F"/>
    <w:rsid w:val="00D274DC"/>
    <w:rsid w:val="00D30CD0"/>
    <w:rsid w:val="00D37443"/>
    <w:rsid w:val="00D45840"/>
    <w:rsid w:val="00D55D31"/>
    <w:rsid w:val="00D57750"/>
    <w:rsid w:val="00D62648"/>
    <w:rsid w:val="00D67EA9"/>
    <w:rsid w:val="00D811C0"/>
    <w:rsid w:val="00D813EE"/>
    <w:rsid w:val="00D82FCE"/>
    <w:rsid w:val="00D91C89"/>
    <w:rsid w:val="00D92CFD"/>
    <w:rsid w:val="00D97FDF"/>
    <w:rsid w:val="00DA34CB"/>
    <w:rsid w:val="00DA5C57"/>
    <w:rsid w:val="00DA7467"/>
    <w:rsid w:val="00DB25C9"/>
    <w:rsid w:val="00DC128C"/>
    <w:rsid w:val="00DD0A84"/>
    <w:rsid w:val="00DE4538"/>
    <w:rsid w:val="00DF14C2"/>
    <w:rsid w:val="00DF202B"/>
    <w:rsid w:val="00E00C16"/>
    <w:rsid w:val="00E049F9"/>
    <w:rsid w:val="00E07448"/>
    <w:rsid w:val="00E13876"/>
    <w:rsid w:val="00E150DD"/>
    <w:rsid w:val="00E1782F"/>
    <w:rsid w:val="00E226E2"/>
    <w:rsid w:val="00E2404D"/>
    <w:rsid w:val="00E259D9"/>
    <w:rsid w:val="00E26668"/>
    <w:rsid w:val="00E269D1"/>
    <w:rsid w:val="00E26D7C"/>
    <w:rsid w:val="00E458A9"/>
    <w:rsid w:val="00E50128"/>
    <w:rsid w:val="00E60554"/>
    <w:rsid w:val="00E62A52"/>
    <w:rsid w:val="00E64BD4"/>
    <w:rsid w:val="00E65325"/>
    <w:rsid w:val="00E66228"/>
    <w:rsid w:val="00E66654"/>
    <w:rsid w:val="00E77C0F"/>
    <w:rsid w:val="00E80377"/>
    <w:rsid w:val="00E97F2F"/>
    <w:rsid w:val="00EB253E"/>
    <w:rsid w:val="00EB3DF2"/>
    <w:rsid w:val="00EB4459"/>
    <w:rsid w:val="00EC1B3E"/>
    <w:rsid w:val="00EE30FF"/>
    <w:rsid w:val="00EE394A"/>
    <w:rsid w:val="00EF008D"/>
    <w:rsid w:val="00EF01BD"/>
    <w:rsid w:val="00EF343E"/>
    <w:rsid w:val="00EF5C5D"/>
    <w:rsid w:val="00EF6546"/>
    <w:rsid w:val="00EF677D"/>
    <w:rsid w:val="00F0170A"/>
    <w:rsid w:val="00F07A33"/>
    <w:rsid w:val="00F115D5"/>
    <w:rsid w:val="00F1209A"/>
    <w:rsid w:val="00F1360E"/>
    <w:rsid w:val="00F13F3E"/>
    <w:rsid w:val="00F16E60"/>
    <w:rsid w:val="00F2242F"/>
    <w:rsid w:val="00F22E0B"/>
    <w:rsid w:val="00F23A3E"/>
    <w:rsid w:val="00F25094"/>
    <w:rsid w:val="00F27AF4"/>
    <w:rsid w:val="00F309DD"/>
    <w:rsid w:val="00F36FBF"/>
    <w:rsid w:val="00F374B9"/>
    <w:rsid w:val="00F44B22"/>
    <w:rsid w:val="00F4682A"/>
    <w:rsid w:val="00F543D7"/>
    <w:rsid w:val="00F66AAB"/>
    <w:rsid w:val="00F73D15"/>
    <w:rsid w:val="00F8353C"/>
    <w:rsid w:val="00F9696E"/>
    <w:rsid w:val="00FA0B75"/>
    <w:rsid w:val="00FA338F"/>
    <w:rsid w:val="00FB24C2"/>
    <w:rsid w:val="00FC118D"/>
    <w:rsid w:val="00FC397D"/>
    <w:rsid w:val="00FC4E8C"/>
    <w:rsid w:val="00FD045B"/>
    <w:rsid w:val="00FD4153"/>
    <w:rsid w:val="00FE3706"/>
    <w:rsid w:val="00FE5044"/>
    <w:rsid w:val="00FE79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B8F4DB-5508-4CA7-B8F3-7E38A57F8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135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6A7796"/>
    <w:pPr>
      <w:ind w:left="720"/>
      <w:contextualSpacing/>
    </w:pPr>
  </w:style>
  <w:style w:type="paragraph" w:styleId="a3">
    <w:name w:val="header"/>
    <w:basedOn w:val="a"/>
    <w:link w:val="Char"/>
    <w:rsid w:val="006A7796"/>
    <w:pPr>
      <w:tabs>
        <w:tab w:val="center" w:pos="4153"/>
        <w:tab w:val="right" w:pos="8306"/>
      </w:tabs>
    </w:pPr>
  </w:style>
  <w:style w:type="character" w:customStyle="1" w:styleId="Char">
    <w:name w:val="Κεφαλίδα Char"/>
    <w:basedOn w:val="a0"/>
    <w:link w:val="a3"/>
    <w:rsid w:val="006A7796"/>
    <w:rPr>
      <w:rFonts w:ascii="Times New Roman" w:eastAsia="MS Mincho" w:hAnsi="Times New Roman" w:cs="Times New Roman"/>
      <w:sz w:val="24"/>
      <w:szCs w:val="24"/>
      <w:lang w:eastAsia="el-GR"/>
    </w:rPr>
  </w:style>
  <w:style w:type="paragraph" w:styleId="a4">
    <w:name w:val="footer"/>
    <w:basedOn w:val="a"/>
    <w:link w:val="Char0"/>
    <w:uiPriority w:val="99"/>
    <w:rsid w:val="006A7796"/>
    <w:pPr>
      <w:tabs>
        <w:tab w:val="center" w:pos="4153"/>
        <w:tab w:val="right" w:pos="8306"/>
      </w:tabs>
    </w:pPr>
  </w:style>
  <w:style w:type="character" w:customStyle="1" w:styleId="Char0">
    <w:name w:val="Υποσέλιδο Char"/>
    <w:basedOn w:val="a0"/>
    <w:link w:val="a4"/>
    <w:uiPriority w:val="99"/>
    <w:rsid w:val="006A7796"/>
    <w:rPr>
      <w:rFonts w:ascii="Times New Roman" w:eastAsia="MS Mincho" w:hAnsi="Times New Roman" w:cs="Times New Roman"/>
      <w:sz w:val="24"/>
      <w:szCs w:val="24"/>
      <w:lang w:eastAsia="el-GR"/>
    </w:rPr>
  </w:style>
  <w:style w:type="paragraph" w:styleId="a5">
    <w:name w:val="List Paragraph"/>
    <w:basedOn w:val="a"/>
    <w:uiPriority w:val="34"/>
    <w:qFormat/>
    <w:rsid w:val="006A7796"/>
    <w:pPr>
      <w:ind w:left="720"/>
      <w:contextualSpacing/>
    </w:pPr>
  </w:style>
  <w:style w:type="character" w:styleId="a6">
    <w:name w:val="annotation reference"/>
    <w:basedOn w:val="a0"/>
    <w:uiPriority w:val="99"/>
    <w:semiHidden/>
    <w:unhideWhenUsed/>
    <w:rsid w:val="006A7796"/>
    <w:rPr>
      <w:sz w:val="16"/>
      <w:szCs w:val="16"/>
    </w:rPr>
  </w:style>
  <w:style w:type="paragraph" w:styleId="a7">
    <w:name w:val="annotation text"/>
    <w:basedOn w:val="a"/>
    <w:link w:val="Char1"/>
    <w:uiPriority w:val="99"/>
    <w:unhideWhenUsed/>
    <w:rsid w:val="006A7796"/>
    <w:rPr>
      <w:sz w:val="20"/>
      <w:szCs w:val="20"/>
    </w:rPr>
  </w:style>
  <w:style w:type="character" w:customStyle="1" w:styleId="Char1">
    <w:name w:val="Κείμενο σχολίου Char"/>
    <w:basedOn w:val="a0"/>
    <w:link w:val="a7"/>
    <w:uiPriority w:val="99"/>
    <w:rsid w:val="006A7796"/>
    <w:rPr>
      <w:rFonts w:ascii="Times New Roman" w:eastAsia="MS Mincho" w:hAnsi="Times New Roman" w:cs="Times New Roman"/>
      <w:sz w:val="20"/>
      <w:szCs w:val="20"/>
      <w:lang w:eastAsia="el-GR"/>
    </w:rPr>
  </w:style>
  <w:style w:type="paragraph" w:styleId="a8">
    <w:name w:val="annotation subject"/>
    <w:basedOn w:val="a7"/>
    <w:next w:val="a7"/>
    <w:link w:val="Char2"/>
    <w:uiPriority w:val="99"/>
    <w:semiHidden/>
    <w:unhideWhenUsed/>
    <w:rsid w:val="006A7796"/>
    <w:rPr>
      <w:b/>
      <w:bCs/>
    </w:rPr>
  </w:style>
  <w:style w:type="character" w:customStyle="1" w:styleId="Char2">
    <w:name w:val="Θέμα σχολίου Char"/>
    <w:basedOn w:val="Char1"/>
    <w:link w:val="a8"/>
    <w:uiPriority w:val="99"/>
    <w:semiHidden/>
    <w:rsid w:val="006A7796"/>
    <w:rPr>
      <w:rFonts w:ascii="Times New Roman" w:eastAsia="MS Mincho" w:hAnsi="Times New Roman" w:cs="Times New Roman"/>
      <w:b/>
      <w:bCs/>
      <w:sz w:val="20"/>
      <w:szCs w:val="20"/>
      <w:lang w:eastAsia="el-GR"/>
    </w:rPr>
  </w:style>
  <w:style w:type="paragraph" w:styleId="a9">
    <w:name w:val="Balloon Text"/>
    <w:basedOn w:val="a"/>
    <w:link w:val="Char3"/>
    <w:uiPriority w:val="99"/>
    <w:semiHidden/>
    <w:unhideWhenUsed/>
    <w:rsid w:val="006A7796"/>
    <w:rPr>
      <w:rFonts w:ascii="Segoe UI" w:hAnsi="Segoe UI" w:cs="Segoe UI"/>
      <w:sz w:val="18"/>
      <w:szCs w:val="18"/>
    </w:rPr>
  </w:style>
  <w:style w:type="character" w:customStyle="1" w:styleId="Char3">
    <w:name w:val="Κείμενο πλαισίου Char"/>
    <w:basedOn w:val="a0"/>
    <w:link w:val="a9"/>
    <w:uiPriority w:val="99"/>
    <w:semiHidden/>
    <w:rsid w:val="006A7796"/>
    <w:rPr>
      <w:rFonts w:ascii="Segoe UI" w:eastAsia="MS Mincho" w:hAnsi="Segoe UI" w:cs="Segoe UI"/>
      <w:sz w:val="18"/>
      <w:szCs w:val="18"/>
      <w:lang w:eastAsia="el-GR"/>
    </w:rPr>
  </w:style>
  <w:style w:type="character" w:styleId="-">
    <w:name w:val="Hyperlink"/>
    <w:basedOn w:val="a0"/>
    <w:uiPriority w:val="99"/>
    <w:unhideWhenUsed/>
    <w:rsid w:val="00D82FCE"/>
    <w:rPr>
      <w:color w:val="0563C1" w:themeColor="hyperlink"/>
      <w:u w:val="single"/>
    </w:rPr>
  </w:style>
  <w:style w:type="paragraph" w:customStyle="1" w:styleId="Default">
    <w:name w:val="Default"/>
    <w:rsid w:val="00745ADA"/>
    <w:pPr>
      <w:autoSpaceDE w:val="0"/>
      <w:autoSpaceDN w:val="0"/>
      <w:adjustRightInd w:val="0"/>
      <w:spacing w:after="0" w:line="240" w:lineRule="auto"/>
    </w:pPr>
    <w:rPr>
      <w:rFonts w:ascii="Arial" w:hAnsi="Arial" w:cs="Arial"/>
      <w:color w:val="000000"/>
      <w:sz w:val="24"/>
      <w:szCs w:val="24"/>
    </w:rPr>
  </w:style>
  <w:style w:type="character" w:customStyle="1" w:styleId="fontstyle01">
    <w:name w:val="fontstyle01"/>
    <w:basedOn w:val="a0"/>
    <w:rsid w:val="006C52EE"/>
    <w:rPr>
      <w:rFonts w:ascii="Tahoma" w:hAnsi="Tahoma" w:cs="Tahoma" w:hint="default"/>
      <w:b w:val="0"/>
      <w:bCs w:val="0"/>
      <w:i w:val="0"/>
      <w:iCs w:val="0"/>
      <w:color w:val="000000"/>
      <w:sz w:val="20"/>
      <w:szCs w:val="20"/>
    </w:rPr>
  </w:style>
  <w:style w:type="character" w:customStyle="1" w:styleId="fontstyle21">
    <w:name w:val="fontstyle21"/>
    <w:basedOn w:val="a0"/>
    <w:rsid w:val="00C26CC3"/>
    <w:rPr>
      <w:rFonts w:ascii="Tahoma" w:hAnsi="Tahoma" w:cs="Tahoma"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79210">
      <w:bodyDiv w:val="1"/>
      <w:marLeft w:val="0"/>
      <w:marRight w:val="0"/>
      <w:marTop w:val="0"/>
      <w:marBottom w:val="0"/>
      <w:divBdr>
        <w:top w:val="none" w:sz="0" w:space="0" w:color="auto"/>
        <w:left w:val="none" w:sz="0" w:space="0" w:color="auto"/>
        <w:bottom w:val="none" w:sz="0" w:space="0" w:color="auto"/>
        <w:right w:val="none" w:sz="0" w:space="0" w:color="auto"/>
      </w:divBdr>
    </w:div>
    <w:div w:id="170679326">
      <w:bodyDiv w:val="1"/>
      <w:marLeft w:val="0"/>
      <w:marRight w:val="0"/>
      <w:marTop w:val="0"/>
      <w:marBottom w:val="0"/>
      <w:divBdr>
        <w:top w:val="none" w:sz="0" w:space="0" w:color="auto"/>
        <w:left w:val="none" w:sz="0" w:space="0" w:color="auto"/>
        <w:bottom w:val="none" w:sz="0" w:space="0" w:color="auto"/>
        <w:right w:val="none" w:sz="0" w:space="0" w:color="auto"/>
      </w:divBdr>
    </w:div>
    <w:div w:id="189614921">
      <w:bodyDiv w:val="1"/>
      <w:marLeft w:val="0"/>
      <w:marRight w:val="0"/>
      <w:marTop w:val="0"/>
      <w:marBottom w:val="0"/>
      <w:divBdr>
        <w:top w:val="none" w:sz="0" w:space="0" w:color="auto"/>
        <w:left w:val="none" w:sz="0" w:space="0" w:color="auto"/>
        <w:bottom w:val="none" w:sz="0" w:space="0" w:color="auto"/>
        <w:right w:val="none" w:sz="0" w:space="0" w:color="auto"/>
      </w:divBdr>
    </w:div>
    <w:div w:id="247036615">
      <w:bodyDiv w:val="1"/>
      <w:marLeft w:val="0"/>
      <w:marRight w:val="0"/>
      <w:marTop w:val="0"/>
      <w:marBottom w:val="0"/>
      <w:divBdr>
        <w:top w:val="none" w:sz="0" w:space="0" w:color="auto"/>
        <w:left w:val="none" w:sz="0" w:space="0" w:color="auto"/>
        <w:bottom w:val="none" w:sz="0" w:space="0" w:color="auto"/>
        <w:right w:val="none" w:sz="0" w:space="0" w:color="auto"/>
      </w:divBdr>
    </w:div>
    <w:div w:id="507210275">
      <w:bodyDiv w:val="1"/>
      <w:marLeft w:val="0"/>
      <w:marRight w:val="0"/>
      <w:marTop w:val="0"/>
      <w:marBottom w:val="0"/>
      <w:divBdr>
        <w:top w:val="none" w:sz="0" w:space="0" w:color="auto"/>
        <w:left w:val="none" w:sz="0" w:space="0" w:color="auto"/>
        <w:bottom w:val="none" w:sz="0" w:space="0" w:color="auto"/>
        <w:right w:val="none" w:sz="0" w:space="0" w:color="auto"/>
      </w:divBdr>
    </w:div>
    <w:div w:id="586160334">
      <w:bodyDiv w:val="1"/>
      <w:marLeft w:val="0"/>
      <w:marRight w:val="0"/>
      <w:marTop w:val="0"/>
      <w:marBottom w:val="0"/>
      <w:divBdr>
        <w:top w:val="none" w:sz="0" w:space="0" w:color="auto"/>
        <w:left w:val="none" w:sz="0" w:space="0" w:color="auto"/>
        <w:bottom w:val="none" w:sz="0" w:space="0" w:color="auto"/>
        <w:right w:val="none" w:sz="0" w:space="0" w:color="auto"/>
      </w:divBdr>
    </w:div>
    <w:div w:id="622150566">
      <w:bodyDiv w:val="1"/>
      <w:marLeft w:val="0"/>
      <w:marRight w:val="0"/>
      <w:marTop w:val="0"/>
      <w:marBottom w:val="0"/>
      <w:divBdr>
        <w:top w:val="none" w:sz="0" w:space="0" w:color="auto"/>
        <w:left w:val="none" w:sz="0" w:space="0" w:color="auto"/>
        <w:bottom w:val="none" w:sz="0" w:space="0" w:color="auto"/>
        <w:right w:val="none" w:sz="0" w:space="0" w:color="auto"/>
      </w:divBdr>
    </w:div>
    <w:div w:id="623586861">
      <w:bodyDiv w:val="1"/>
      <w:marLeft w:val="0"/>
      <w:marRight w:val="0"/>
      <w:marTop w:val="0"/>
      <w:marBottom w:val="0"/>
      <w:divBdr>
        <w:top w:val="none" w:sz="0" w:space="0" w:color="auto"/>
        <w:left w:val="none" w:sz="0" w:space="0" w:color="auto"/>
        <w:bottom w:val="none" w:sz="0" w:space="0" w:color="auto"/>
        <w:right w:val="none" w:sz="0" w:space="0" w:color="auto"/>
      </w:divBdr>
    </w:div>
    <w:div w:id="698093780">
      <w:bodyDiv w:val="1"/>
      <w:marLeft w:val="0"/>
      <w:marRight w:val="0"/>
      <w:marTop w:val="0"/>
      <w:marBottom w:val="0"/>
      <w:divBdr>
        <w:top w:val="none" w:sz="0" w:space="0" w:color="auto"/>
        <w:left w:val="none" w:sz="0" w:space="0" w:color="auto"/>
        <w:bottom w:val="none" w:sz="0" w:space="0" w:color="auto"/>
        <w:right w:val="none" w:sz="0" w:space="0" w:color="auto"/>
      </w:divBdr>
    </w:div>
    <w:div w:id="753626430">
      <w:bodyDiv w:val="1"/>
      <w:marLeft w:val="0"/>
      <w:marRight w:val="0"/>
      <w:marTop w:val="0"/>
      <w:marBottom w:val="0"/>
      <w:divBdr>
        <w:top w:val="none" w:sz="0" w:space="0" w:color="auto"/>
        <w:left w:val="none" w:sz="0" w:space="0" w:color="auto"/>
        <w:bottom w:val="none" w:sz="0" w:space="0" w:color="auto"/>
        <w:right w:val="none" w:sz="0" w:space="0" w:color="auto"/>
      </w:divBdr>
    </w:div>
    <w:div w:id="761490359">
      <w:bodyDiv w:val="1"/>
      <w:marLeft w:val="0"/>
      <w:marRight w:val="0"/>
      <w:marTop w:val="0"/>
      <w:marBottom w:val="0"/>
      <w:divBdr>
        <w:top w:val="none" w:sz="0" w:space="0" w:color="auto"/>
        <w:left w:val="none" w:sz="0" w:space="0" w:color="auto"/>
        <w:bottom w:val="none" w:sz="0" w:space="0" w:color="auto"/>
        <w:right w:val="none" w:sz="0" w:space="0" w:color="auto"/>
      </w:divBdr>
    </w:div>
    <w:div w:id="872883679">
      <w:bodyDiv w:val="1"/>
      <w:marLeft w:val="0"/>
      <w:marRight w:val="0"/>
      <w:marTop w:val="0"/>
      <w:marBottom w:val="0"/>
      <w:divBdr>
        <w:top w:val="none" w:sz="0" w:space="0" w:color="auto"/>
        <w:left w:val="none" w:sz="0" w:space="0" w:color="auto"/>
        <w:bottom w:val="none" w:sz="0" w:space="0" w:color="auto"/>
        <w:right w:val="none" w:sz="0" w:space="0" w:color="auto"/>
      </w:divBdr>
    </w:div>
    <w:div w:id="968627138">
      <w:bodyDiv w:val="1"/>
      <w:marLeft w:val="0"/>
      <w:marRight w:val="0"/>
      <w:marTop w:val="0"/>
      <w:marBottom w:val="0"/>
      <w:divBdr>
        <w:top w:val="none" w:sz="0" w:space="0" w:color="auto"/>
        <w:left w:val="none" w:sz="0" w:space="0" w:color="auto"/>
        <w:bottom w:val="none" w:sz="0" w:space="0" w:color="auto"/>
        <w:right w:val="none" w:sz="0" w:space="0" w:color="auto"/>
      </w:divBdr>
    </w:div>
    <w:div w:id="1032224171">
      <w:bodyDiv w:val="1"/>
      <w:marLeft w:val="0"/>
      <w:marRight w:val="0"/>
      <w:marTop w:val="0"/>
      <w:marBottom w:val="0"/>
      <w:divBdr>
        <w:top w:val="none" w:sz="0" w:space="0" w:color="auto"/>
        <w:left w:val="none" w:sz="0" w:space="0" w:color="auto"/>
        <w:bottom w:val="none" w:sz="0" w:space="0" w:color="auto"/>
        <w:right w:val="none" w:sz="0" w:space="0" w:color="auto"/>
      </w:divBdr>
    </w:div>
    <w:div w:id="1041782290">
      <w:bodyDiv w:val="1"/>
      <w:marLeft w:val="0"/>
      <w:marRight w:val="0"/>
      <w:marTop w:val="0"/>
      <w:marBottom w:val="0"/>
      <w:divBdr>
        <w:top w:val="none" w:sz="0" w:space="0" w:color="auto"/>
        <w:left w:val="none" w:sz="0" w:space="0" w:color="auto"/>
        <w:bottom w:val="none" w:sz="0" w:space="0" w:color="auto"/>
        <w:right w:val="none" w:sz="0" w:space="0" w:color="auto"/>
      </w:divBdr>
    </w:div>
    <w:div w:id="1325859774">
      <w:bodyDiv w:val="1"/>
      <w:marLeft w:val="0"/>
      <w:marRight w:val="0"/>
      <w:marTop w:val="0"/>
      <w:marBottom w:val="0"/>
      <w:divBdr>
        <w:top w:val="none" w:sz="0" w:space="0" w:color="auto"/>
        <w:left w:val="none" w:sz="0" w:space="0" w:color="auto"/>
        <w:bottom w:val="none" w:sz="0" w:space="0" w:color="auto"/>
        <w:right w:val="none" w:sz="0" w:space="0" w:color="auto"/>
      </w:divBdr>
    </w:div>
    <w:div w:id="1383481346">
      <w:bodyDiv w:val="1"/>
      <w:marLeft w:val="0"/>
      <w:marRight w:val="0"/>
      <w:marTop w:val="0"/>
      <w:marBottom w:val="0"/>
      <w:divBdr>
        <w:top w:val="none" w:sz="0" w:space="0" w:color="auto"/>
        <w:left w:val="none" w:sz="0" w:space="0" w:color="auto"/>
        <w:bottom w:val="none" w:sz="0" w:space="0" w:color="auto"/>
        <w:right w:val="none" w:sz="0" w:space="0" w:color="auto"/>
      </w:divBdr>
    </w:div>
    <w:div w:id="1384060207">
      <w:bodyDiv w:val="1"/>
      <w:marLeft w:val="0"/>
      <w:marRight w:val="0"/>
      <w:marTop w:val="0"/>
      <w:marBottom w:val="0"/>
      <w:divBdr>
        <w:top w:val="none" w:sz="0" w:space="0" w:color="auto"/>
        <w:left w:val="none" w:sz="0" w:space="0" w:color="auto"/>
        <w:bottom w:val="none" w:sz="0" w:space="0" w:color="auto"/>
        <w:right w:val="none" w:sz="0" w:space="0" w:color="auto"/>
      </w:divBdr>
    </w:div>
    <w:div w:id="1474252021">
      <w:bodyDiv w:val="1"/>
      <w:marLeft w:val="0"/>
      <w:marRight w:val="0"/>
      <w:marTop w:val="0"/>
      <w:marBottom w:val="0"/>
      <w:divBdr>
        <w:top w:val="none" w:sz="0" w:space="0" w:color="auto"/>
        <w:left w:val="none" w:sz="0" w:space="0" w:color="auto"/>
        <w:bottom w:val="none" w:sz="0" w:space="0" w:color="auto"/>
        <w:right w:val="none" w:sz="0" w:space="0" w:color="auto"/>
      </w:divBdr>
    </w:div>
    <w:div w:id="1516535709">
      <w:bodyDiv w:val="1"/>
      <w:marLeft w:val="0"/>
      <w:marRight w:val="0"/>
      <w:marTop w:val="0"/>
      <w:marBottom w:val="0"/>
      <w:divBdr>
        <w:top w:val="none" w:sz="0" w:space="0" w:color="auto"/>
        <w:left w:val="none" w:sz="0" w:space="0" w:color="auto"/>
        <w:bottom w:val="none" w:sz="0" w:space="0" w:color="auto"/>
        <w:right w:val="none" w:sz="0" w:space="0" w:color="auto"/>
      </w:divBdr>
    </w:div>
    <w:div w:id="1543519187">
      <w:bodyDiv w:val="1"/>
      <w:marLeft w:val="0"/>
      <w:marRight w:val="0"/>
      <w:marTop w:val="0"/>
      <w:marBottom w:val="0"/>
      <w:divBdr>
        <w:top w:val="none" w:sz="0" w:space="0" w:color="auto"/>
        <w:left w:val="none" w:sz="0" w:space="0" w:color="auto"/>
        <w:bottom w:val="none" w:sz="0" w:space="0" w:color="auto"/>
        <w:right w:val="none" w:sz="0" w:space="0" w:color="auto"/>
      </w:divBdr>
    </w:div>
    <w:div w:id="1590001040">
      <w:bodyDiv w:val="1"/>
      <w:marLeft w:val="0"/>
      <w:marRight w:val="0"/>
      <w:marTop w:val="0"/>
      <w:marBottom w:val="0"/>
      <w:divBdr>
        <w:top w:val="none" w:sz="0" w:space="0" w:color="auto"/>
        <w:left w:val="none" w:sz="0" w:space="0" w:color="auto"/>
        <w:bottom w:val="none" w:sz="0" w:space="0" w:color="auto"/>
        <w:right w:val="none" w:sz="0" w:space="0" w:color="auto"/>
      </w:divBdr>
    </w:div>
    <w:div w:id="1609699578">
      <w:bodyDiv w:val="1"/>
      <w:marLeft w:val="0"/>
      <w:marRight w:val="0"/>
      <w:marTop w:val="0"/>
      <w:marBottom w:val="0"/>
      <w:divBdr>
        <w:top w:val="none" w:sz="0" w:space="0" w:color="auto"/>
        <w:left w:val="none" w:sz="0" w:space="0" w:color="auto"/>
        <w:bottom w:val="none" w:sz="0" w:space="0" w:color="auto"/>
        <w:right w:val="none" w:sz="0" w:space="0" w:color="auto"/>
      </w:divBdr>
    </w:div>
    <w:div w:id="1926766569">
      <w:bodyDiv w:val="1"/>
      <w:marLeft w:val="0"/>
      <w:marRight w:val="0"/>
      <w:marTop w:val="0"/>
      <w:marBottom w:val="0"/>
      <w:divBdr>
        <w:top w:val="none" w:sz="0" w:space="0" w:color="auto"/>
        <w:left w:val="none" w:sz="0" w:space="0" w:color="auto"/>
        <w:bottom w:val="none" w:sz="0" w:space="0" w:color="auto"/>
        <w:right w:val="none" w:sz="0" w:space="0" w:color="auto"/>
      </w:divBdr>
    </w:div>
    <w:div w:id="21410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pendyseis.gr/mi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4816</Words>
  <Characters>26010</Characters>
  <Application>Microsoft Office Word</Application>
  <DocSecurity>0</DocSecurity>
  <Lines>216</Lines>
  <Paragraphs>61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KEPA</Company>
  <LinksUpToDate>false</LinksUpToDate>
  <CharactersWithSpaces>30765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ΕΠΑνΕΚ</dc:creator>
  <cp:lastModifiedBy>Pantelis Simiris</cp:lastModifiedBy>
  <cp:revision>2</cp:revision>
  <cp:lastPrinted>2019-01-10T15:30:00Z</cp:lastPrinted>
  <dcterms:created xsi:type="dcterms:W3CDTF">2019-02-22T12:56:00Z</dcterms:created>
  <dcterms:modified xsi:type="dcterms:W3CDTF">2019-02-22T12:56:00Z</dcterms:modified>
</cp:coreProperties>
</file>